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CC" w:rsidRDefault="009A56C0" w:rsidP="004E2DCC">
      <w:pPr>
        <w:jc w:val="center"/>
        <w:rPr>
          <w:b/>
          <w:sz w:val="36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369636" cy="7587822"/>
            <wp:effectExtent l="1123950" t="0" r="1107364" b="0"/>
            <wp:docPr id="2" name="Рисунок 2" descr="C:\Users\Садик\Desktop\сканированное\2019-04-0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сканированное\2019-04-0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1545" cy="75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CC" w:rsidRPr="000D6C67" w:rsidRDefault="004E2DCC" w:rsidP="004E2DCC">
      <w:pPr>
        <w:jc w:val="center"/>
        <w:rPr>
          <w:b/>
          <w:sz w:val="36"/>
          <w:szCs w:val="28"/>
        </w:rPr>
      </w:pPr>
    </w:p>
    <w:p w:rsidR="00593292" w:rsidRPr="004E2DCC" w:rsidRDefault="00593292" w:rsidP="00583EBF">
      <w:pPr>
        <w:spacing w:line="276" w:lineRule="auto"/>
        <w:rPr>
          <w:color w:val="C00000"/>
        </w:rPr>
      </w:pPr>
    </w:p>
    <w:p w:rsidR="00BF3B68" w:rsidRPr="004E2DCC" w:rsidRDefault="008249D0" w:rsidP="00583EBF">
      <w:pPr>
        <w:spacing w:line="276" w:lineRule="auto"/>
      </w:pPr>
      <w:r w:rsidRPr="004E2DCC">
        <w:rPr>
          <w:color w:val="C00000"/>
        </w:rPr>
        <w:t xml:space="preserve"> </w:t>
      </w:r>
      <w:r w:rsidR="004E2DCC">
        <w:rPr>
          <w:color w:val="C00000"/>
        </w:rPr>
        <w:t xml:space="preserve"> </w:t>
      </w:r>
      <w:proofErr w:type="spellStart"/>
      <w:r w:rsidR="00BF3B68" w:rsidRPr="004E2DCC">
        <w:t>Самообследование</w:t>
      </w:r>
      <w:proofErr w:type="spellEnd"/>
      <w:r w:rsidR="00BF3B68" w:rsidRPr="004E2DCC">
        <w:t xml:space="preserve"> муниципального бюджетного дошкольного образовательного учреждения детский сад «</w:t>
      </w:r>
      <w:r w:rsidR="00F120F6" w:rsidRPr="004E2DCC">
        <w:t>Берёзка</w:t>
      </w:r>
      <w:r w:rsidR="00BF3B68" w:rsidRPr="004E2DCC">
        <w:t xml:space="preserve">» с. </w:t>
      </w:r>
      <w:proofErr w:type="spellStart"/>
      <w:r w:rsidR="00F120F6" w:rsidRPr="004E2DCC">
        <w:t>Каликино</w:t>
      </w:r>
      <w:proofErr w:type="spellEnd"/>
      <w:r w:rsidR="00BF3B68" w:rsidRPr="004E2DCC">
        <w:t xml:space="preserve"> </w:t>
      </w:r>
      <w:proofErr w:type="spellStart"/>
      <w:r w:rsidR="00BF3B68" w:rsidRPr="004E2DCC">
        <w:t>Добровского</w:t>
      </w:r>
      <w:proofErr w:type="spellEnd"/>
      <w:r w:rsidR="00BF3B68" w:rsidRPr="004E2DCC">
        <w:t xml:space="preserve"> муниципального района Липецкой области проведено </w:t>
      </w:r>
      <w:r w:rsidRPr="004E2DCC">
        <w:t>на основании:</w:t>
      </w:r>
    </w:p>
    <w:p w:rsidR="00BF3B68" w:rsidRPr="004E2DCC" w:rsidRDefault="00BF3B68" w:rsidP="00583EBF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</w:pPr>
      <w:r w:rsidRPr="004E2DCC">
        <w:t xml:space="preserve">- Порядка проведения </w:t>
      </w:r>
      <w:proofErr w:type="spellStart"/>
      <w:r w:rsidRPr="004E2DCC">
        <w:t>самообследования</w:t>
      </w:r>
      <w:proofErr w:type="spellEnd"/>
      <w:r w:rsidRPr="004E2DCC">
        <w:t xml:space="preserve"> образовательной организацией, утверждённым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 w:rsidRPr="004E2DCC">
          <w:t>2013 г</w:t>
        </w:r>
      </w:smartTag>
      <w:r w:rsidRPr="004E2DCC">
        <w:t>. № 462;</w:t>
      </w:r>
    </w:p>
    <w:p w:rsidR="00DF5CDE" w:rsidRPr="004E2DCC" w:rsidRDefault="00DF5CDE" w:rsidP="00C901A5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</w:pPr>
      <w:r w:rsidRPr="004E2DCC">
        <w:t xml:space="preserve">-Приказа Министерства образования и науки Российской Федерации от 14.12.2017 г. № 1218 "О внесении изменений в Порядок проведения </w:t>
      </w:r>
      <w:proofErr w:type="spellStart"/>
      <w:r w:rsidRPr="004E2DCC">
        <w:t>самообследования</w:t>
      </w:r>
      <w:proofErr w:type="spellEnd"/>
      <w:r w:rsidRPr="004E2DCC">
        <w:t xml:space="preserve"> образовательной организации, утвержденный приказом Министерства образования и науки Российской Федерации от 14 июня 2013 г. № 462".</w:t>
      </w:r>
    </w:p>
    <w:p w:rsidR="00C901A5" w:rsidRPr="004E2DCC" w:rsidRDefault="00BF3B68" w:rsidP="00C901A5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</w:pPr>
      <w:r w:rsidRPr="004E2DCC">
        <w:t xml:space="preserve">- </w:t>
      </w:r>
      <w:r w:rsidR="00C901A5" w:rsidRPr="004E2DCC">
        <w:t xml:space="preserve">Приказа </w:t>
      </w:r>
      <w:proofErr w:type="spellStart"/>
      <w:r w:rsidR="00C901A5" w:rsidRPr="004E2DCC">
        <w:t>Минобрнауки</w:t>
      </w:r>
      <w:proofErr w:type="spellEnd"/>
      <w:r w:rsidR="00C901A5" w:rsidRPr="004E2DCC"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="00C901A5" w:rsidRPr="004E2DCC">
        <w:t>самообследованию</w:t>
      </w:r>
      <w:proofErr w:type="spellEnd"/>
      <w:r w:rsidR="00C901A5" w:rsidRPr="004E2DCC">
        <w:t>"</w:t>
      </w:r>
    </w:p>
    <w:p w:rsidR="00BF3B68" w:rsidRPr="004E2DCC" w:rsidRDefault="00BF3B68" w:rsidP="00C901A5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</w:pPr>
      <w:r w:rsidRPr="004E2DCC">
        <w:t xml:space="preserve">Целями проведения </w:t>
      </w:r>
      <w:proofErr w:type="spellStart"/>
      <w:r w:rsidRPr="004E2DCC">
        <w:t>самообследования</w:t>
      </w:r>
      <w:proofErr w:type="spellEnd"/>
      <w:r w:rsidRPr="004E2DCC">
        <w:t xml:space="preserve"> являются: обеспечение доступности и открытости информации о деятельности  учреждения,  подготовка отчета о результатах </w:t>
      </w:r>
      <w:proofErr w:type="spellStart"/>
      <w:r w:rsidRPr="004E2DCC">
        <w:t>самообследования</w:t>
      </w:r>
      <w:proofErr w:type="spellEnd"/>
      <w:r w:rsidRPr="004E2DCC">
        <w:t>.</w:t>
      </w:r>
    </w:p>
    <w:p w:rsidR="00BF3B68" w:rsidRPr="004E2DCC" w:rsidRDefault="00BF3B68" w:rsidP="00583EBF">
      <w:pPr>
        <w:spacing w:line="276" w:lineRule="auto"/>
        <w:ind w:left="360"/>
      </w:pPr>
      <w:r w:rsidRPr="004E2DCC">
        <w:t xml:space="preserve">При проведении </w:t>
      </w:r>
      <w:proofErr w:type="spellStart"/>
      <w:r w:rsidRPr="004E2DCC">
        <w:t>самообследования</w:t>
      </w:r>
      <w:proofErr w:type="spellEnd"/>
      <w:r w:rsidRPr="004E2DCC">
        <w:t xml:space="preserve"> в план были включены направления деятельности ДОУ:</w:t>
      </w:r>
    </w:p>
    <w:p w:rsidR="00BF3B68" w:rsidRPr="004E2DCC" w:rsidRDefault="00A1031B" w:rsidP="006E06C4">
      <w:pPr>
        <w:widowControl w:val="0"/>
        <w:numPr>
          <w:ilvl w:val="0"/>
          <w:numId w:val="2"/>
        </w:numPr>
        <w:spacing w:line="276" w:lineRule="auto"/>
      </w:pPr>
      <w:r w:rsidRPr="004E2DCC">
        <w:t>О</w:t>
      </w:r>
      <w:r w:rsidR="00BF3B68" w:rsidRPr="004E2DCC">
        <w:t>ценка  образовательной деятельности</w:t>
      </w:r>
    </w:p>
    <w:p w:rsidR="00BF3B68" w:rsidRPr="004E2DCC" w:rsidRDefault="00BF3B68" w:rsidP="006E06C4">
      <w:pPr>
        <w:widowControl w:val="0"/>
        <w:numPr>
          <w:ilvl w:val="0"/>
          <w:numId w:val="2"/>
        </w:numPr>
        <w:spacing w:line="276" w:lineRule="auto"/>
      </w:pPr>
      <w:r w:rsidRPr="004E2DCC">
        <w:t>Оценка системы управления ДОУ</w:t>
      </w:r>
    </w:p>
    <w:p w:rsidR="00BF3B68" w:rsidRPr="004E2DCC" w:rsidRDefault="00BF3B68" w:rsidP="006E06C4">
      <w:pPr>
        <w:widowControl w:val="0"/>
        <w:numPr>
          <w:ilvl w:val="0"/>
          <w:numId w:val="2"/>
        </w:numPr>
        <w:spacing w:line="276" w:lineRule="auto"/>
      </w:pPr>
      <w:r w:rsidRPr="004E2DCC">
        <w:t>Оценка содержания и качества подготовки воспитанников</w:t>
      </w:r>
    </w:p>
    <w:p w:rsidR="00BF3B68" w:rsidRPr="004E2DCC" w:rsidRDefault="00BF3B68" w:rsidP="006E06C4">
      <w:pPr>
        <w:widowControl w:val="0"/>
        <w:numPr>
          <w:ilvl w:val="0"/>
          <w:numId w:val="2"/>
        </w:numPr>
        <w:spacing w:line="276" w:lineRule="auto"/>
      </w:pPr>
      <w:r w:rsidRPr="004E2DCC">
        <w:t>Оценка организации образовательного процесса</w:t>
      </w:r>
    </w:p>
    <w:p w:rsidR="00A1031B" w:rsidRPr="004E2DCC" w:rsidRDefault="00A1031B" w:rsidP="006E06C4">
      <w:pPr>
        <w:widowControl w:val="0"/>
        <w:numPr>
          <w:ilvl w:val="0"/>
          <w:numId w:val="2"/>
        </w:numPr>
        <w:spacing w:line="276" w:lineRule="auto"/>
      </w:pPr>
      <w:r w:rsidRPr="004E2DCC">
        <w:t xml:space="preserve">Оценка </w:t>
      </w:r>
      <w:proofErr w:type="spellStart"/>
      <w:r w:rsidRPr="004E2DCC">
        <w:t>востребованности</w:t>
      </w:r>
      <w:proofErr w:type="spellEnd"/>
      <w:r w:rsidRPr="004E2DCC">
        <w:t xml:space="preserve"> выпускников</w:t>
      </w:r>
    </w:p>
    <w:p w:rsidR="00BF3B68" w:rsidRPr="004E2DCC" w:rsidRDefault="00BF3B68" w:rsidP="006E06C4">
      <w:pPr>
        <w:widowControl w:val="0"/>
        <w:numPr>
          <w:ilvl w:val="0"/>
          <w:numId w:val="2"/>
        </w:numPr>
        <w:spacing w:line="276" w:lineRule="auto"/>
      </w:pPr>
      <w:r w:rsidRPr="004E2DCC">
        <w:t>Оценка качества кадрового обеспечения</w:t>
      </w:r>
    </w:p>
    <w:p w:rsidR="00BF3B68" w:rsidRPr="004E2DCC" w:rsidRDefault="00BF3B68" w:rsidP="006E06C4">
      <w:pPr>
        <w:widowControl w:val="0"/>
        <w:numPr>
          <w:ilvl w:val="0"/>
          <w:numId w:val="2"/>
        </w:numPr>
        <w:spacing w:line="276" w:lineRule="auto"/>
      </w:pPr>
      <w:r w:rsidRPr="004E2DCC">
        <w:t>Оценка качества учебно-методического и библиотечно</w:t>
      </w:r>
      <w:r w:rsidR="00A1031B" w:rsidRPr="004E2DCC">
        <w:t>-информационного</w:t>
      </w:r>
      <w:r w:rsidRPr="004E2DCC">
        <w:t xml:space="preserve"> </w:t>
      </w:r>
      <w:r w:rsidR="00A1031B" w:rsidRPr="004E2DCC">
        <w:t>обеспечения</w:t>
      </w:r>
    </w:p>
    <w:p w:rsidR="00BF3B68" w:rsidRPr="004E2DCC" w:rsidRDefault="00BF3B68" w:rsidP="006E06C4">
      <w:pPr>
        <w:widowControl w:val="0"/>
        <w:numPr>
          <w:ilvl w:val="0"/>
          <w:numId w:val="2"/>
        </w:numPr>
        <w:spacing w:line="276" w:lineRule="auto"/>
      </w:pPr>
      <w:r w:rsidRPr="004E2DCC">
        <w:t>Оценка качества материально-технической базы</w:t>
      </w:r>
    </w:p>
    <w:p w:rsidR="00F27091" w:rsidRPr="004E2DCC" w:rsidRDefault="00BF3B68" w:rsidP="00F27091">
      <w:pPr>
        <w:widowControl w:val="0"/>
        <w:numPr>
          <w:ilvl w:val="0"/>
          <w:numId w:val="2"/>
        </w:numPr>
        <w:spacing w:line="276" w:lineRule="auto"/>
      </w:pPr>
      <w:r w:rsidRPr="004E2DCC">
        <w:t xml:space="preserve">Оценка функционирования внутренней системы </w:t>
      </w:r>
      <w:r w:rsidR="00A1031B" w:rsidRPr="004E2DCC">
        <w:t>оценки качества</w:t>
      </w:r>
      <w:r w:rsidRPr="004E2DCC">
        <w:t xml:space="preserve"> образования</w:t>
      </w:r>
    </w:p>
    <w:p w:rsidR="00F27091" w:rsidRPr="004E2DCC" w:rsidRDefault="00F27091" w:rsidP="00A92845">
      <w:pPr>
        <w:spacing w:line="360" w:lineRule="auto"/>
        <w:ind w:right="-10" w:firstLine="567"/>
        <w:jc w:val="center"/>
        <w:rPr>
          <w:b/>
          <w:i/>
        </w:rPr>
      </w:pPr>
    </w:p>
    <w:p w:rsidR="00A1031B" w:rsidRPr="00247090" w:rsidRDefault="00583EBF" w:rsidP="00A1031B">
      <w:pPr>
        <w:spacing w:line="360" w:lineRule="auto"/>
        <w:ind w:right="-10" w:firstLine="567"/>
        <w:jc w:val="center"/>
        <w:rPr>
          <w:b/>
        </w:rPr>
      </w:pPr>
      <w:r w:rsidRPr="00247090">
        <w:rPr>
          <w:b/>
        </w:rPr>
        <w:t xml:space="preserve">1. </w:t>
      </w:r>
      <w:r w:rsidR="00A1031B" w:rsidRPr="00247090">
        <w:rPr>
          <w:b/>
        </w:rPr>
        <w:t>О</w:t>
      </w:r>
      <w:r w:rsidRPr="00247090">
        <w:rPr>
          <w:b/>
        </w:rPr>
        <w:t>ценка образовательной деятельности.</w:t>
      </w:r>
    </w:p>
    <w:p w:rsidR="00B23B88" w:rsidRPr="00F711F0" w:rsidRDefault="00A1031B" w:rsidP="00A1031B">
      <w:pPr>
        <w:spacing w:line="360" w:lineRule="auto"/>
        <w:ind w:right="-10" w:firstLine="567"/>
      </w:pPr>
      <w:r w:rsidRPr="00F711F0">
        <w:t>В 201</w:t>
      </w:r>
      <w:r w:rsidR="004E2DCC" w:rsidRPr="00F711F0">
        <w:t>8</w:t>
      </w:r>
      <w:r w:rsidRPr="00F711F0">
        <w:t xml:space="preserve"> год</w:t>
      </w:r>
      <w:r w:rsidR="00F711F0" w:rsidRPr="00F711F0">
        <w:t>у</w:t>
      </w:r>
      <w:r w:rsidRPr="00F711F0">
        <w:t xml:space="preserve"> в ДОУ функционировали </w:t>
      </w:r>
      <w:r w:rsidR="00F711F0" w:rsidRPr="00F711F0">
        <w:t>2</w:t>
      </w:r>
      <w:r w:rsidRPr="00F711F0">
        <w:t xml:space="preserve"> группы </w:t>
      </w:r>
      <w:proofErr w:type="spellStart"/>
      <w:r w:rsidRPr="00F711F0">
        <w:t>общеразвивающей</w:t>
      </w:r>
      <w:proofErr w:type="spellEnd"/>
      <w:r w:rsidRPr="00F711F0">
        <w:t xml:space="preserve"> направленности с </w:t>
      </w:r>
      <w:r w:rsidR="00F711F0" w:rsidRPr="00F711F0">
        <w:t>1,5</w:t>
      </w:r>
      <w:r w:rsidRPr="00F711F0">
        <w:t xml:space="preserve"> до </w:t>
      </w:r>
      <w:r w:rsidR="00F711F0" w:rsidRPr="00F711F0">
        <w:t>5</w:t>
      </w:r>
      <w:r w:rsidR="00BA1C15" w:rsidRPr="00F711F0">
        <w:t xml:space="preserve"> лет и </w:t>
      </w:r>
      <w:r w:rsidR="00F711F0" w:rsidRPr="00F711F0">
        <w:t>2</w:t>
      </w:r>
      <w:r w:rsidR="00BA1C15" w:rsidRPr="00F711F0">
        <w:t xml:space="preserve"> групп</w:t>
      </w:r>
      <w:r w:rsidR="00F711F0" w:rsidRPr="00F711F0">
        <w:t>ы</w:t>
      </w:r>
      <w:r w:rsidR="00BA1C15" w:rsidRPr="00F711F0">
        <w:t xml:space="preserve"> комбинирован</w:t>
      </w:r>
      <w:r w:rsidR="00A7074A" w:rsidRPr="00F711F0">
        <w:t xml:space="preserve">ной направленности с </w:t>
      </w:r>
      <w:r w:rsidR="00F711F0" w:rsidRPr="00F711F0">
        <w:t>5</w:t>
      </w:r>
      <w:r w:rsidR="00A7074A" w:rsidRPr="00F711F0">
        <w:t xml:space="preserve"> до 7 лет. </w:t>
      </w:r>
      <w:r w:rsidR="00B23B88" w:rsidRPr="00F711F0">
        <w:t xml:space="preserve">На </w:t>
      </w:r>
      <w:r w:rsidR="00F711F0" w:rsidRPr="00F711F0">
        <w:t>31.12.2018г</w:t>
      </w:r>
      <w:r w:rsidR="00B23B88" w:rsidRPr="00F711F0">
        <w:t>.</w:t>
      </w:r>
      <w:r w:rsidR="00F711F0" w:rsidRPr="00F711F0">
        <w:t>групповая наполняемость составила</w:t>
      </w:r>
      <w:r w:rsidR="00B23B88" w:rsidRPr="00F711F0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B512F" w:rsidRPr="000E0F43" w:rsidTr="00247090">
        <w:trPr>
          <w:jc w:val="center"/>
        </w:trPr>
        <w:tc>
          <w:tcPr>
            <w:tcW w:w="4785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</w:pPr>
            <w:r w:rsidRPr="002B512F">
              <w:t>Группа</w:t>
            </w:r>
          </w:p>
        </w:tc>
        <w:tc>
          <w:tcPr>
            <w:tcW w:w="4786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</w:pPr>
            <w:r w:rsidRPr="002B512F">
              <w:t>Количество воспитанников</w:t>
            </w:r>
          </w:p>
        </w:tc>
      </w:tr>
      <w:tr w:rsidR="002B512F" w:rsidRPr="000E0F43" w:rsidTr="00247090">
        <w:trPr>
          <w:jc w:val="center"/>
        </w:trPr>
        <w:tc>
          <w:tcPr>
            <w:tcW w:w="4785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</w:pPr>
            <w:r w:rsidRPr="002B512F">
              <w:lastRenderedPageBreak/>
              <w:t>2 группа раннего возраста</w:t>
            </w:r>
          </w:p>
        </w:tc>
        <w:tc>
          <w:tcPr>
            <w:tcW w:w="4786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  <w:jc w:val="center"/>
            </w:pPr>
            <w:r w:rsidRPr="002B512F">
              <w:t>26</w:t>
            </w:r>
          </w:p>
        </w:tc>
      </w:tr>
      <w:tr w:rsidR="002B512F" w:rsidRPr="000E0F43" w:rsidTr="00247090">
        <w:trPr>
          <w:jc w:val="center"/>
        </w:trPr>
        <w:tc>
          <w:tcPr>
            <w:tcW w:w="4785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</w:pPr>
            <w:r w:rsidRPr="002B512F">
              <w:t>Средняя группа</w:t>
            </w:r>
          </w:p>
        </w:tc>
        <w:tc>
          <w:tcPr>
            <w:tcW w:w="4786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  <w:jc w:val="center"/>
            </w:pPr>
            <w:r w:rsidRPr="002B512F">
              <w:t>21</w:t>
            </w:r>
          </w:p>
        </w:tc>
      </w:tr>
      <w:tr w:rsidR="002B512F" w:rsidRPr="000E0F43" w:rsidTr="00247090">
        <w:trPr>
          <w:jc w:val="center"/>
        </w:trPr>
        <w:tc>
          <w:tcPr>
            <w:tcW w:w="4785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</w:pPr>
            <w:r w:rsidRPr="002B512F">
              <w:t>Старшая группа</w:t>
            </w:r>
          </w:p>
        </w:tc>
        <w:tc>
          <w:tcPr>
            <w:tcW w:w="4786" w:type="dxa"/>
            <w:shd w:val="clear" w:color="auto" w:fill="auto"/>
          </w:tcPr>
          <w:p w:rsidR="002B512F" w:rsidRPr="002B512F" w:rsidRDefault="002B512F" w:rsidP="002B512F">
            <w:pPr>
              <w:tabs>
                <w:tab w:val="center" w:pos="2285"/>
                <w:tab w:val="right" w:pos="4570"/>
              </w:tabs>
              <w:spacing w:line="360" w:lineRule="auto"/>
              <w:ind w:right="-10" w:firstLine="567"/>
              <w:jc w:val="center"/>
            </w:pPr>
            <w:r w:rsidRPr="002B512F">
              <w:t>17</w:t>
            </w:r>
          </w:p>
        </w:tc>
      </w:tr>
      <w:tr w:rsidR="002B512F" w:rsidRPr="000E0F43" w:rsidTr="00247090">
        <w:trPr>
          <w:jc w:val="center"/>
        </w:trPr>
        <w:tc>
          <w:tcPr>
            <w:tcW w:w="4785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</w:pPr>
            <w:r w:rsidRPr="002B512F">
              <w:t>Подготовительная</w:t>
            </w:r>
          </w:p>
        </w:tc>
        <w:tc>
          <w:tcPr>
            <w:tcW w:w="4786" w:type="dxa"/>
            <w:shd w:val="clear" w:color="auto" w:fill="auto"/>
          </w:tcPr>
          <w:p w:rsidR="002B512F" w:rsidRPr="002B512F" w:rsidRDefault="002B512F" w:rsidP="002B512F">
            <w:pPr>
              <w:spacing w:line="360" w:lineRule="auto"/>
              <w:ind w:right="-10" w:firstLine="567"/>
              <w:jc w:val="center"/>
            </w:pPr>
            <w:r w:rsidRPr="002B512F">
              <w:t>16</w:t>
            </w:r>
          </w:p>
        </w:tc>
      </w:tr>
    </w:tbl>
    <w:p w:rsidR="00B23B88" w:rsidRPr="00F711F0" w:rsidRDefault="00B23B88" w:rsidP="00A1031B">
      <w:pPr>
        <w:spacing w:line="360" w:lineRule="auto"/>
        <w:ind w:right="-10" w:firstLine="567"/>
      </w:pPr>
      <w:r w:rsidRPr="00F711F0">
        <w:t xml:space="preserve">Количество мест в ДОУ: 97, число воспитанников – </w:t>
      </w:r>
      <w:r w:rsidR="00F711F0" w:rsidRPr="00F711F0">
        <w:t>80</w:t>
      </w:r>
      <w:r w:rsidR="002B512F">
        <w:t>. Очерёдность отсутствует.</w:t>
      </w:r>
    </w:p>
    <w:p w:rsidR="00B23B88" w:rsidRPr="00F711F0" w:rsidRDefault="00B23B88" w:rsidP="00A1031B">
      <w:pPr>
        <w:spacing w:line="360" w:lineRule="auto"/>
        <w:ind w:right="-10" w:firstLine="567"/>
      </w:pPr>
      <w:r w:rsidRPr="00F711F0">
        <w:t xml:space="preserve">Образовательный процесс в ДОУ осуществлялся по основной образовательной программе дошкольного образования МБДОУ детский сад «Берёзка» с. </w:t>
      </w:r>
      <w:proofErr w:type="spellStart"/>
      <w:r w:rsidRPr="00F711F0">
        <w:t>Каликино</w:t>
      </w:r>
      <w:proofErr w:type="spellEnd"/>
      <w:r w:rsidRPr="00F711F0">
        <w:t xml:space="preserve"> (далее </w:t>
      </w:r>
      <w:r w:rsidR="008E6714">
        <w:t xml:space="preserve">ООП), </w:t>
      </w:r>
      <w:r w:rsidRPr="00F711F0">
        <w:t>которая разработана в соответствии с:</w:t>
      </w:r>
    </w:p>
    <w:p w:rsidR="00B23B88" w:rsidRPr="00F711F0" w:rsidRDefault="00B23B88" w:rsidP="00B23B88">
      <w:pPr>
        <w:ind w:firstLine="567"/>
        <w:rPr>
          <w:kern w:val="24"/>
        </w:rPr>
      </w:pPr>
      <w:r w:rsidRPr="00F711F0">
        <w:rPr>
          <w:kern w:val="24"/>
        </w:rPr>
        <w:t>-  Федеральным законом от 29 декабря 2012 г. № 273-ФЗ «Об образовании в Российской Федерации»;</w:t>
      </w:r>
    </w:p>
    <w:p w:rsidR="00B23B88" w:rsidRPr="00F711F0" w:rsidRDefault="00B23B88" w:rsidP="00B23B88">
      <w:pPr>
        <w:ind w:firstLine="567"/>
      </w:pPr>
      <w:r w:rsidRPr="00F711F0">
        <w:rPr>
          <w:kern w:val="24"/>
        </w:rPr>
        <w:t xml:space="preserve">- </w:t>
      </w:r>
      <w:r w:rsidRPr="00F711F0">
        <w:t xml:space="preserve">на основе </w:t>
      </w:r>
      <w:r w:rsidRPr="00F711F0">
        <w:rPr>
          <w:kern w:val="24"/>
        </w:rPr>
        <w:t>«</w:t>
      </w:r>
      <w:r w:rsidRPr="00F711F0">
        <w:t>Федерального государственного образовательного стандарта дошкольного образования»  (ФГОС ДО) от 14 ноября 2013 года №30384;</w:t>
      </w:r>
    </w:p>
    <w:p w:rsidR="00B23B88" w:rsidRPr="00F711F0" w:rsidRDefault="00B23B88" w:rsidP="00B23B88">
      <w:pPr>
        <w:ind w:firstLine="567"/>
        <w:rPr>
          <w:kern w:val="24"/>
        </w:rPr>
      </w:pPr>
      <w:r w:rsidRPr="00F711F0">
        <w:t xml:space="preserve">-   </w:t>
      </w:r>
      <w:r w:rsidRPr="00F711F0">
        <w:rPr>
          <w:kern w:val="24"/>
        </w:rPr>
        <w:t>Постановлением Главного государственного санитарного врача Российской Федерации от 15 мая 2013 г. N 26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23B88" w:rsidRPr="00F711F0" w:rsidRDefault="00B23B88" w:rsidP="00B23B88">
      <w:pPr>
        <w:ind w:firstLine="567"/>
        <w:rPr>
          <w:kern w:val="24"/>
        </w:rPr>
      </w:pPr>
      <w:r w:rsidRPr="00F711F0">
        <w:rPr>
          <w:kern w:val="24"/>
        </w:rPr>
        <w:t>-  Приказом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образования”.</w:t>
      </w:r>
    </w:p>
    <w:p w:rsidR="00B23B88" w:rsidRPr="00F711F0" w:rsidRDefault="00B23B88" w:rsidP="00A1031B">
      <w:pPr>
        <w:spacing w:line="360" w:lineRule="auto"/>
        <w:ind w:right="-10" w:firstLine="567"/>
      </w:pPr>
      <w:r w:rsidRPr="00F711F0">
        <w:t>ООП ДОУ включала</w:t>
      </w:r>
      <w:r w:rsidR="00986483" w:rsidRPr="00F711F0">
        <w:t xml:space="preserve"> в себя работу по следующим приоритетным направлениям:</w:t>
      </w:r>
    </w:p>
    <w:p w:rsidR="00986483" w:rsidRPr="00F711F0" w:rsidRDefault="00986483" w:rsidP="00986483">
      <w:pPr>
        <w:spacing w:after="120"/>
        <w:ind w:left="567"/>
        <w:rPr>
          <w:bCs/>
        </w:rPr>
      </w:pPr>
      <w:r w:rsidRPr="00F711F0">
        <w:rPr>
          <w:bCs/>
        </w:rPr>
        <w:t>1. 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986483" w:rsidRPr="00F711F0" w:rsidRDefault="00986483" w:rsidP="00986483">
      <w:pPr>
        <w:spacing w:after="120"/>
        <w:rPr>
          <w:bCs/>
        </w:rPr>
      </w:pPr>
      <w:r w:rsidRPr="00F711F0">
        <w:t xml:space="preserve">         2.</w:t>
      </w:r>
      <w:r w:rsidRPr="00F711F0">
        <w:rPr>
          <w:bCs/>
        </w:rPr>
        <w:t xml:space="preserve"> Познавательно-речевое развитие детей с включением регионального компонента (краеведение).</w:t>
      </w:r>
    </w:p>
    <w:p w:rsidR="00986483" w:rsidRPr="00F711F0" w:rsidRDefault="00986483" w:rsidP="00986483">
      <w:pPr>
        <w:spacing w:after="120"/>
        <w:rPr>
          <w:bCs/>
        </w:rPr>
      </w:pPr>
      <w:r w:rsidRPr="00F711F0">
        <w:rPr>
          <w:bCs/>
        </w:rPr>
        <w:t xml:space="preserve">         3. Духовно-нравственное воспитание дошкольников.</w:t>
      </w:r>
    </w:p>
    <w:p w:rsidR="000C4554" w:rsidRPr="00F711F0" w:rsidRDefault="000C4554" w:rsidP="000C4554">
      <w:pPr>
        <w:spacing w:after="120"/>
      </w:pPr>
      <w:r w:rsidRPr="00F711F0">
        <w:t xml:space="preserve">   Адаптированная образовательная программа МБДОУ детский сад "Берёзка" с. </w:t>
      </w:r>
      <w:proofErr w:type="spellStart"/>
      <w:r w:rsidRPr="00F711F0">
        <w:t>Каликино</w:t>
      </w:r>
      <w:proofErr w:type="spellEnd"/>
      <w:r w:rsidRPr="00F711F0">
        <w:t xml:space="preserve"> направлена на:</w:t>
      </w:r>
    </w:p>
    <w:p w:rsidR="000C4554" w:rsidRPr="00F711F0" w:rsidRDefault="000C4554" w:rsidP="000C4554">
      <w:pPr>
        <w:spacing w:after="120"/>
      </w:pPr>
      <w:r w:rsidRPr="00F711F0">
        <w:t>- создание условий развития ребенка с ОВЗ,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C4554" w:rsidRPr="00F711F0" w:rsidRDefault="000C4554" w:rsidP="000C4554">
      <w:pPr>
        <w:spacing w:after="120"/>
      </w:pPr>
      <w:r w:rsidRPr="00F711F0">
        <w:t xml:space="preserve">- на создание развивающей образовательной среды, которая представляет собой систему условий социализации и индивидуализации детей. Для составления адаптированной образовательной программы использовалась «Программа </w:t>
      </w:r>
      <w:proofErr w:type="spellStart"/>
      <w:r w:rsidRPr="00F711F0">
        <w:t>коррекционно</w:t>
      </w:r>
      <w:proofErr w:type="spellEnd"/>
      <w:r w:rsidRPr="00F711F0">
        <w:t xml:space="preserve"> - развивающей работы в логопедической группе детского сада для детей с общим недоразвитие речи (с 4 до 7 лет)" под редакцией </w:t>
      </w:r>
      <w:proofErr w:type="spellStart"/>
      <w:r w:rsidRPr="00F711F0">
        <w:t>Нищевой</w:t>
      </w:r>
      <w:proofErr w:type="spellEnd"/>
      <w:r w:rsidRPr="00F711F0">
        <w:t xml:space="preserve"> Н.В.</w:t>
      </w:r>
    </w:p>
    <w:p w:rsidR="002B341D" w:rsidRPr="009966FC" w:rsidRDefault="009966FC" w:rsidP="009966FC">
      <w:pPr>
        <w:spacing w:after="120"/>
      </w:pPr>
      <w:r>
        <w:lastRenderedPageBreak/>
        <w:t xml:space="preserve">   </w:t>
      </w:r>
      <w:r w:rsidR="002B341D" w:rsidRPr="009966FC">
        <w:t xml:space="preserve">Кружковая работа в 2018 году </w:t>
      </w:r>
      <w:r w:rsidR="00986483" w:rsidRPr="009966FC">
        <w:t xml:space="preserve">осуществлялась </w:t>
      </w:r>
      <w:r w:rsidR="002B341D" w:rsidRPr="009966FC">
        <w:t xml:space="preserve">как </w:t>
      </w:r>
      <w:r w:rsidR="00986483" w:rsidRPr="009966FC">
        <w:t xml:space="preserve">специалистами </w:t>
      </w:r>
      <w:r w:rsidR="002B341D" w:rsidRPr="009966FC">
        <w:t xml:space="preserve">МАУ ДО "Центра дополнительного образования" с. Доброе, так и педагогом дополнительного образования  ДОУ </w:t>
      </w:r>
      <w:r w:rsidR="00986483" w:rsidRPr="009966FC">
        <w:t xml:space="preserve">. </w:t>
      </w:r>
    </w:p>
    <w:p w:rsidR="009966FC" w:rsidRDefault="009966FC" w:rsidP="009966FC">
      <w:pPr>
        <w:spacing w:after="120"/>
      </w:pPr>
      <w:r>
        <w:t xml:space="preserve">   </w:t>
      </w:r>
      <w:r w:rsidRPr="009966FC">
        <w:t>Детские объединения МАУ ДО "Центр дополнительного образования" с. Доброе</w:t>
      </w:r>
      <w:r w:rsidR="00986483" w:rsidRPr="009966FC">
        <w:t xml:space="preserve">: «Юные </w:t>
      </w:r>
      <w:r w:rsidR="009C4BD2" w:rsidRPr="009966FC">
        <w:t>фантазёры»</w:t>
      </w:r>
      <w:r w:rsidR="002B341D" w:rsidRPr="009966FC">
        <w:t xml:space="preserve"> (руководитель </w:t>
      </w:r>
      <w:proofErr w:type="spellStart"/>
      <w:r w:rsidR="002B341D" w:rsidRPr="009966FC">
        <w:t>Бортникова</w:t>
      </w:r>
      <w:proofErr w:type="spellEnd"/>
      <w:r w:rsidR="002B341D" w:rsidRPr="009966FC">
        <w:t xml:space="preserve"> Т. В.</w:t>
      </w:r>
      <w:r w:rsidRPr="009966FC">
        <w:t>, старшая группа, 17 воспитанников</w:t>
      </w:r>
      <w:r w:rsidR="002B341D" w:rsidRPr="009966FC">
        <w:t>)</w:t>
      </w:r>
      <w:r w:rsidR="009C4BD2" w:rsidRPr="009966FC">
        <w:t>,</w:t>
      </w:r>
      <w:r w:rsidR="002B341D" w:rsidRPr="009966FC">
        <w:t xml:space="preserve"> гимнастика</w:t>
      </w:r>
      <w:r w:rsidR="009C4BD2" w:rsidRPr="009966FC">
        <w:t xml:space="preserve"> «</w:t>
      </w:r>
      <w:proofErr w:type="spellStart"/>
      <w:r w:rsidR="002B341D" w:rsidRPr="009966FC">
        <w:t>Семицветик</w:t>
      </w:r>
      <w:proofErr w:type="spellEnd"/>
      <w:r w:rsidR="009C4BD2" w:rsidRPr="009966FC">
        <w:t>»</w:t>
      </w:r>
      <w:r w:rsidR="002B341D" w:rsidRPr="009966FC">
        <w:t xml:space="preserve"> (руководитель Звягина Л. С.</w:t>
      </w:r>
      <w:r w:rsidRPr="009966FC">
        <w:t>, средняя группа, 21 воспитанник</w:t>
      </w:r>
      <w:r w:rsidR="002B341D" w:rsidRPr="009966FC">
        <w:t>)</w:t>
      </w:r>
      <w:r w:rsidRPr="009966FC">
        <w:t>.</w:t>
      </w:r>
    </w:p>
    <w:p w:rsidR="009966FC" w:rsidRPr="009966FC" w:rsidRDefault="009966FC" w:rsidP="009966FC">
      <w:pPr>
        <w:spacing w:after="120"/>
      </w:pPr>
      <w:r>
        <w:t>Детское объединение ДОУ: «Весёлый английский» (руководитель Кондратьева О. В., подготовительная группа, 10 воспитанников).</w:t>
      </w:r>
    </w:p>
    <w:p w:rsidR="00986483" w:rsidRPr="009966FC" w:rsidRDefault="00986483" w:rsidP="00A1031B">
      <w:pPr>
        <w:spacing w:line="360" w:lineRule="auto"/>
        <w:ind w:right="-10" w:firstLine="567"/>
      </w:pPr>
      <w:r w:rsidRPr="009966FC">
        <w:rPr>
          <w:b/>
        </w:rPr>
        <w:t xml:space="preserve">Вывод: </w:t>
      </w:r>
      <w:r w:rsidRPr="009966FC">
        <w:t>ДОУ функционирует в соответствии с нормативными документами в сфере образования РФ. Образовательная деятельность в ДОУ организована в соответствии с основными направлениями социально-экономического развития РФ, государственной политикой в сфере образования.</w:t>
      </w:r>
    </w:p>
    <w:p w:rsidR="00AB6495" w:rsidRPr="004E2DCC" w:rsidRDefault="00AB6495" w:rsidP="00A92845">
      <w:pPr>
        <w:ind w:right="-10"/>
        <w:rPr>
          <w:color w:val="C00000"/>
        </w:rPr>
      </w:pPr>
    </w:p>
    <w:p w:rsidR="00207B22" w:rsidRPr="00857A10" w:rsidRDefault="00A92845" w:rsidP="00A92845">
      <w:pPr>
        <w:spacing w:line="360" w:lineRule="auto"/>
        <w:ind w:left="360"/>
        <w:jc w:val="center"/>
        <w:rPr>
          <w:b/>
        </w:rPr>
      </w:pPr>
      <w:r w:rsidRPr="00857A10">
        <w:rPr>
          <w:b/>
        </w:rPr>
        <w:t>2.</w:t>
      </w:r>
      <w:r w:rsidR="00207B22" w:rsidRPr="00857A10">
        <w:rPr>
          <w:b/>
        </w:rPr>
        <w:t>Оценка системы управления ДОУ</w:t>
      </w:r>
    </w:p>
    <w:p w:rsidR="00813E38" w:rsidRPr="00857A10" w:rsidRDefault="00813E38" w:rsidP="00813E38">
      <w:pPr>
        <w:widowControl w:val="0"/>
        <w:spacing w:after="120"/>
        <w:ind w:left="360"/>
        <w:jc w:val="both"/>
      </w:pPr>
      <w:r w:rsidRPr="00857A10">
        <w:t xml:space="preserve">   Управление  МБДОУ детский сад "Берёзка" с. </w:t>
      </w:r>
      <w:proofErr w:type="spellStart"/>
      <w:r w:rsidRPr="00857A10">
        <w:t>Каликино</w:t>
      </w:r>
      <w:proofErr w:type="spellEnd"/>
      <w:r w:rsidRPr="00857A10">
        <w:t xml:space="preserve"> </w:t>
      </w:r>
      <w:proofErr w:type="spellStart"/>
      <w:r w:rsidRPr="00857A10">
        <w:t>Добровского</w:t>
      </w:r>
      <w:proofErr w:type="spellEnd"/>
      <w:r w:rsidRPr="00857A10">
        <w:t xml:space="preserve"> муниципального района Липецкой области осуществляется в соответствии с действующим законодательством РФ  и Уставом на основе сочетания принципов единоначалия и коллегиальности.</w:t>
      </w:r>
    </w:p>
    <w:p w:rsidR="00813E38" w:rsidRPr="00857A10" w:rsidRDefault="00813E38" w:rsidP="00813E38">
      <w:pPr>
        <w:widowControl w:val="0"/>
        <w:spacing w:after="120"/>
        <w:ind w:left="360"/>
        <w:jc w:val="both"/>
      </w:pPr>
      <w:r w:rsidRPr="00857A10">
        <w:t xml:space="preserve">Непосредственное руководство деятельностью ДОУ осуществляет заведующий </w:t>
      </w:r>
      <w:proofErr w:type="spellStart"/>
      <w:r w:rsidRPr="00857A10">
        <w:t>Чичикина</w:t>
      </w:r>
      <w:proofErr w:type="spellEnd"/>
      <w:r w:rsidRPr="00857A10">
        <w:t xml:space="preserve"> Ольга Ивановна, являющаяся единоличным исполнительным органом ДОУ.</w:t>
      </w:r>
    </w:p>
    <w:p w:rsidR="00813E38" w:rsidRPr="00857A10" w:rsidRDefault="00813E38" w:rsidP="00813E38">
      <w:pPr>
        <w:widowControl w:val="0"/>
        <w:spacing w:after="120"/>
        <w:ind w:left="360"/>
        <w:jc w:val="both"/>
      </w:pPr>
      <w:r w:rsidRPr="00857A10">
        <w:t xml:space="preserve">Заведующий ДОУ назначается Учредителем в соответствии с действующим законодательством. Учредителем ДОУ является муниципальное образование </w:t>
      </w:r>
      <w:proofErr w:type="spellStart"/>
      <w:r w:rsidRPr="00857A10">
        <w:t>Добровский</w:t>
      </w:r>
      <w:proofErr w:type="spellEnd"/>
      <w:r w:rsidRPr="00857A10">
        <w:t xml:space="preserve"> муниципальный район Липецкой области Российской Федерации. ДОУ закреплено за Учредителем на праве оперативного управления в соответствии с Гражданским кодексом Российской Федерации.</w:t>
      </w:r>
    </w:p>
    <w:p w:rsidR="00813E38" w:rsidRPr="00857A10" w:rsidRDefault="00813E38" w:rsidP="00813E38">
      <w:pPr>
        <w:widowControl w:val="0"/>
        <w:spacing w:after="120"/>
        <w:ind w:left="360"/>
        <w:jc w:val="both"/>
      </w:pPr>
      <w:r w:rsidRPr="00857A10">
        <w:t>Коллегиальными органами управления ДОУ являются Общее собрание, Педагогический совет.</w:t>
      </w:r>
    </w:p>
    <w:p w:rsidR="008E727D" w:rsidRPr="00857A10" w:rsidRDefault="00813E38" w:rsidP="00813E38">
      <w:pPr>
        <w:widowControl w:val="0"/>
        <w:spacing w:after="120"/>
        <w:ind w:left="360"/>
        <w:jc w:val="both"/>
      </w:pPr>
      <w:r w:rsidRPr="00857A10">
        <w:t>Общее руководство ДОУ осуществляет Общее собрание</w:t>
      </w:r>
      <w:r w:rsidR="00857A10" w:rsidRPr="00857A10">
        <w:t>. За 2018 год</w:t>
      </w:r>
      <w:r w:rsidR="008E727D" w:rsidRPr="00857A10">
        <w:t xml:space="preserve"> проведено </w:t>
      </w:r>
      <w:r w:rsidR="00506A18" w:rsidRPr="00857A10">
        <w:t>4</w:t>
      </w:r>
      <w:r w:rsidR="008E727D" w:rsidRPr="00857A10">
        <w:t xml:space="preserve"> Общих собрани</w:t>
      </w:r>
      <w:r w:rsidR="00506A18" w:rsidRPr="00857A10">
        <w:t>я</w:t>
      </w:r>
      <w:r w:rsidR="008E727D" w:rsidRPr="00857A10">
        <w:t xml:space="preserve"> в ходе которых были освещены такие вопросы как:</w:t>
      </w:r>
    </w:p>
    <w:p w:rsidR="008E727D" w:rsidRPr="00857A10" w:rsidRDefault="008E727D" w:rsidP="00813E38">
      <w:pPr>
        <w:widowControl w:val="0"/>
        <w:spacing w:after="120"/>
        <w:ind w:left="360"/>
        <w:jc w:val="both"/>
      </w:pPr>
      <w:r w:rsidRPr="00857A10">
        <w:t>- принятие локальных актов;</w:t>
      </w:r>
    </w:p>
    <w:p w:rsidR="008E727D" w:rsidRPr="00857A10" w:rsidRDefault="008E727D" w:rsidP="00813E38">
      <w:pPr>
        <w:widowControl w:val="0"/>
        <w:spacing w:after="120"/>
        <w:ind w:left="360"/>
        <w:jc w:val="both"/>
      </w:pPr>
      <w:r w:rsidRPr="00857A10">
        <w:t>- внесение дополнений в коллективный договор;</w:t>
      </w:r>
    </w:p>
    <w:p w:rsidR="00813E38" w:rsidRPr="00857A10" w:rsidRDefault="008E727D" w:rsidP="008E727D">
      <w:pPr>
        <w:widowControl w:val="0"/>
        <w:spacing w:after="120"/>
        <w:ind w:left="360"/>
        <w:jc w:val="both"/>
      </w:pPr>
      <w:r w:rsidRPr="00857A10">
        <w:t>- ходатайство о награждении работников и т.д..</w:t>
      </w:r>
    </w:p>
    <w:p w:rsidR="005D2D72" w:rsidRPr="00857A10" w:rsidRDefault="00813E38" w:rsidP="005D2D72">
      <w:pPr>
        <w:widowControl w:val="0"/>
        <w:spacing w:after="120"/>
        <w:ind w:left="360"/>
        <w:jc w:val="both"/>
      </w:pPr>
      <w:r w:rsidRPr="00857A10">
        <w:t xml:space="preserve">Управление педагогической деятельностью ДОУ осуществляет Педагогический совет. В состав Педагогического совета с правом решающего голоса входят все педагоги. </w:t>
      </w:r>
      <w:r w:rsidR="000C4554" w:rsidRPr="00857A10">
        <w:t>В 201</w:t>
      </w:r>
      <w:r w:rsidR="00857A10" w:rsidRPr="00857A10">
        <w:t>8</w:t>
      </w:r>
      <w:r w:rsidR="005D2D72" w:rsidRPr="00857A10">
        <w:t xml:space="preserve"> году перед педагогическим коллективом ДОУ стояли следующие задачи:</w:t>
      </w:r>
    </w:p>
    <w:p w:rsidR="005D2D72" w:rsidRPr="00857A10" w:rsidRDefault="005D2D72" w:rsidP="005D2D72">
      <w:r w:rsidRPr="00857A10">
        <w:t xml:space="preserve">       - создать условия для организации педагогического процесса с учётом ФГОС, программных требований и санитарных правил;</w:t>
      </w:r>
    </w:p>
    <w:p w:rsidR="005D2D72" w:rsidRPr="00857A10" w:rsidRDefault="005D2D72" w:rsidP="005D2D72">
      <w:r w:rsidRPr="00857A10">
        <w:t xml:space="preserve">       - продолжить работу по охране и укреплению здоровья детей, совершенствованию их физического и психического развития.</w:t>
      </w:r>
    </w:p>
    <w:p w:rsidR="005D2D72" w:rsidRPr="00857A10" w:rsidRDefault="005D2D72" w:rsidP="005D2D72">
      <w:r w:rsidRPr="00857A10">
        <w:t xml:space="preserve">        Для  решения этих задач были намечены и проведены 4 педсовета. В ходе которых были освещены такие вопросы как:</w:t>
      </w:r>
    </w:p>
    <w:p w:rsidR="005D2D72" w:rsidRPr="00857A10" w:rsidRDefault="005D2D72" w:rsidP="005D2D72">
      <w:r w:rsidRPr="00857A10">
        <w:lastRenderedPageBreak/>
        <w:t xml:space="preserve">                    - </w:t>
      </w:r>
      <w:r w:rsidR="00857A10" w:rsidRPr="00857A10">
        <w:t>внедрение педагогического стандарта</w:t>
      </w:r>
      <w:r w:rsidRPr="00857A10">
        <w:t>;</w:t>
      </w:r>
    </w:p>
    <w:p w:rsidR="005D2D72" w:rsidRPr="00857A10" w:rsidRDefault="005D2D72" w:rsidP="005D2D72">
      <w:r w:rsidRPr="00857A10">
        <w:t xml:space="preserve">                    - организация работы с семьями воспитанников;</w:t>
      </w:r>
    </w:p>
    <w:p w:rsidR="005D2D72" w:rsidRPr="00857A10" w:rsidRDefault="005D2D72" w:rsidP="005D2D72">
      <w:r w:rsidRPr="00857A10">
        <w:t xml:space="preserve">                    - сохранение и укрепление здоровья дошкольника и др.</w:t>
      </w:r>
    </w:p>
    <w:p w:rsidR="005D2D72" w:rsidRPr="00857A10" w:rsidRDefault="005D2D72" w:rsidP="00813E38">
      <w:pPr>
        <w:widowControl w:val="0"/>
        <w:spacing w:after="120"/>
        <w:ind w:left="360"/>
        <w:jc w:val="both"/>
      </w:pPr>
    </w:p>
    <w:p w:rsidR="00813E38" w:rsidRPr="00857A10" w:rsidRDefault="00813E38" w:rsidP="00813E38">
      <w:pPr>
        <w:widowControl w:val="0"/>
        <w:spacing w:after="120"/>
        <w:ind w:left="360"/>
        <w:jc w:val="both"/>
      </w:pPr>
      <w:r w:rsidRPr="00857A10">
        <w:t xml:space="preserve"> В целях учета мнения родителей (законных представителей) воспитанников по вопросам управления ДОУ и при принятии ДОУ локальных нормативных актов, затрагивающих их права и законные интересы, по инициативе родителей (законных представителей) воспитанников в ДОУ созда</w:t>
      </w:r>
      <w:r w:rsidR="005D2D72" w:rsidRPr="00857A10">
        <w:t>н</w:t>
      </w:r>
      <w:r w:rsidRPr="00857A10">
        <w:t xml:space="preserve"> Со</w:t>
      </w:r>
      <w:r w:rsidR="005D2D72" w:rsidRPr="00857A10">
        <w:t>вет родителей воспитанников ДОУ</w:t>
      </w:r>
      <w:r w:rsidRPr="00857A10">
        <w:t xml:space="preserve">. </w:t>
      </w:r>
      <w:r w:rsidR="000C4554" w:rsidRPr="00857A10">
        <w:t>В 201</w:t>
      </w:r>
      <w:r w:rsidR="00857A10" w:rsidRPr="00857A10">
        <w:t>8</w:t>
      </w:r>
      <w:r w:rsidR="005D2D72" w:rsidRPr="00857A10">
        <w:t xml:space="preserve"> учебном году было проведено 3 заседания Совета родителей, на которых обсуждались вопросы питания, охраны и укрепление здоровья воспитанников, рассматривались локально-нормативные акты ДОУ.</w:t>
      </w:r>
    </w:p>
    <w:p w:rsidR="00207B22" w:rsidRPr="00857A10" w:rsidRDefault="00207B22" w:rsidP="005D2D72">
      <w:pPr>
        <w:widowControl w:val="0"/>
        <w:ind w:left="360"/>
        <w:jc w:val="both"/>
      </w:pPr>
      <w:r w:rsidRPr="00857A10">
        <w:rPr>
          <w:b/>
          <w:bCs/>
        </w:rPr>
        <w:t>Вывод:</w:t>
      </w:r>
      <w:r w:rsidRPr="00857A10">
        <w:t xml:space="preserve">    </w:t>
      </w:r>
      <w:r w:rsidR="005D2D72" w:rsidRPr="00857A10">
        <w:t xml:space="preserve">в ДОУ </w:t>
      </w:r>
      <w:r w:rsidRPr="00857A10">
        <w:t xml:space="preserve">создана структура управления в соответствии с целями и содержанием работы учреждения. </w:t>
      </w:r>
      <w:r w:rsidR="005D2D72" w:rsidRPr="00857A10">
        <w:t>Система управления обеспечивает оптимальное сочетание традиционных и современных тенденций, что позволяет эффективно организовать образовательное пространство ДОУ.</w:t>
      </w:r>
    </w:p>
    <w:p w:rsidR="00F23B13" w:rsidRPr="004E2DCC" w:rsidRDefault="00F23B13" w:rsidP="00F4410D">
      <w:pPr>
        <w:spacing w:line="276" w:lineRule="auto"/>
        <w:jc w:val="both"/>
        <w:rPr>
          <w:color w:val="C00000"/>
        </w:rPr>
      </w:pPr>
    </w:p>
    <w:p w:rsidR="004629BB" w:rsidRPr="00F3731B" w:rsidRDefault="004629BB" w:rsidP="006E06C4">
      <w:pPr>
        <w:numPr>
          <w:ilvl w:val="0"/>
          <w:numId w:val="3"/>
        </w:numPr>
        <w:spacing w:line="360" w:lineRule="auto"/>
        <w:jc w:val="center"/>
        <w:rPr>
          <w:b/>
        </w:rPr>
      </w:pPr>
      <w:r w:rsidRPr="00F3731B">
        <w:rPr>
          <w:b/>
        </w:rPr>
        <w:t>Оценка содержания и качества подготовки воспитанников</w:t>
      </w:r>
    </w:p>
    <w:p w:rsidR="00A5453D" w:rsidRPr="00F3731B" w:rsidRDefault="00506A18" w:rsidP="00A5453D">
      <w:pPr>
        <w:spacing w:line="360" w:lineRule="auto"/>
      </w:pPr>
      <w:r w:rsidRPr="00F3731B">
        <w:t xml:space="preserve">В </w:t>
      </w:r>
      <w:r w:rsidR="000C4554" w:rsidRPr="00F3731B">
        <w:t>201</w:t>
      </w:r>
      <w:r w:rsidR="00857A10" w:rsidRPr="00F3731B">
        <w:t>8</w:t>
      </w:r>
      <w:r w:rsidRPr="00F3731B">
        <w:t xml:space="preserve"> </w:t>
      </w:r>
      <w:r w:rsidR="00A5453D" w:rsidRPr="00F3731B">
        <w:t xml:space="preserve"> г</w:t>
      </w:r>
      <w:r w:rsidR="000C4554" w:rsidRPr="00F3731B">
        <w:t>оду наше учреждение выпустило 1</w:t>
      </w:r>
      <w:r w:rsidR="00857A10" w:rsidRPr="00F3731B">
        <w:t xml:space="preserve">1 воспитанников </w:t>
      </w:r>
      <w:r w:rsidR="00A5453D" w:rsidRPr="00F3731B">
        <w:t xml:space="preserve"> старшей группы. </w:t>
      </w:r>
    </w:p>
    <w:p w:rsidR="00A5453D" w:rsidRPr="00F3731B" w:rsidRDefault="00A5453D" w:rsidP="00A5453D">
      <w:pPr>
        <w:pStyle w:val="af6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F3731B">
        <w:rPr>
          <w:bCs/>
        </w:rPr>
        <w:t xml:space="preserve">Готовность детей к обучению в школе  (согласно ориентационному тесту школьной зрелости </w:t>
      </w:r>
      <w:proofErr w:type="spellStart"/>
      <w:r w:rsidRPr="00F3731B">
        <w:rPr>
          <w:bCs/>
        </w:rPr>
        <w:t>Керна-Йерасека</w:t>
      </w:r>
      <w:proofErr w:type="spellEnd"/>
      <w:r w:rsidRPr="00F3731B">
        <w:rPr>
          <w:bCs/>
        </w:rPr>
        <w:t>):</w:t>
      </w:r>
    </w:p>
    <w:p w:rsidR="00A5453D" w:rsidRPr="00F3731B" w:rsidRDefault="00A5453D" w:rsidP="00A5453D">
      <w:pPr>
        <w:pStyle w:val="af6"/>
        <w:shd w:val="clear" w:color="auto" w:fill="FFFFFF"/>
        <w:spacing w:before="0" w:beforeAutospacing="0" w:after="0" w:afterAutospacing="0" w:line="276" w:lineRule="auto"/>
      </w:pPr>
    </w:p>
    <w:tbl>
      <w:tblPr>
        <w:tblStyle w:val="ae"/>
        <w:tblW w:w="14726" w:type="dxa"/>
        <w:tblLook w:val="04A0"/>
      </w:tblPr>
      <w:tblGrid>
        <w:gridCol w:w="4520"/>
        <w:gridCol w:w="3827"/>
        <w:gridCol w:w="3402"/>
        <w:gridCol w:w="2977"/>
      </w:tblGrid>
      <w:tr w:rsidR="00A5453D" w:rsidRPr="00F3731B" w:rsidTr="00F3731B">
        <w:tc>
          <w:tcPr>
            <w:tcW w:w="4520" w:type="dxa"/>
            <w:hideMark/>
          </w:tcPr>
          <w:p w:rsidR="00A5453D" w:rsidRPr="00F3731B" w:rsidRDefault="00857A10" w:rsidP="00DF25C1">
            <w:pPr>
              <w:pStyle w:val="af6"/>
              <w:spacing w:before="0" w:beforeAutospacing="0" w:after="0" w:afterAutospacing="0" w:line="276" w:lineRule="auto"/>
              <w:ind w:firstLine="567"/>
              <w:rPr>
                <w:bCs/>
                <w:i/>
                <w:iCs/>
              </w:rPr>
            </w:pPr>
            <w:r w:rsidRPr="00F3731B">
              <w:rPr>
                <w:bCs/>
                <w:i/>
                <w:iCs/>
              </w:rPr>
              <w:t>2017</w:t>
            </w:r>
            <w:r w:rsidR="00A5453D" w:rsidRPr="00F3731B">
              <w:rPr>
                <w:bCs/>
                <w:i/>
                <w:iCs/>
              </w:rPr>
              <w:t>-201</w:t>
            </w:r>
            <w:r w:rsidRPr="00F3731B">
              <w:rPr>
                <w:bCs/>
                <w:i/>
                <w:iCs/>
              </w:rPr>
              <w:t>8</w:t>
            </w:r>
            <w:r w:rsidR="00A5453D" w:rsidRPr="00F3731B">
              <w:t xml:space="preserve">   </w:t>
            </w:r>
            <w:r w:rsidR="00A5453D" w:rsidRPr="00F3731B">
              <w:rPr>
                <w:bCs/>
                <w:i/>
                <w:iCs/>
              </w:rPr>
              <w:t>учебный год</w:t>
            </w:r>
          </w:p>
          <w:p w:rsidR="00A5453D" w:rsidRPr="00F3731B" w:rsidRDefault="00A5453D" w:rsidP="00DF25C1">
            <w:pPr>
              <w:pStyle w:val="af6"/>
              <w:spacing w:before="0" w:beforeAutospacing="0" w:after="0" w:afterAutospacing="0" w:line="276" w:lineRule="auto"/>
              <w:ind w:firstLine="567"/>
            </w:pPr>
          </w:p>
        </w:tc>
        <w:tc>
          <w:tcPr>
            <w:tcW w:w="3827" w:type="dxa"/>
            <w:hideMark/>
          </w:tcPr>
          <w:p w:rsidR="00A5453D" w:rsidRPr="00F3731B" w:rsidRDefault="00A5453D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  <w:rPr>
                <w:bCs/>
                <w:i/>
                <w:iCs/>
              </w:rPr>
            </w:pPr>
            <w:r w:rsidRPr="00F3731B">
              <w:rPr>
                <w:bCs/>
                <w:i/>
                <w:iCs/>
              </w:rPr>
              <w:t>Высокий уровень</w:t>
            </w:r>
          </w:p>
          <w:p w:rsidR="00A5453D" w:rsidRPr="00F3731B" w:rsidRDefault="00A5453D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</w:p>
        </w:tc>
        <w:tc>
          <w:tcPr>
            <w:tcW w:w="3402" w:type="dxa"/>
            <w:hideMark/>
          </w:tcPr>
          <w:p w:rsidR="00A5453D" w:rsidRPr="00F3731B" w:rsidRDefault="00A5453D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  <w:r w:rsidRPr="00F3731B">
              <w:rPr>
                <w:bCs/>
                <w:i/>
                <w:iCs/>
              </w:rPr>
              <w:t>Средний уровень</w:t>
            </w:r>
          </w:p>
        </w:tc>
        <w:tc>
          <w:tcPr>
            <w:tcW w:w="2977" w:type="dxa"/>
            <w:hideMark/>
          </w:tcPr>
          <w:p w:rsidR="00A5453D" w:rsidRPr="00F3731B" w:rsidRDefault="00A5453D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  <w:r w:rsidRPr="00F3731B">
              <w:rPr>
                <w:bCs/>
                <w:i/>
                <w:iCs/>
              </w:rPr>
              <w:t>Низкий уровень</w:t>
            </w:r>
          </w:p>
        </w:tc>
      </w:tr>
      <w:tr w:rsidR="00A5453D" w:rsidRPr="00F3731B" w:rsidTr="00F3731B">
        <w:trPr>
          <w:trHeight w:val="195"/>
        </w:trPr>
        <w:tc>
          <w:tcPr>
            <w:tcW w:w="4520" w:type="dxa"/>
            <w:hideMark/>
          </w:tcPr>
          <w:p w:rsidR="00A5453D" w:rsidRPr="00F3731B" w:rsidRDefault="000C4554" w:rsidP="00DF25C1">
            <w:pPr>
              <w:pStyle w:val="af6"/>
              <w:spacing w:before="0" w:beforeAutospacing="0" w:after="0" w:afterAutospacing="0" w:line="276" w:lineRule="auto"/>
            </w:pPr>
            <w:r w:rsidRPr="00F3731B">
              <w:t>начало</w:t>
            </w:r>
            <w:r w:rsidR="00F3731B" w:rsidRPr="00F3731B">
              <w:t xml:space="preserve"> года    (11 </w:t>
            </w:r>
            <w:r w:rsidR="00A5453D" w:rsidRPr="00F3731B">
              <w:t>воспитанников)</w:t>
            </w:r>
          </w:p>
        </w:tc>
        <w:tc>
          <w:tcPr>
            <w:tcW w:w="3827" w:type="dxa"/>
            <w:hideMark/>
          </w:tcPr>
          <w:p w:rsidR="00A5453D" w:rsidRPr="00F3731B" w:rsidRDefault="00F3731B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  <w:r w:rsidRPr="00F3731B">
              <w:t xml:space="preserve">  </w:t>
            </w:r>
            <w:r w:rsidR="00A5453D" w:rsidRPr="00F3731B">
              <w:t>5</w:t>
            </w:r>
            <w:r w:rsidRPr="00F3731B">
              <w:t>5</w:t>
            </w:r>
            <w:r w:rsidR="00A5453D" w:rsidRPr="00F3731B">
              <w:t>%</w:t>
            </w:r>
          </w:p>
          <w:p w:rsidR="00A5453D" w:rsidRPr="00F3731B" w:rsidRDefault="00A5453D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</w:p>
        </w:tc>
        <w:tc>
          <w:tcPr>
            <w:tcW w:w="3402" w:type="dxa"/>
            <w:hideMark/>
          </w:tcPr>
          <w:p w:rsidR="00A5453D" w:rsidRPr="00F3731B" w:rsidRDefault="00F3731B" w:rsidP="00F3731B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  <w:r w:rsidRPr="00F3731B">
              <w:t>36</w:t>
            </w:r>
            <w:r w:rsidR="00A5453D" w:rsidRPr="00F3731B">
              <w:t>%</w:t>
            </w:r>
          </w:p>
        </w:tc>
        <w:tc>
          <w:tcPr>
            <w:tcW w:w="2977" w:type="dxa"/>
            <w:hideMark/>
          </w:tcPr>
          <w:p w:rsidR="00A5453D" w:rsidRPr="00F3731B" w:rsidRDefault="00F3731B" w:rsidP="00F3731B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  <w:r w:rsidRPr="00F3731B">
              <w:t xml:space="preserve"> 9</w:t>
            </w:r>
            <w:r w:rsidR="00A5453D" w:rsidRPr="00F3731B">
              <w:t>%</w:t>
            </w:r>
          </w:p>
        </w:tc>
      </w:tr>
      <w:tr w:rsidR="00A5453D" w:rsidRPr="00F3731B" w:rsidTr="00F3731B">
        <w:trPr>
          <w:trHeight w:val="15"/>
        </w:trPr>
        <w:tc>
          <w:tcPr>
            <w:tcW w:w="4520" w:type="dxa"/>
            <w:hideMark/>
          </w:tcPr>
          <w:p w:rsidR="00A5453D" w:rsidRPr="00F3731B" w:rsidRDefault="00F3731B" w:rsidP="00DF25C1">
            <w:pPr>
              <w:pStyle w:val="af6"/>
              <w:spacing w:before="0" w:beforeAutospacing="0" w:after="0" w:afterAutospacing="0" w:line="276" w:lineRule="auto"/>
            </w:pPr>
            <w:r w:rsidRPr="00F3731B">
              <w:t>конец года     (11</w:t>
            </w:r>
            <w:r w:rsidR="00A5453D" w:rsidRPr="00F3731B">
              <w:t xml:space="preserve"> воспитанников)</w:t>
            </w:r>
          </w:p>
        </w:tc>
        <w:tc>
          <w:tcPr>
            <w:tcW w:w="3827" w:type="dxa"/>
            <w:hideMark/>
          </w:tcPr>
          <w:p w:rsidR="00A5453D" w:rsidRPr="00F3731B" w:rsidRDefault="00F3731B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  <w:r w:rsidRPr="00F3731B">
              <w:t>73</w:t>
            </w:r>
            <w:r w:rsidR="00A5453D" w:rsidRPr="00F3731B">
              <w:t>%</w:t>
            </w:r>
          </w:p>
          <w:p w:rsidR="00A5453D" w:rsidRPr="00F3731B" w:rsidRDefault="00A5453D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</w:p>
        </w:tc>
        <w:tc>
          <w:tcPr>
            <w:tcW w:w="3402" w:type="dxa"/>
            <w:hideMark/>
          </w:tcPr>
          <w:p w:rsidR="00A5453D" w:rsidRPr="00F3731B" w:rsidRDefault="00F3731B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  <w:r w:rsidRPr="00F3731B">
              <w:t>18</w:t>
            </w:r>
            <w:r w:rsidR="00A5453D" w:rsidRPr="00F3731B">
              <w:t>%</w:t>
            </w:r>
          </w:p>
        </w:tc>
        <w:tc>
          <w:tcPr>
            <w:tcW w:w="2977" w:type="dxa"/>
            <w:hideMark/>
          </w:tcPr>
          <w:p w:rsidR="00A5453D" w:rsidRPr="00F3731B" w:rsidRDefault="00F3731B" w:rsidP="00DF25C1">
            <w:pPr>
              <w:pStyle w:val="af6"/>
              <w:spacing w:before="0" w:beforeAutospacing="0" w:after="0" w:afterAutospacing="0" w:line="276" w:lineRule="auto"/>
              <w:ind w:firstLine="567"/>
              <w:jc w:val="center"/>
            </w:pPr>
            <w:r w:rsidRPr="00F3731B">
              <w:t>9%</w:t>
            </w:r>
          </w:p>
        </w:tc>
      </w:tr>
    </w:tbl>
    <w:p w:rsidR="00EF3B7A" w:rsidRPr="00F3731B" w:rsidRDefault="00EF3B7A" w:rsidP="00A5453D">
      <w:pPr>
        <w:spacing w:line="360" w:lineRule="auto"/>
      </w:pPr>
    </w:p>
    <w:p w:rsidR="00A5453D" w:rsidRPr="00F3731B" w:rsidRDefault="00FB70A3" w:rsidP="00A5453D">
      <w:pPr>
        <w:spacing w:line="360" w:lineRule="auto"/>
      </w:pPr>
      <w:r w:rsidRPr="00F3731B">
        <w:t>Мониторинг индивидуального развития детей в течение учебного года осуществлялся через педагогические наблюдения и анализ образовательной деятельности педагогами всех возрастных групп – 2 раза в год.</w:t>
      </w:r>
    </w:p>
    <w:p w:rsidR="00EF3B7A" w:rsidRPr="004E2DCC" w:rsidRDefault="00EF3B7A" w:rsidP="00A5453D">
      <w:pPr>
        <w:spacing w:line="360" w:lineRule="auto"/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04"/>
        <w:gridCol w:w="4358"/>
        <w:gridCol w:w="4514"/>
      </w:tblGrid>
      <w:tr w:rsidR="00B645AB" w:rsidRPr="004E2DCC" w:rsidTr="00C96FD5">
        <w:trPr>
          <w:trHeight w:val="213"/>
        </w:trPr>
        <w:tc>
          <w:tcPr>
            <w:tcW w:w="3510" w:type="dxa"/>
            <w:vMerge w:val="restart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Образовательные области</w:t>
            </w:r>
          </w:p>
        </w:tc>
        <w:tc>
          <w:tcPr>
            <w:tcW w:w="11276" w:type="dxa"/>
            <w:gridSpan w:val="3"/>
          </w:tcPr>
          <w:p w:rsidR="00B645AB" w:rsidRPr="00F3731B" w:rsidRDefault="00B645AB" w:rsidP="00C96FD5">
            <w:pPr>
              <w:spacing w:line="360" w:lineRule="auto"/>
              <w:jc w:val="center"/>
            </w:pPr>
            <w:r w:rsidRPr="00F3731B">
              <w:t>Уровни освоения программы в %</w:t>
            </w:r>
          </w:p>
        </w:tc>
      </w:tr>
      <w:tr w:rsidR="00B645AB" w:rsidRPr="004E2DCC" w:rsidTr="00C96FD5">
        <w:trPr>
          <w:trHeight w:val="200"/>
        </w:trPr>
        <w:tc>
          <w:tcPr>
            <w:tcW w:w="3510" w:type="dxa"/>
            <w:vMerge/>
          </w:tcPr>
          <w:p w:rsidR="00B645AB" w:rsidRPr="00F3731B" w:rsidRDefault="00B645AB" w:rsidP="00C96FD5">
            <w:pPr>
              <w:spacing w:line="360" w:lineRule="auto"/>
            </w:pPr>
          </w:p>
        </w:tc>
        <w:tc>
          <w:tcPr>
            <w:tcW w:w="240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Высокий уровень</w:t>
            </w:r>
          </w:p>
        </w:tc>
        <w:tc>
          <w:tcPr>
            <w:tcW w:w="4358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Средний уровень</w:t>
            </w:r>
          </w:p>
        </w:tc>
        <w:tc>
          <w:tcPr>
            <w:tcW w:w="451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Низкий уровень</w:t>
            </w:r>
          </w:p>
        </w:tc>
      </w:tr>
      <w:tr w:rsidR="00B645AB" w:rsidRPr="004E2DCC" w:rsidTr="00C96FD5">
        <w:tc>
          <w:tcPr>
            <w:tcW w:w="3510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Физическое развитие</w:t>
            </w:r>
          </w:p>
        </w:tc>
        <w:tc>
          <w:tcPr>
            <w:tcW w:w="240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65</w:t>
            </w:r>
          </w:p>
        </w:tc>
        <w:tc>
          <w:tcPr>
            <w:tcW w:w="4358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33</w:t>
            </w:r>
          </w:p>
        </w:tc>
        <w:tc>
          <w:tcPr>
            <w:tcW w:w="451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2</w:t>
            </w:r>
          </w:p>
        </w:tc>
      </w:tr>
      <w:tr w:rsidR="00B645AB" w:rsidRPr="004E2DCC" w:rsidTr="00C96FD5">
        <w:tc>
          <w:tcPr>
            <w:tcW w:w="3510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Социально-коммуникативное развитие</w:t>
            </w:r>
          </w:p>
        </w:tc>
        <w:tc>
          <w:tcPr>
            <w:tcW w:w="240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75</w:t>
            </w:r>
          </w:p>
        </w:tc>
        <w:tc>
          <w:tcPr>
            <w:tcW w:w="4358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24</w:t>
            </w:r>
          </w:p>
        </w:tc>
        <w:tc>
          <w:tcPr>
            <w:tcW w:w="451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1</w:t>
            </w:r>
          </w:p>
        </w:tc>
      </w:tr>
      <w:tr w:rsidR="00B645AB" w:rsidRPr="004E2DCC" w:rsidTr="00C96FD5">
        <w:tc>
          <w:tcPr>
            <w:tcW w:w="3510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Познавательное развитие</w:t>
            </w:r>
          </w:p>
        </w:tc>
        <w:tc>
          <w:tcPr>
            <w:tcW w:w="240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75</w:t>
            </w:r>
          </w:p>
        </w:tc>
        <w:tc>
          <w:tcPr>
            <w:tcW w:w="4358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24</w:t>
            </w:r>
          </w:p>
        </w:tc>
        <w:tc>
          <w:tcPr>
            <w:tcW w:w="451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1</w:t>
            </w:r>
          </w:p>
        </w:tc>
      </w:tr>
      <w:tr w:rsidR="00B645AB" w:rsidRPr="004E2DCC" w:rsidTr="00C96FD5">
        <w:tc>
          <w:tcPr>
            <w:tcW w:w="3510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Речевое развитие</w:t>
            </w:r>
          </w:p>
        </w:tc>
        <w:tc>
          <w:tcPr>
            <w:tcW w:w="240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65</w:t>
            </w:r>
          </w:p>
        </w:tc>
        <w:tc>
          <w:tcPr>
            <w:tcW w:w="4358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30</w:t>
            </w:r>
          </w:p>
        </w:tc>
        <w:tc>
          <w:tcPr>
            <w:tcW w:w="451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5</w:t>
            </w:r>
          </w:p>
        </w:tc>
      </w:tr>
      <w:tr w:rsidR="00B645AB" w:rsidRPr="004E2DCC" w:rsidTr="00C96FD5">
        <w:tc>
          <w:tcPr>
            <w:tcW w:w="3510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Художественно-эстетическое развитие</w:t>
            </w:r>
          </w:p>
        </w:tc>
        <w:tc>
          <w:tcPr>
            <w:tcW w:w="240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60</w:t>
            </w:r>
          </w:p>
        </w:tc>
        <w:tc>
          <w:tcPr>
            <w:tcW w:w="4358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38</w:t>
            </w:r>
          </w:p>
        </w:tc>
        <w:tc>
          <w:tcPr>
            <w:tcW w:w="451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2</w:t>
            </w:r>
          </w:p>
        </w:tc>
      </w:tr>
      <w:tr w:rsidR="00B645AB" w:rsidRPr="004E2DCC" w:rsidTr="00C96FD5">
        <w:tc>
          <w:tcPr>
            <w:tcW w:w="3510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Общий показатель по ДОУ</w:t>
            </w:r>
          </w:p>
        </w:tc>
        <w:tc>
          <w:tcPr>
            <w:tcW w:w="240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68</w:t>
            </w:r>
          </w:p>
        </w:tc>
        <w:tc>
          <w:tcPr>
            <w:tcW w:w="4358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30</w:t>
            </w:r>
          </w:p>
        </w:tc>
        <w:tc>
          <w:tcPr>
            <w:tcW w:w="4514" w:type="dxa"/>
          </w:tcPr>
          <w:p w:rsidR="00B645AB" w:rsidRPr="00F3731B" w:rsidRDefault="00B645AB" w:rsidP="00C96FD5">
            <w:pPr>
              <w:spacing w:line="360" w:lineRule="auto"/>
            </w:pPr>
            <w:r w:rsidRPr="00F3731B">
              <w:t>2</w:t>
            </w:r>
          </w:p>
        </w:tc>
      </w:tr>
    </w:tbl>
    <w:p w:rsidR="00EF3B7A" w:rsidRPr="004E2DCC" w:rsidRDefault="00EF3B7A" w:rsidP="00A5453D">
      <w:pPr>
        <w:spacing w:line="360" w:lineRule="auto"/>
        <w:rPr>
          <w:color w:val="C00000"/>
        </w:rPr>
      </w:pPr>
    </w:p>
    <w:p w:rsidR="00FB70A3" w:rsidRPr="00247090" w:rsidRDefault="00FB70A3" w:rsidP="00FB70A3">
      <w:pPr>
        <w:pStyle w:val="af6"/>
        <w:shd w:val="clear" w:color="auto" w:fill="FFFFFF"/>
        <w:spacing w:before="0" w:beforeAutospacing="0" w:after="0" w:afterAutospacing="0"/>
        <w:jc w:val="both"/>
      </w:pPr>
      <w:r w:rsidRPr="00247090">
        <w:t xml:space="preserve">   Развитие творческих способностей детей, фантазии и смекалки происходит в результате их участия конк</w:t>
      </w:r>
      <w:r w:rsidR="000C4554" w:rsidRPr="00247090">
        <w:t xml:space="preserve">урсах. В </w:t>
      </w:r>
      <w:r w:rsidR="005E7249" w:rsidRPr="00247090">
        <w:t>2018</w:t>
      </w:r>
      <w:r w:rsidRPr="00247090">
        <w:t xml:space="preserve"> году воспитанники ДОУ приняли участие:</w:t>
      </w:r>
    </w:p>
    <w:p w:rsidR="00FB70A3" w:rsidRPr="00247090" w:rsidRDefault="00FB70A3" w:rsidP="00FB70A3">
      <w:pPr>
        <w:pStyle w:val="af6"/>
        <w:shd w:val="clear" w:color="auto" w:fill="FFFFFF"/>
        <w:spacing w:before="0" w:beforeAutospacing="0" w:after="0" w:afterAutospacing="0" w:line="276" w:lineRule="auto"/>
        <w:jc w:val="both"/>
      </w:pPr>
    </w:p>
    <w:tbl>
      <w:tblPr>
        <w:tblpPr w:leftFromText="180" w:rightFromText="180" w:bottomFromText="200" w:vertAnchor="text" w:horzAnchor="margin" w:tblpXSpec="center" w:tblpY="31"/>
        <w:tblW w:w="13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229"/>
        <w:gridCol w:w="2552"/>
        <w:gridCol w:w="2768"/>
      </w:tblGrid>
      <w:tr w:rsidR="00FB70A3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pPr>
              <w:jc w:val="center"/>
            </w:pPr>
            <w:r w:rsidRPr="00247090"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Название конкурса</w:t>
            </w:r>
          </w:p>
          <w:p w:rsidR="00FB70A3" w:rsidRPr="00247090" w:rsidRDefault="00FB70A3" w:rsidP="00DF25C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 xml:space="preserve">Уровень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Результат</w:t>
            </w:r>
          </w:p>
        </w:tc>
      </w:tr>
      <w:tr w:rsidR="00FB70A3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pPr>
              <w:jc w:val="center"/>
            </w:pPr>
            <w:r w:rsidRPr="00247090"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Конкурс «Дорога глазами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областной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 xml:space="preserve">призёр </w:t>
            </w:r>
          </w:p>
        </w:tc>
      </w:tr>
      <w:tr w:rsidR="00FB70A3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pPr>
              <w:jc w:val="center"/>
            </w:pPr>
            <w:r w:rsidRPr="00247090"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247090" w:rsidP="00DF25C1">
            <w:r w:rsidRPr="00247090">
              <w:t>Урожай-2018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247090" w:rsidP="00DF25C1">
            <w:r w:rsidRPr="00247090">
              <w:t>районный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247090" w:rsidP="00DF25C1">
            <w:r w:rsidRPr="00247090">
              <w:t>победитель</w:t>
            </w:r>
          </w:p>
        </w:tc>
      </w:tr>
      <w:tr w:rsidR="00FB70A3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pPr>
              <w:jc w:val="center"/>
            </w:pPr>
            <w:r w:rsidRPr="00247090"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Смотр детского творчества по противопожарной тематике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областной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3" w:rsidRPr="00247090" w:rsidRDefault="00FB70A3" w:rsidP="00DF25C1">
            <w:r w:rsidRPr="00247090">
              <w:t>призёр</w:t>
            </w:r>
          </w:p>
        </w:tc>
      </w:tr>
      <w:tr w:rsidR="00FB70A3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pPr>
              <w:jc w:val="center"/>
            </w:pPr>
            <w:r w:rsidRPr="00247090"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Конкурс на лучшую новогоднюю игрушку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районный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победитель</w:t>
            </w:r>
          </w:p>
          <w:p w:rsidR="00FB70A3" w:rsidRPr="00247090" w:rsidRDefault="00FB70A3" w:rsidP="00DF25C1"/>
        </w:tc>
      </w:tr>
      <w:tr w:rsidR="00FB70A3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pPr>
              <w:jc w:val="center"/>
            </w:pPr>
            <w:r w:rsidRPr="00247090"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Конкурс «Вместо ёлки – новогодний букет»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районный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247090" w:rsidP="00DF25C1">
            <w:r w:rsidRPr="00247090">
              <w:t>участие</w:t>
            </w:r>
          </w:p>
        </w:tc>
      </w:tr>
      <w:tr w:rsidR="00FB70A3" w:rsidRPr="00247090" w:rsidTr="00247090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pPr>
              <w:jc w:val="center"/>
            </w:pPr>
            <w:r w:rsidRPr="00247090"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247090" w:rsidP="00247090">
            <w:r w:rsidRPr="00247090">
              <w:t>Конкурс на лучшую новогоднюю ёлочную игрушку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247090" w:rsidP="00DF25C1">
            <w:r w:rsidRPr="00247090">
              <w:t>районный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247090" w:rsidP="00DF25C1">
            <w:r w:rsidRPr="00247090">
              <w:t>победитель</w:t>
            </w:r>
          </w:p>
        </w:tc>
      </w:tr>
      <w:tr w:rsidR="00FB70A3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pPr>
              <w:jc w:val="center"/>
            </w:pPr>
            <w:r w:rsidRPr="00247090"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Конкурс  «Пасхальные мотивы»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A3" w:rsidRPr="00247090" w:rsidRDefault="00FB70A3" w:rsidP="00DF25C1">
            <w:r w:rsidRPr="00247090">
              <w:t>районный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3" w:rsidRPr="00247090" w:rsidRDefault="00FB70A3" w:rsidP="00DF25C1">
            <w:r w:rsidRPr="00247090">
              <w:t>победитель</w:t>
            </w:r>
          </w:p>
        </w:tc>
      </w:tr>
      <w:tr w:rsidR="00247090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pPr>
              <w:jc w:val="center"/>
            </w:pPr>
            <w:r w:rsidRPr="00247090"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Конкурс «Территория здоровья и развития»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районный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90" w:rsidRPr="00247090" w:rsidRDefault="00247090" w:rsidP="00247090">
            <w:r w:rsidRPr="00247090">
              <w:t>участие</w:t>
            </w:r>
          </w:p>
        </w:tc>
      </w:tr>
      <w:tr w:rsidR="00247090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pPr>
              <w:jc w:val="center"/>
            </w:pPr>
            <w:r w:rsidRPr="00247090"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Конкурс театральных постановок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 xml:space="preserve">районный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90" w:rsidRPr="00247090" w:rsidRDefault="00247090" w:rsidP="00247090">
            <w:r w:rsidRPr="00247090">
              <w:t>участие</w:t>
            </w:r>
          </w:p>
        </w:tc>
      </w:tr>
      <w:tr w:rsidR="00247090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pPr>
              <w:jc w:val="center"/>
            </w:pPr>
            <w:r w:rsidRPr="00247090"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Конкурс «Красота Божьего мира»</w:t>
            </w:r>
          </w:p>
          <w:p w:rsidR="00247090" w:rsidRPr="00247090" w:rsidRDefault="00247090" w:rsidP="0024709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областной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90" w:rsidRPr="00247090" w:rsidRDefault="00247090" w:rsidP="00247090">
            <w:r w:rsidRPr="00247090">
              <w:t>участие</w:t>
            </w:r>
          </w:p>
        </w:tc>
      </w:tr>
      <w:tr w:rsidR="00247090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pPr>
              <w:jc w:val="center"/>
            </w:pPr>
            <w:r w:rsidRPr="00247090"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Конкурс «Подарок для милой мамы»</w:t>
            </w:r>
          </w:p>
          <w:p w:rsidR="00247090" w:rsidRPr="00247090" w:rsidRDefault="00247090" w:rsidP="0024709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lastRenderedPageBreak/>
              <w:t>областной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90" w:rsidRPr="00247090" w:rsidRDefault="00247090" w:rsidP="00247090">
            <w:r w:rsidRPr="00247090">
              <w:t>призёр</w:t>
            </w:r>
          </w:p>
        </w:tc>
      </w:tr>
      <w:tr w:rsidR="00247090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pPr>
              <w:jc w:val="center"/>
            </w:pPr>
            <w:r w:rsidRPr="00247090">
              <w:lastRenderedPageBreak/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Конкурс «Учитель, перед именем твоим…»</w:t>
            </w:r>
          </w:p>
          <w:p w:rsidR="00247090" w:rsidRPr="00247090" w:rsidRDefault="00247090" w:rsidP="0024709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районный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90" w:rsidRPr="00247090" w:rsidRDefault="00247090" w:rsidP="00247090">
            <w:r w:rsidRPr="00247090">
              <w:t>победитель</w:t>
            </w:r>
          </w:p>
        </w:tc>
      </w:tr>
      <w:tr w:rsidR="00247090" w:rsidRPr="00247090" w:rsidTr="00DF25C1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pPr>
              <w:jc w:val="center"/>
            </w:pPr>
            <w:r w:rsidRPr="00247090"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Конкурс «Зелёный огонёк»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90" w:rsidRPr="00247090" w:rsidRDefault="00247090" w:rsidP="00247090">
            <w:r w:rsidRPr="00247090">
              <w:t>областной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90" w:rsidRPr="00247090" w:rsidRDefault="00247090" w:rsidP="00247090">
            <w:r w:rsidRPr="00247090">
              <w:t>победитель</w:t>
            </w:r>
          </w:p>
        </w:tc>
      </w:tr>
    </w:tbl>
    <w:p w:rsidR="00FB70A3" w:rsidRPr="004E2DCC" w:rsidRDefault="00FB70A3" w:rsidP="00FB70A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C00000"/>
        </w:rPr>
      </w:pPr>
    </w:p>
    <w:p w:rsidR="00FB70A3" w:rsidRPr="004E2DCC" w:rsidRDefault="00FB70A3" w:rsidP="00FB70A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C00000"/>
        </w:rPr>
      </w:pPr>
    </w:p>
    <w:p w:rsidR="00FB70A3" w:rsidRPr="004E2DCC" w:rsidRDefault="00FB70A3" w:rsidP="00FB70A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C00000"/>
        </w:rPr>
      </w:pPr>
    </w:p>
    <w:p w:rsidR="00FB70A3" w:rsidRPr="004E2DCC" w:rsidRDefault="00FB70A3" w:rsidP="00FB70A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C00000"/>
        </w:rPr>
      </w:pPr>
    </w:p>
    <w:p w:rsidR="00FB70A3" w:rsidRPr="004E2DCC" w:rsidRDefault="00FB70A3" w:rsidP="00A5453D">
      <w:pPr>
        <w:spacing w:line="360" w:lineRule="auto"/>
        <w:rPr>
          <w:color w:val="C00000"/>
        </w:rPr>
      </w:pPr>
    </w:p>
    <w:p w:rsidR="00A5453D" w:rsidRPr="005E7249" w:rsidRDefault="00A5453D" w:rsidP="00A5453D">
      <w:pPr>
        <w:spacing w:line="360" w:lineRule="auto"/>
      </w:pPr>
      <w:r w:rsidRPr="005E7249">
        <w:rPr>
          <w:b/>
        </w:rPr>
        <w:t xml:space="preserve">Вывод: </w:t>
      </w:r>
      <w:r w:rsidRPr="005E7249">
        <w:t>Дети способны к произвольной регуляции своей деятельности, к вниманию и запоминанию. У них развиты мелко-моторные движения, наблюдательность. В процессе диагностики мотивационной сферы большая часть выпускников проявляет интерес к школьно-учебному содержанию занятий.</w:t>
      </w:r>
      <w:r w:rsidR="00B645AB" w:rsidRPr="005E7249">
        <w:t xml:space="preserve"> Усвоение детьми ООП ДОУ осуществляется на достаточно высоком уровне.</w:t>
      </w:r>
    </w:p>
    <w:p w:rsidR="00A5453D" w:rsidRPr="004E2DCC" w:rsidRDefault="00A5453D" w:rsidP="00A5453D">
      <w:pPr>
        <w:spacing w:line="360" w:lineRule="auto"/>
        <w:jc w:val="center"/>
        <w:rPr>
          <w:b/>
          <w:i/>
          <w:color w:val="C00000"/>
        </w:rPr>
      </w:pPr>
    </w:p>
    <w:p w:rsidR="00FB70A3" w:rsidRPr="00397018" w:rsidRDefault="00FB70A3" w:rsidP="00FB70A3">
      <w:pPr>
        <w:widowControl w:val="0"/>
        <w:spacing w:line="276" w:lineRule="auto"/>
        <w:ind w:left="426"/>
        <w:jc w:val="center"/>
        <w:rPr>
          <w:b/>
          <w:color w:val="000000" w:themeColor="text1"/>
        </w:rPr>
      </w:pPr>
      <w:r w:rsidRPr="00397018">
        <w:rPr>
          <w:b/>
          <w:color w:val="000000" w:themeColor="text1"/>
        </w:rPr>
        <w:t>4. Оценка организации образовательного процесса</w:t>
      </w:r>
    </w:p>
    <w:p w:rsidR="000C565D" w:rsidRPr="00473A50" w:rsidRDefault="000C565D" w:rsidP="000C565D">
      <w:r w:rsidRPr="00473A50">
        <w:t>Воспитательно-образовательный процесс осуществляется через:</w:t>
      </w:r>
    </w:p>
    <w:p w:rsidR="000C565D" w:rsidRPr="00473A50" w:rsidRDefault="000C565D" w:rsidP="000C565D">
      <w:r w:rsidRPr="00473A50">
        <w:t xml:space="preserve">- организованную образовательную деятельность в процессе занятий воспитателя с детьми; </w:t>
      </w:r>
    </w:p>
    <w:p w:rsidR="000C565D" w:rsidRPr="00473A50" w:rsidRDefault="000C565D" w:rsidP="000C565D">
      <w:r w:rsidRPr="00473A50"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чтения, двигательной);</w:t>
      </w:r>
    </w:p>
    <w:p w:rsidR="000C565D" w:rsidRPr="00473A50" w:rsidRDefault="000C565D" w:rsidP="000C565D">
      <w:r w:rsidRPr="00473A50">
        <w:t>- образовательную деятельность, осуществляемую в ходе режимных моментов;</w:t>
      </w:r>
    </w:p>
    <w:p w:rsidR="000C565D" w:rsidRPr="00473A50" w:rsidRDefault="000C565D" w:rsidP="000C565D">
      <w:r w:rsidRPr="00473A50">
        <w:t>- самостоятельную деятельность детей;</w:t>
      </w:r>
    </w:p>
    <w:p w:rsidR="000C565D" w:rsidRPr="00473A50" w:rsidRDefault="000C565D" w:rsidP="000C565D">
      <w:r w:rsidRPr="00473A50">
        <w:t>- образовательную деятельность во взаимодействии с семьями детей по реализации основной общеобразовательной программы дошкольного образования.</w:t>
      </w:r>
    </w:p>
    <w:p w:rsidR="000C565D" w:rsidRPr="00473A50" w:rsidRDefault="000C565D" w:rsidP="000C565D"/>
    <w:p w:rsidR="00C05519" w:rsidRPr="00C05519" w:rsidRDefault="00C05519" w:rsidP="000C565D">
      <w:pPr>
        <w:rPr>
          <w:color w:val="000000" w:themeColor="text1"/>
        </w:rPr>
      </w:pPr>
      <w:r w:rsidRPr="00C05519">
        <w:rPr>
          <w:color w:val="000000" w:themeColor="text1"/>
        </w:rPr>
        <w:t xml:space="preserve"> </w:t>
      </w:r>
      <w:r w:rsidR="008E6714">
        <w:rPr>
          <w:color w:val="000000" w:themeColor="text1"/>
        </w:rPr>
        <w:t xml:space="preserve"> </w:t>
      </w:r>
      <w:r w:rsidRPr="00C05519">
        <w:rPr>
          <w:color w:val="000000" w:themeColor="text1"/>
        </w:rPr>
        <w:t xml:space="preserve"> Разработана и утверждена </w:t>
      </w:r>
      <w:r w:rsidR="000C565D" w:rsidRPr="00C05519">
        <w:rPr>
          <w:color w:val="000000" w:themeColor="text1"/>
        </w:rPr>
        <w:t xml:space="preserve">Программа развития муниципального бюджетного дошкольного образовательного учреждения  детский сад  «Берёзка» с. </w:t>
      </w:r>
      <w:proofErr w:type="spellStart"/>
      <w:r w:rsidR="000C565D" w:rsidRPr="00C05519">
        <w:rPr>
          <w:color w:val="000000" w:themeColor="text1"/>
        </w:rPr>
        <w:t>Каликино</w:t>
      </w:r>
      <w:proofErr w:type="spellEnd"/>
      <w:r w:rsidR="000C565D" w:rsidRPr="00C05519">
        <w:rPr>
          <w:color w:val="000000" w:themeColor="text1"/>
        </w:rPr>
        <w:t xml:space="preserve"> </w:t>
      </w:r>
      <w:proofErr w:type="spellStart"/>
      <w:r w:rsidR="000C565D" w:rsidRPr="00C05519">
        <w:rPr>
          <w:color w:val="000000" w:themeColor="text1"/>
        </w:rPr>
        <w:t>Добровского</w:t>
      </w:r>
      <w:proofErr w:type="spellEnd"/>
      <w:r w:rsidR="000C565D" w:rsidRPr="00C05519">
        <w:rPr>
          <w:color w:val="000000" w:themeColor="text1"/>
        </w:rPr>
        <w:t xml:space="preserve"> муниципального  района Липецкой области  на  201</w:t>
      </w:r>
      <w:r w:rsidRPr="00C05519">
        <w:rPr>
          <w:color w:val="000000" w:themeColor="text1"/>
        </w:rPr>
        <w:t>9</w:t>
      </w:r>
      <w:r w:rsidR="000C565D" w:rsidRPr="00C05519">
        <w:rPr>
          <w:color w:val="000000" w:themeColor="text1"/>
        </w:rPr>
        <w:t>-20</w:t>
      </w:r>
      <w:r w:rsidRPr="00C05519">
        <w:rPr>
          <w:color w:val="000000" w:themeColor="text1"/>
        </w:rPr>
        <w:t>23</w:t>
      </w:r>
      <w:r w:rsidR="000C565D" w:rsidRPr="00C05519">
        <w:rPr>
          <w:color w:val="000000" w:themeColor="text1"/>
        </w:rPr>
        <w:t xml:space="preserve"> г.г. </w:t>
      </w:r>
    </w:p>
    <w:p w:rsidR="000625E0" w:rsidRDefault="00C05519" w:rsidP="000C565D">
      <w:pPr>
        <w:rPr>
          <w:color w:val="000000" w:themeColor="text1"/>
        </w:rPr>
      </w:pPr>
      <w:r w:rsidRPr="00C05519">
        <w:rPr>
          <w:color w:val="000000" w:themeColor="text1"/>
        </w:rPr>
        <w:t xml:space="preserve"> </w:t>
      </w:r>
      <w:r w:rsidR="000625E0">
        <w:rPr>
          <w:color w:val="000000" w:themeColor="text1"/>
        </w:rPr>
        <w:t xml:space="preserve">Основная </w:t>
      </w:r>
      <w:r w:rsidR="000C565D" w:rsidRPr="00C05519">
        <w:rPr>
          <w:color w:val="000000" w:themeColor="text1"/>
        </w:rPr>
        <w:t xml:space="preserve">образовательная программа МБДОУ детский сад «Берёзка» </w:t>
      </w:r>
      <w:proofErr w:type="spellStart"/>
      <w:r w:rsidR="000C565D" w:rsidRPr="00C05519">
        <w:rPr>
          <w:color w:val="000000" w:themeColor="text1"/>
        </w:rPr>
        <w:t>Добровского</w:t>
      </w:r>
      <w:proofErr w:type="spellEnd"/>
      <w:r w:rsidR="000C565D" w:rsidRPr="00C05519">
        <w:rPr>
          <w:color w:val="000000" w:themeColor="text1"/>
        </w:rPr>
        <w:t xml:space="preserve"> муницип</w:t>
      </w:r>
      <w:r w:rsidR="000625E0">
        <w:rPr>
          <w:color w:val="000000" w:themeColor="text1"/>
        </w:rPr>
        <w:t xml:space="preserve">ального района Липецкой области, адаптированная образовательная программа МБДОУ детский сад «Берёзка» с. </w:t>
      </w:r>
      <w:proofErr w:type="spellStart"/>
      <w:r w:rsidR="000625E0">
        <w:rPr>
          <w:color w:val="000000" w:themeColor="text1"/>
        </w:rPr>
        <w:t>Каликино</w:t>
      </w:r>
      <w:proofErr w:type="spellEnd"/>
      <w:r w:rsidR="000625E0">
        <w:rPr>
          <w:color w:val="000000" w:themeColor="text1"/>
        </w:rPr>
        <w:t xml:space="preserve"> </w:t>
      </w:r>
      <w:proofErr w:type="spellStart"/>
      <w:r w:rsidR="000625E0">
        <w:rPr>
          <w:color w:val="000000" w:themeColor="text1"/>
        </w:rPr>
        <w:t>Добровского</w:t>
      </w:r>
      <w:proofErr w:type="spellEnd"/>
      <w:r w:rsidR="000625E0">
        <w:rPr>
          <w:color w:val="000000" w:themeColor="text1"/>
        </w:rPr>
        <w:t xml:space="preserve"> муниципального района Липецкой области и рабочие программы педагогов разработаны</w:t>
      </w:r>
      <w:r w:rsidR="000C565D" w:rsidRPr="00C05519">
        <w:rPr>
          <w:color w:val="000000" w:themeColor="text1"/>
        </w:rPr>
        <w:t xml:space="preserve"> в соответствии с федеральным  государственным образовательным стандартом  дошкольного образования </w:t>
      </w:r>
      <w:r w:rsidR="000625E0">
        <w:rPr>
          <w:color w:val="000000" w:themeColor="text1"/>
        </w:rPr>
        <w:t>.</w:t>
      </w:r>
    </w:p>
    <w:p w:rsidR="000C565D" w:rsidRPr="00C05519" w:rsidRDefault="008E6714" w:rsidP="000C565D">
      <w:pPr>
        <w:rPr>
          <w:rStyle w:val="FontStyle207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</w:t>
      </w:r>
      <w:r w:rsidR="000C565D" w:rsidRPr="00C05519">
        <w:rPr>
          <w:color w:val="000000" w:themeColor="text1"/>
        </w:rPr>
        <w:t xml:space="preserve">Исходя из социального заказа родителей воспитанников детского сада и обеспечения равных стартовых возможностей  обучения в школе, в ходе образовательной деятельности ДОУ реализуется парциальная программа Колесниковой Е. В. «От звука к букве. Обучение дошкольников элементам грамоты». </w:t>
      </w:r>
      <w:r w:rsidR="000C565D" w:rsidRPr="00C05519">
        <w:rPr>
          <w:rStyle w:val="FontStyle207"/>
          <w:color w:val="000000" w:themeColor="text1"/>
          <w:sz w:val="24"/>
          <w:szCs w:val="24"/>
        </w:rPr>
        <w:t xml:space="preserve">Духовно-нравственный компонент ООП ДО реализуется на основе программы Шевченко Л. Л. "Добрый мир". </w:t>
      </w:r>
    </w:p>
    <w:p w:rsidR="000C565D" w:rsidRPr="00C05519" w:rsidRDefault="000C565D" w:rsidP="000C565D">
      <w:pPr>
        <w:rPr>
          <w:color w:val="000000" w:themeColor="text1"/>
        </w:rPr>
      </w:pPr>
      <w:r w:rsidRPr="00C05519">
        <w:rPr>
          <w:color w:val="000000" w:themeColor="text1"/>
        </w:rPr>
        <w:t xml:space="preserve">  Образовательный процесс осуществляется по двум режимам в каждой возрастной группе, с учётом тёплого и холодного периода года.</w:t>
      </w:r>
    </w:p>
    <w:p w:rsidR="000C565D" w:rsidRPr="00C05519" w:rsidRDefault="000C565D" w:rsidP="000C565D">
      <w:pPr>
        <w:rPr>
          <w:color w:val="000000" w:themeColor="text1"/>
        </w:rPr>
      </w:pPr>
      <w:r w:rsidRPr="00C05519">
        <w:rPr>
          <w:color w:val="000000" w:themeColor="text1"/>
        </w:rPr>
        <w:t>Годовой п</w:t>
      </w:r>
      <w:r w:rsidR="000C4554" w:rsidRPr="00C05519">
        <w:rPr>
          <w:color w:val="000000" w:themeColor="text1"/>
        </w:rPr>
        <w:t>лан  работы на 201</w:t>
      </w:r>
      <w:r w:rsidR="00C05519" w:rsidRPr="00C05519">
        <w:rPr>
          <w:color w:val="000000" w:themeColor="text1"/>
        </w:rPr>
        <w:t>8</w:t>
      </w:r>
      <w:r w:rsidR="000C4554" w:rsidRPr="00C05519">
        <w:rPr>
          <w:color w:val="000000" w:themeColor="text1"/>
        </w:rPr>
        <w:t>-201</w:t>
      </w:r>
      <w:r w:rsidR="00C05519" w:rsidRPr="00C05519">
        <w:rPr>
          <w:color w:val="000000" w:themeColor="text1"/>
        </w:rPr>
        <w:t>9</w:t>
      </w:r>
      <w:r w:rsidRPr="00C05519">
        <w:rPr>
          <w:color w:val="000000" w:themeColor="text1"/>
        </w:rPr>
        <w:t xml:space="preserve"> учебный год, принят на педагогическом совете № 1 от </w:t>
      </w:r>
      <w:r w:rsidR="00C71C56" w:rsidRPr="00C05519">
        <w:rPr>
          <w:color w:val="000000" w:themeColor="text1"/>
        </w:rPr>
        <w:t>2</w:t>
      </w:r>
      <w:r w:rsidR="00C05519" w:rsidRPr="00C05519">
        <w:rPr>
          <w:color w:val="000000" w:themeColor="text1"/>
        </w:rPr>
        <w:t>7</w:t>
      </w:r>
      <w:r w:rsidRPr="00C05519">
        <w:rPr>
          <w:color w:val="000000" w:themeColor="text1"/>
        </w:rPr>
        <w:t>.08.201</w:t>
      </w:r>
      <w:r w:rsidR="00C05519" w:rsidRPr="00C05519">
        <w:rPr>
          <w:color w:val="000000" w:themeColor="text1"/>
        </w:rPr>
        <w:t>8</w:t>
      </w:r>
      <w:r w:rsidR="00C71C56" w:rsidRPr="00C05519">
        <w:rPr>
          <w:color w:val="000000" w:themeColor="text1"/>
        </w:rPr>
        <w:t>г.</w:t>
      </w:r>
      <w:r w:rsidRPr="00C05519">
        <w:rPr>
          <w:color w:val="000000" w:themeColor="text1"/>
        </w:rPr>
        <w:t xml:space="preserve">, утвержден приказом заведующего </w:t>
      </w:r>
      <w:r w:rsidR="00C05519" w:rsidRPr="00C05519">
        <w:rPr>
          <w:color w:val="000000" w:themeColor="text1"/>
        </w:rPr>
        <w:t xml:space="preserve"> </w:t>
      </w:r>
      <w:r w:rsidRPr="00C05519">
        <w:rPr>
          <w:color w:val="000000" w:themeColor="text1"/>
        </w:rPr>
        <w:t>№ 1</w:t>
      </w:r>
      <w:r w:rsidR="00C05519" w:rsidRPr="00C05519">
        <w:rPr>
          <w:color w:val="000000" w:themeColor="text1"/>
        </w:rPr>
        <w:t>4</w:t>
      </w:r>
      <w:r w:rsidRPr="00C05519">
        <w:rPr>
          <w:color w:val="000000" w:themeColor="text1"/>
        </w:rPr>
        <w:t xml:space="preserve"> от </w:t>
      </w:r>
      <w:r w:rsidR="00C71C56" w:rsidRPr="00C05519">
        <w:rPr>
          <w:color w:val="000000" w:themeColor="text1"/>
        </w:rPr>
        <w:t>2</w:t>
      </w:r>
      <w:r w:rsidR="00C05519" w:rsidRPr="00C05519">
        <w:rPr>
          <w:color w:val="000000" w:themeColor="text1"/>
        </w:rPr>
        <w:t>7</w:t>
      </w:r>
      <w:r w:rsidR="00C71C56" w:rsidRPr="00C05519">
        <w:rPr>
          <w:color w:val="000000" w:themeColor="text1"/>
        </w:rPr>
        <w:t>.08.201</w:t>
      </w:r>
      <w:r w:rsidR="00C05519" w:rsidRPr="00C05519">
        <w:rPr>
          <w:color w:val="000000" w:themeColor="text1"/>
        </w:rPr>
        <w:t>8</w:t>
      </w:r>
      <w:r w:rsidRPr="00C05519">
        <w:rPr>
          <w:color w:val="000000" w:themeColor="text1"/>
        </w:rPr>
        <w:t xml:space="preserve">г. </w:t>
      </w:r>
    </w:p>
    <w:p w:rsidR="000C565D" w:rsidRPr="00C05519" w:rsidRDefault="008E6714" w:rsidP="000C565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У</w:t>
      </w:r>
      <w:r w:rsidR="00C71C56" w:rsidRPr="00C05519">
        <w:rPr>
          <w:color w:val="000000" w:themeColor="text1"/>
        </w:rPr>
        <w:t>чебный план на 201</w:t>
      </w:r>
      <w:r w:rsidR="00C05519" w:rsidRPr="00C05519">
        <w:rPr>
          <w:color w:val="000000" w:themeColor="text1"/>
        </w:rPr>
        <w:t>8</w:t>
      </w:r>
      <w:r w:rsidR="00C71C56" w:rsidRPr="00C05519">
        <w:rPr>
          <w:color w:val="000000" w:themeColor="text1"/>
        </w:rPr>
        <w:t>-201</w:t>
      </w:r>
      <w:r w:rsidR="00C05519" w:rsidRPr="00C05519">
        <w:rPr>
          <w:color w:val="000000" w:themeColor="text1"/>
        </w:rPr>
        <w:t>9</w:t>
      </w:r>
      <w:r w:rsidR="000C565D" w:rsidRPr="00C05519">
        <w:rPr>
          <w:color w:val="000000" w:themeColor="text1"/>
        </w:rPr>
        <w:t xml:space="preserve"> г.г. принят на педагогическом совете № 1 от </w:t>
      </w:r>
      <w:r w:rsidR="00C71C56" w:rsidRPr="00C05519">
        <w:rPr>
          <w:color w:val="000000" w:themeColor="text1"/>
        </w:rPr>
        <w:t>2</w:t>
      </w:r>
      <w:r w:rsidR="00C05519" w:rsidRPr="00C05519">
        <w:rPr>
          <w:color w:val="000000" w:themeColor="text1"/>
        </w:rPr>
        <w:t>7</w:t>
      </w:r>
      <w:r w:rsidR="00C71C56" w:rsidRPr="00C05519">
        <w:rPr>
          <w:color w:val="000000" w:themeColor="text1"/>
        </w:rPr>
        <w:t>.08.201</w:t>
      </w:r>
      <w:r w:rsidR="00C05519" w:rsidRPr="00C05519">
        <w:rPr>
          <w:color w:val="000000" w:themeColor="text1"/>
        </w:rPr>
        <w:t>8</w:t>
      </w:r>
      <w:r w:rsidR="000C565D" w:rsidRPr="00C05519">
        <w:rPr>
          <w:color w:val="000000" w:themeColor="text1"/>
        </w:rPr>
        <w:t xml:space="preserve">, утвержден приказом заведующего </w:t>
      </w:r>
      <w:r w:rsidR="00C71C56" w:rsidRPr="00C05519">
        <w:rPr>
          <w:color w:val="000000" w:themeColor="text1"/>
        </w:rPr>
        <w:t>№ 1</w:t>
      </w:r>
      <w:r w:rsidR="00C05519" w:rsidRPr="00C05519">
        <w:rPr>
          <w:color w:val="000000" w:themeColor="text1"/>
        </w:rPr>
        <w:t>4</w:t>
      </w:r>
      <w:r w:rsidR="00C71C56" w:rsidRPr="00C05519">
        <w:rPr>
          <w:color w:val="000000" w:themeColor="text1"/>
        </w:rPr>
        <w:t xml:space="preserve"> от 2</w:t>
      </w:r>
      <w:r w:rsidR="00C05519" w:rsidRPr="00C05519">
        <w:rPr>
          <w:color w:val="000000" w:themeColor="text1"/>
        </w:rPr>
        <w:t>7</w:t>
      </w:r>
      <w:r w:rsidR="00C71C56" w:rsidRPr="00C05519">
        <w:rPr>
          <w:color w:val="000000" w:themeColor="text1"/>
        </w:rPr>
        <w:t>.08.201</w:t>
      </w:r>
      <w:r w:rsidR="00C05519" w:rsidRPr="00C05519">
        <w:rPr>
          <w:color w:val="000000" w:themeColor="text1"/>
        </w:rPr>
        <w:t>8</w:t>
      </w:r>
      <w:r w:rsidR="000C565D" w:rsidRPr="00C05519">
        <w:rPr>
          <w:color w:val="000000" w:themeColor="text1"/>
        </w:rPr>
        <w:t xml:space="preserve"> г. </w:t>
      </w:r>
    </w:p>
    <w:p w:rsidR="000C565D" w:rsidRPr="00C05519" w:rsidRDefault="00506A18" w:rsidP="000C565D">
      <w:pPr>
        <w:rPr>
          <w:color w:val="000000" w:themeColor="text1"/>
        </w:rPr>
      </w:pPr>
      <w:r w:rsidRPr="00C05519">
        <w:rPr>
          <w:color w:val="000000" w:themeColor="text1"/>
        </w:rPr>
        <w:t xml:space="preserve">В </w:t>
      </w:r>
      <w:r w:rsidR="00C71C56" w:rsidRPr="00C05519">
        <w:rPr>
          <w:color w:val="000000" w:themeColor="text1"/>
        </w:rPr>
        <w:t>201</w:t>
      </w:r>
      <w:r w:rsidR="00C05519" w:rsidRPr="00C05519">
        <w:rPr>
          <w:color w:val="000000" w:themeColor="text1"/>
        </w:rPr>
        <w:t>8</w:t>
      </w:r>
      <w:r w:rsidR="000C565D" w:rsidRPr="00C05519">
        <w:rPr>
          <w:color w:val="000000" w:themeColor="text1"/>
        </w:rPr>
        <w:t>году перед педагогическим коллективом ДОУ стояли следующие задачи:</w:t>
      </w:r>
    </w:p>
    <w:p w:rsidR="000C565D" w:rsidRPr="00C05519" w:rsidRDefault="000C565D" w:rsidP="000C565D">
      <w:pPr>
        <w:rPr>
          <w:color w:val="000000" w:themeColor="text1"/>
        </w:rPr>
      </w:pPr>
      <w:r w:rsidRPr="00C05519">
        <w:rPr>
          <w:color w:val="000000" w:themeColor="text1"/>
        </w:rPr>
        <w:t>- создать условия для организации педагогического процесса с учётом ФГОС, программных требований и санитарных правил;</w:t>
      </w:r>
    </w:p>
    <w:p w:rsidR="000C565D" w:rsidRPr="00C05519" w:rsidRDefault="000C565D" w:rsidP="000C565D">
      <w:pPr>
        <w:rPr>
          <w:color w:val="000000" w:themeColor="text1"/>
        </w:rPr>
      </w:pPr>
      <w:r w:rsidRPr="00C05519">
        <w:rPr>
          <w:color w:val="000000" w:themeColor="text1"/>
        </w:rPr>
        <w:t>- продолжить работу по охране и укреплению здоровья детей, совершенствованию их физического и психического развития.</w:t>
      </w:r>
    </w:p>
    <w:p w:rsidR="000C565D" w:rsidRPr="00C05519" w:rsidRDefault="000C565D" w:rsidP="000C565D">
      <w:pPr>
        <w:rPr>
          <w:color w:val="000000" w:themeColor="text1"/>
        </w:rPr>
      </w:pPr>
      <w:r w:rsidRPr="00C05519">
        <w:rPr>
          <w:color w:val="000000" w:themeColor="text1"/>
        </w:rPr>
        <w:t>Для  решения этих задач были намечены и проведены 4 педсовета. В ходе которых были освещены такие вопросы как:</w:t>
      </w:r>
    </w:p>
    <w:p w:rsidR="000C565D" w:rsidRDefault="008E6714" w:rsidP="000C565D">
      <w:pPr>
        <w:rPr>
          <w:color w:val="000000" w:themeColor="text1"/>
        </w:rPr>
      </w:pPr>
      <w:r>
        <w:rPr>
          <w:color w:val="000000" w:themeColor="text1"/>
        </w:rPr>
        <w:t>- о</w:t>
      </w:r>
      <w:r w:rsidR="000C565D" w:rsidRPr="00C05519">
        <w:rPr>
          <w:color w:val="000000" w:themeColor="text1"/>
        </w:rPr>
        <w:t>рганизация работы с семьями воспитанников</w:t>
      </w:r>
      <w:r>
        <w:rPr>
          <w:color w:val="000000" w:themeColor="text1"/>
        </w:rPr>
        <w:t>;</w:t>
      </w:r>
    </w:p>
    <w:p w:rsidR="008E6714" w:rsidRDefault="008E6714" w:rsidP="000C565D">
      <w:pPr>
        <w:rPr>
          <w:color w:val="000000" w:themeColor="text1"/>
        </w:rPr>
      </w:pPr>
      <w:r>
        <w:rPr>
          <w:color w:val="000000" w:themeColor="text1"/>
        </w:rPr>
        <w:t>-педагогический стандарт педагога;</w:t>
      </w:r>
    </w:p>
    <w:p w:rsidR="008E6714" w:rsidRPr="00C05519" w:rsidRDefault="008E6714" w:rsidP="000C565D">
      <w:pPr>
        <w:rPr>
          <w:color w:val="000000" w:themeColor="text1"/>
        </w:rPr>
      </w:pPr>
      <w:r>
        <w:rPr>
          <w:color w:val="000000" w:themeColor="text1"/>
        </w:rPr>
        <w:t>-предметно развивающая среда в ДОУ;</w:t>
      </w:r>
    </w:p>
    <w:p w:rsidR="000C565D" w:rsidRPr="00C05519" w:rsidRDefault="008E6714" w:rsidP="000C565D">
      <w:pPr>
        <w:rPr>
          <w:color w:val="000000" w:themeColor="text1"/>
        </w:rPr>
      </w:pPr>
      <w:r>
        <w:rPr>
          <w:color w:val="000000" w:themeColor="text1"/>
        </w:rPr>
        <w:t>-с</w:t>
      </w:r>
      <w:r w:rsidR="000C565D" w:rsidRPr="00C05519">
        <w:rPr>
          <w:color w:val="000000" w:themeColor="text1"/>
        </w:rPr>
        <w:t>охранение и укрепление здоровья дошкольника и др.</w:t>
      </w:r>
    </w:p>
    <w:p w:rsidR="000C565D" w:rsidRPr="004E2DCC" w:rsidRDefault="000C565D" w:rsidP="000C565D">
      <w:pPr>
        <w:rPr>
          <w:color w:val="C00000"/>
        </w:rPr>
      </w:pPr>
    </w:p>
    <w:p w:rsidR="000C565D" w:rsidRPr="000625E0" w:rsidRDefault="008E6714" w:rsidP="000C565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0C565D" w:rsidRPr="000625E0">
        <w:rPr>
          <w:color w:val="000000" w:themeColor="text1"/>
        </w:rPr>
        <w:t xml:space="preserve">Основная </w:t>
      </w:r>
      <w:r w:rsidR="000625E0">
        <w:rPr>
          <w:color w:val="000000" w:themeColor="text1"/>
        </w:rPr>
        <w:t>обще</w:t>
      </w:r>
      <w:r w:rsidR="000C565D" w:rsidRPr="000625E0">
        <w:rPr>
          <w:color w:val="000000" w:themeColor="text1"/>
        </w:rPr>
        <w:t>образовательная программа ДОУ</w:t>
      </w:r>
      <w:r w:rsidR="000625E0" w:rsidRPr="000625E0">
        <w:rPr>
          <w:color w:val="000000" w:themeColor="text1"/>
        </w:rPr>
        <w:t xml:space="preserve">, адаптированная основная </w:t>
      </w:r>
      <w:r w:rsidR="000625E0">
        <w:rPr>
          <w:color w:val="000000" w:themeColor="text1"/>
        </w:rPr>
        <w:t>обще</w:t>
      </w:r>
      <w:r w:rsidR="000625E0" w:rsidRPr="000625E0">
        <w:rPr>
          <w:color w:val="000000" w:themeColor="text1"/>
        </w:rPr>
        <w:t>образовательная программа ДОУ</w:t>
      </w:r>
      <w:r w:rsidR="000C565D" w:rsidRPr="000625E0">
        <w:rPr>
          <w:color w:val="000000" w:themeColor="text1"/>
        </w:rPr>
        <w:t xml:space="preserve"> и рабочие программы педагогов разработаны в соответствии с ФГОС.</w:t>
      </w:r>
    </w:p>
    <w:p w:rsidR="000C565D" w:rsidRPr="00C05519" w:rsidRDefault="000C565D" w:rsidP="000C565D">
      <w:pPr>
        <w:rPr>
          <w:color w:val="000000" w:themeColor="text1"/>
        </w:rPr>
      </w:pPr>
      <w:r w:rsidRPr="004E2DCC">
        <w:rPr>
          <w:color w:val="C00000"/>
        </w:rPr>
        <w:t xml:space="preserve">       </w:t>
      </w:r>
      <w:r w:rsidRPr="00C05519">
        <w:rPr>
          <w:color w:val="000000" w:themeColor="text1"/>
        </w:rPr>
        <w:t xml:space="preserve">С целью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 на базе МБДОУ </w:t>
      </w:r>
      <w:proofErr w:type="spellStart"/>
      <w:r w:rsidRPr="00C05519">
        <w:rPr>
          <w:color w:val="000000" w:themeColor="text1"/>
        </w:rPr>
        <w:t>д</w:t>
      </w:r>
      <w:proofErr w:type="spellEnd"/>
      <w:r w:rsidRPr="00C05519">
        <w:rPr>
          <w:color w:val="000000" w:themeColor="text1"/>
        </w:rPr>
        <w:t xml:space="preserve">/с «Берёзка» 01.10.2011г. был создан консультационный пункт. </w:t>
      </w:r>
      <w:r w:rsidR="00C05519" w:rsidRPr="00C05519">
        <w:rPr>
          <w:color w:val="000000" w:themeColor="text1"/>
        </w:rPr>
        <w:t>В 2018 году за помощью обратились всего 4 семьи</w:t>
      </w:r>
      <w:r w:rsidRPr="00C05519">
        <w:rPr>
          <w:color w:val="000000" w:themeColor="text1"/>
        </w:rPr>
        <w:t>. Это объясняется, прежде всего, тем, что в ДОУ отсутствует очерёдность.</w:t>
      </w:r>
    </w:p>
    <w:p w:rsidR="000C565D" w:rsidRPr="00C05519" w:rsidRDefault="000C565D" w:rsidP="000C565D">
      <w:pPr>
        <w:tabs>
          <w:tab w:val="num" w:pos="432"/>
        </w:tabs>
        <w:rPr>
          <w:color w:val="000000" w:themeColor="text1"/>
        </w:rPr>
      </w:pPr>
      <w:r w:rsidRPr="00C05519">
        <w:rPr>
          <w:color w:val="000000" w:themeColor="text1"/>
        </w:rPr>
        <w:t xml:space="preserve">Сайт детского сада </w:t>
      </w:r>
      <w:hyperlink r:id="rId9" w:history="1">
        <w:r w:rsidRPr="00C05519">
          <w:rPr>
            <w:color w:val="000000" w:themeColor="text1"/>
          </w:rPr>
          <w:t>http://dskalikino.narod.ru/</w:t>
        </w:r>
      </w:hyperlink>
      <w:r w:rsidRPr="00C05519">
        <w:rPr>
          <w:color w:val="000000" w:themeColor="text1"/>
        </w:rPr>
        <w:t>, на протяжении всего учебного года знакомил посетителей с работой ДОУ и его документацией.</w:t>
      </w:r>
      <w:r w:rsidR="00C05519">
        <w:rPr>
          <w:color w:val="000000" w:themeColor="text1"/>
        </w:rPr>
        <w:t xml:space="preserve"> Педагоги ДОУ активно размещают информацию о своей работе в социальной сети «В контакте» в группе «Здоровый регион».</w:t>
      </w:r>
    </w:p>
    <w:p w:rsidR="000C565D" w:rsidRPr="0076666C" w:rsidRDefault="000C565D" w:rsidP="000C565D">
      <w:pPr>
        <w:rPr>
          <w:color w:val="000000" w:themeColor="text1"/>
        </w:rPr>
      </w:pPr>
      <w:r w:rsidRPr="0076666C">
        <w:rPr>
          <w:color w:val="000000" w:themeColor="text1"/>
        </w:rPr>
        <w:t xml:space="preserve">  </w:t>
      </w:r>
      <w:r w:rsidR="001A2DEE" w:rsidRPr="0076666C">
        <w:rPr>
          <w:color w:val="000000" w:themeColor="text1"/>
        </w:rPr>
        <w:t>С 11по 15марта</w:t>
      </w:r>
      <w:r w:rsidRPr="0076666C">
        <w:rPr>
          <w:color w:val="000000" w:themeColor="text1"/>
        </w:rPr>
        <w:t xml:space="preserve"> в нашем учреждении проходила неделя Православной книги (с приглашением в ДОУ настоятеля местного храма отца Сергия).</w:t>
      </w:r>
    </w:p>
    <w:p w:rsidR="00506A18" w:rsidRPr="004E2DCC" w:rsidRDefault="000C565D" w:rsidP="00506A18">
      <w:pPr>
        <w:rPr>
          <w:color w:val="C00000"/>
        </w:rPr>
      </w:pPr>
      <w:r w:rsidRPr="004E2DCC">
        <w:rPr>
          <w:color w:val="C00000"/>
        </w:rPr>
        <w:t xml:space="preserve">  </w:t>
      </w:r>
      <w:r w:rsidRPr="00C05519">
        <w:rPr>
          <w:color w:val="000000" w:themeColor="text1"/>
        </w:rPr>
        <w:t xml:space="preserve">Согласно годовому плану работы ДОУ в период с </w:t>
      </w:r>
      <w:r w:rsidR="00506A18" w:rsidRPr="00C05519">
        <w:rPr>
          <w:color w:val="000000" w:themeColor="text1"/>
        </w:rPr>
        <w:t>2</w:t>
      </w:r>
      <w:r w:rsidR="00C05519" w:rsidRPr="00C05519">
        <w:rPr>
          <w:color w:val="000000" w:themeColor="text1"/>
        </w:rPr>
        <w:t>6</w:t>
      </w:r>
      <w:r w:rsidRPr="00C05519">
        <w:rPr>
          <w:color w:val="000000" w:themeColor="text1"/>
        </w:rPr>
        <w:t>.11.201</w:t>
      </w:r>
      <w:r w:rsidR="00C05519" w:rsidRPr="00C05519">
        <w:rPr>
          <w:color w:val="000000" w:themeColor="text1"/>
        </w:rPr>
        <w:t>8</w:t>
      </w:r>
      <w:r w:rsidRPr="00C05519">
        <w:rPr>
          <w:color w:val="000000" w:themeColor="text1"/>
        </w:rPr>
        <w:t xml:space="preserve">г. по </w:t>
      </w:r>
      <w:r w:rsidR="00C05519" w:rsidRPr="00C05519">
        <w:rPr>
          <w:color w:val="000000" w:themeColor="text1"/>
        </w:rPr>
        <w:t>30.11.2018г</w:t>
      </w:r>
      <w:r w:rsidRPr="00C05519">
        <w:rPr>
          <w:color w:val="000000" w:themeColor="text1"/>
        </w:rPr>
        <w:t xml:space="preserve">. в нашем учреждении была проведена методическая неделя на тему: </w:t>
      </w:r>
      <w:r w:rsidR="00C05519" w:rsidRPr="00C05519">
        <w:rPr>
          <w:color w:val="000000" w:themeColor="text1"/>
        </w:rPr>
        <w:t>«</w:t>
      </w:r>
      <w:r w:rsidR="00C05519" w:rsidRPr="00A77A80">
        <w:t>Развивающая предметно-пространственная среда в группах ДОУ в соответствии с ФГОС как фактор формирования содержания духовного, интеллектуального и физического развития ребёнка».</w:t>
      </w:r>
    </w:p>
    <w:p w:rsidR="000C565D" w:rsidRPr="0076666C" w:rsidRDefault="000C565D" w:rsidP="000C565D">
      <w:pPr>
        <w:rPr>
          <w:color w:val="000000" w:themeColor="text1"/>
        </w:rPr>
      </w:pPr>
      <w:r w:rsidRPr="0076666C">
        <w:rPr>
          <w:color w:val="000000" w:themeColor="text1"/>
        </w:rPr>
        <w:t xml:space="preserve">Образовательную деятельность с детьми с учётом ФГОС показали </w:t>
      </w:r>
      <w:r w:rsidR="0076666C" w:rsidRPr="0076666C">
        <w:rPr>
          <w:color w:val="000000" w:themeColor="text1"/>
        </w:rPr>
        <w:t>8</w:t>
      </w:r>
      <w:r w:rsidR="00506A18" w:rsidRPr="0076666C">
        <w:rPr>
          <w:color w:val="000000" w:themeColor="text1"/>
        </w:rPr>
        <w:t xml:space="preserve"> воспитателей</w:t>
      </w:r>
      <w:r w:rsidR="00C71C56" w:rsidRPr="0076666C">
        <w:rPr>
          <w:color w:val="000000" w:themeColor="text1"/>
        </w:rPr>
        <w:t>.</w:t>
      </w:r>
    </w:p>
    <w:p w:rsidR="000C565D" w:rsidRDefault="000C565D" w:rsidP="000C565D">
      <w:pPr>
        <w:rPr>
          <w:color w:val="000000" w:themeColor="text1"/>
        </w:rPr>
      </w:pPr>
      <w:r w:rsidRPr="0076666C">
        <w:rPr>
          <w:color w:val="000000" w:themeColor="text1"/>
        </w:rPr>
        <w:t>Педагоги ДОУ наряду с традиционными запланированными мероприятиями («Новогодний утренник», «Осень золотая» и т.д.) проводили и нетрадиционные мероприятия такие как: «</w:t>
      </w:r>
      <w:r w:rsidR="0076666C" w:rsidRPr="0076666C">
        <w:rPr>
          <w:color w:val="000000" w:themeColor="text1"/>
        </w:rPr>
        <w:t>Космические дали</w:t>
      </w:r>
      <w:r w:rsidRPr="0076666C">
        <w:rPr>
          <w:color w:val="000000" w:themeColor="text1"/>
        </w:rPr>
        <w:t>», «</w:t>
      </w:r>
      <w:r w:rsidR="0076666C" w:rsidRPr="0076666C">
        <w:rPr>
          <w:color w:val="000000" w:themeColor="text1"/>
        </w:rPr>
        <w:t>Деревья нашего края</w:t>
      </w:r>
      <w:r w:rsidRPr="0076666C">
        <w:rPr>
          <w:color w:val="000000" w:themeColor="text1"/>
        </w:rPr>
        <w:t>», «</w:t>
      </w:r>
      <w:r w:rsidR="0076666C" w:rsidRPr="0076666C">
        <w:rPr>
          <w:color w:val="000000" w:themeColor="text1"/>
        </w:rPr>
        <w:t>Волшебная страна математики</w:t>
      </w:r>
      <w:r w:rsidRPr="0076666C">
        <w:rPr>
          <w:color w:val="000000" w:themeColor="text1"/>
        </w:rPr>
        <w:t>» «Здравствуй, лето»  и др.</w:t>
      </w:r>
    </w:p>
    <w:p w:rsidR="0076666C" w:rsidRPr="0076666C" w:rsidRDefault="008E6714" w:rsidP="000C565D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76666C" w:rsidRPr="000625E0">
        <w:rPr>
          <w:color w:val="000000" w:themeColor="text1"/>
        </w:rPr>
        <w:t>Проведён практикум для родителей воспитанников «Психологическая готовность к школе. В семье будущий первоклассник», цель которого, способствовать расширению представлений родителей о готовности детей к школьному обучению. В ходе мероприятия был рассмотрен вопрос о равных стартовых возможностях детей 6-7 лет при поступлении в 1 класс.</w:t>
      </w:r>
    </w:p>
    <w:p w:rsidR="000C565D" w:rsidRPr="0076666C" w:rsidRDefault="0076666C" w:rsidP="000C565D">
      <w:pPr>
        <w:rPr>
          <w:color w:val="000000" w:themeColor="text1"/>
        </w:rPr>
      </w:pPr>
      <w:r w:rsidRPr="0076666C">
        <w:rPr>
          <w:color w:val="000000" w:themeColor="text1"/>
        </w:rPr>
        <w:t xml:space="preserve">  </w:t>
      </w:r>
      <w:r w:rsidR="008E6714">
        <w:rPr>
          <w:color w:val="000000" w:themeColor="text1"/>
        </w:rPr>
        <w:t xml:space="preserve">   </w:t>
      </w:r>
      <w:r w:rsidR="000C565D" w:rsidRPr="0076666C">
        <w:rPr>
          <w:color w:val="000000" w:themeColor="text1"/>
        </w:rPr>
        <w:t>Воспитатели ДОУ в прошедшем учебном году продолжили работу по внедрению проектного метода обучения. Реализованы проекты: «</w:t>
      </w:r>
      <w:r w:rsidRPr="0076666C">
        <w:rPr>
          <w:color w:val="000000" w:themeColor="text1"/>
        </w:rPr>
        <w:t>Почемучки</w:t>
      </w:r>
      <w:r w:rsidR="000C565D" w:rsidRPr="0076666C">
        <w:rPr>
          <w:color w:val="000000" w:themeColor="text1"/>
        </w:rPr>
        <w:t>»,  «</w:t>
      </w:r>
      <w:r w:rsidRPr="0076666C">
        <w:rPr>
          <w:color w:val="000000" w:themeColor="text1"/>
        </w:rPr>
        <w:t>Театр для всех</w:t>
      </w:r>
      <w:r w:rsidR="000C565D" w:rsidRPr="0076666C">
        <w:rPr>
          <w:color w:val="000000" w:themeColor="text1"/>
        </w:rPr>
        <w:t>», «</w:t>
      </w:r>
      <w:r w:rsidRPr="0076666C">
        <w:rPr>
          <w:color w:val="000000" w:themeColor="text1"/>
        </w:rPr>
        <w:t>Наша дружная семья</w:t>
      </w:r>
      <w:r w:rsidR="000C565D" w:rsidRPr="0076666C">
        <w:rPr>
          <w:color w:val="000000" w:themeColor="text1"/>
        </w:rPr>
        <w:t>» и т. д.</w:t>
      </w:r>
    </w:p>
    <w:p w:rsidR="000C565D" w:rsidRPr="004E2DCC" w:rsidRDefault="00890517" w:rsidP="000625E0">
      <w:pPr>
        <w:rPr>
          <w:color w:val="C00000"/>
        </w:rPr>
      </w:pPr>
      <w:r w:rsidRPr="004E2DCC">
        <w:rPr>
          <w:color w:val="C00000"/>
        </w:rPr>
        <w:t xml:space="preserve">   </w:t>
      </w:r>
      <w:r w:rsidRPr="000625E0">
        <w:rPr>
          <w:color w:val="000000" w:themeColor="text1"/>
        </w:rPr>
        <w:t xml:space="preserve">На базе ДОУ </w:t>
      </w:r>
      <w:r w:rsidR="000625E0" w:rsidRPr="000625E0">
        <w:rPr>
          <w:color w:val="000000" w:themeColor="text1"/>
        </w:rPr>
        <w:t xml:space="preserve">25.04.2018г. состоялся районный семинар воспитателей «Воспитательно-образовательное пространство ДОО как базовая площадка по формированию духовно-нравственных и </w:t>
      </w:r>
      <w:proofErr w:type="spellStart"/>
      <w:r w:rsidR="000625E0" w:rsidRPr="000625E0">
        <w:rPr>
          <w:color w:val="000000" w:themeColor="text1"/>
        </w:rPr>
        <w:t>социокультурных</w:t>
      </w:r>
      <w:proofErr w:type="spellEnd"/>
      <w:r w:rsidR="000625E0" w:rsidRPr="000625E0">
        <w:rPr>
          <w:color w:val="000000" w:themeColor="text1"/>
        </w:rPr>
        <w:t xml:space="preserve"> ориентиров дошкольников в ходе реализации познавательной деятельности».</w:t>
      </w:r>
      <w:r w:rsidRPr="004E2DCC">
        <w:rPr>
          <w:rFonts w:ascii="Arial Black" w:hAnsi="Arial Black"/>
          <w:color w:val="C00000"/>
        </w:rPr>
        <w:t xml:space="preserve">                  </w:t>
      </w:r>
    </w:p>
    <w:p w:rsidR="000C565D" w:rsidRPr="000625E0" w:rsidRDefault="000C565D" w:rsidP="000C565D">
      <w:pPr>
        <w:rPr>
          <w:color w:val="000000" w:themeColor="text1"/>
        </w:rPr>
      </w:pPr>
      <w:r w:rsidRPr="000625E0">
        <w:rPr>
          <w:color w:val="000000" w:themeColor="text1"/>
        </w:rPr>
        <w:lastRenderedPageBreak/>
        <w:t xml:space="preserve"> Вариативная часть общеобразовательной программы детского сада, имеет краеведческое направление, согласно которому не реже двух раз в месяц ОД проводится с целью изучения животного и растительного мира нашего края, его истории. </w:t>
      </w:r>
    </w:p>
    <w:p w:rsidR="000C565D" w:rsidRPr="000625E0" w:rsidRDefault="000C565D" w:rsidP="000C565D">
      <w:pPr>
        <w:rPr>
          <w:color w:val="000000" w:themeColor="text1"/>
        </w:rPr>
      </w:pPr>
      <w:r w:rsidRPr="000625E0">
        <w:rPr>
          <w:color w:val="000000" w:themeColor="text1"/>
        </w:rPr>
        <w:t>Каждую зиму  в ДОУ проходит экологическая акция «Покормите птиц зимой», на территории нашего учреждения мы развешиваем кормушки, заботливо изготовленные воспитателями, родителями и детьми. С помощью художественной литературы, фильмов, фотографий, наблюдений за природой стараемся научить своих воспитанников беречь созданную Богом красоту, расти хозяевами лесов и рек в самом положительном смысле этого слова, быть патриотами своей страны.</w:t>
      </w:r>
    </w:p>
    <w:p w:rsidR="000C565D" w:rsidRPr="000625E0" w:rsidRDefault="000C565D" w:rsidP="000C565D">
      <w:pPr>
        <w:rPr>
          <w:color w:val="000000" w:themeColor="text1"/>
        </w:rPr>
      </w:pPr>
    </w:p>
    <w:p w:rsidR="000C565D" w:rsidRPr="000625E0" w:rsidRDefault="009539D4" w:rsidP="000C565D">
      <w:pPr>
        <w:rPr>
          <w:color w:val="000000" w:themeColor="text1"/>
        </w:rPr>
      </w:pPr>
      <w:r w:rsidRPr="000625E0">
        <w:rPr>
          <w:color w:val="000000" w:themeColor="text1"/>
        </w:rPr>
        <w:t xml:space="preserve">  В </w:t>
      </w:r>
      <w:r w:rsidR="000625E0" w:rsidRPr="000625E0">
        <w:rPr>
          <w:color w:val="000000" w:themeColor="text1"/>
        </w:rPr>
        <w:t>2018</w:t>
      </w:r>
      <w:r w:rsidRPr="000625E0">
        <w:rPr>
          <w:color w:val="000000" w:themeColor="text1"/>
        </w:rPr>
        <w:t xml:space="preserve"> </w:t>
      </w:r>
      <w:r w:rsidR="000C565D" w:rsidRPr="000625E0">
        <w:rPr>
          <w:color w:val="000000" w:themeColor="text1"/>
        </w:rPr>
        <w:t xml:space="preserve"> году большая работа проводилась по ПДД: участие в конкурсах «Зелёный огонёк», «Дорога глазами детей» ,  встреча с инспектором ДПС ОГИБДД </w:t>
      </w:r>
      <w:proofErr w:type="spellStart"/>
      <w:r w:rsidR="000C565D" w:rsidRPr="000625E0">
        <w:rPr>
          <w:color w:val="000000" w:themeColor="text1"/>
        </w:rPr>
        <w:t>Добровского</w:t>
      </w:r>
      <w:proofErr w:type="spellEnd"/>
      <w:r w:rsidR="000C565D" w:rsidRPr="000625E0">
        <w:rPr>
          <w:color w:val="000000" w:themeColor="text1"/>
        </w:rPr>
        <w:t xml:space="preserve"> отдела полиции,  экскурсии  по селу и др., детям рассказывали, как правильно переходить дорогу и почему на ней нельзя играть, как вести себя в транспорте, в машине и </w:t>
      </w:r>
      <w:proofErr w:type="spellStart"/>
      <w:r w:rsidR="000C565D" w:rsidRPr="000625E0">
        <w:rPr>
          <w:color w:val="000000" w:themeColor="text1"/>
        </w:rPr>
        <w:t>т.д</w:t>
      </w:r>
      <w:proofErr w:type="spellEnd"/>
      <w:r w:rsidR="000C565D" w:rsidRPr="000625E0">
        <w:rPr>
          <w:color w:val="000000" w:themeColor="text1"/>
        </w:rPr>
        <w:t xml:space="preserve">... </w:t>
      </w:r>
    </w:p>
    <w:p w:rsidR="000C565D" w:rsidRPr="000625E0" w:rsidRDefault="000C565D" w:rsidP="000C565D">
      <w:pPr>
        <w:rPr>
          <w:color w:val="000000" w:themeColor="text1"/>
        </w:rPr>
      </w:pPr>
    </w:p>
    <w:p w:rsidR="000C565D" w:rsidRPr="000625E0" w:rsidRDefault="000C565D" w:rsidP="000C565D">
      <w:pPr>
        <w:rPr>
          <w:color w:val="000000" w:themeColor="text1"/>
        </w:rPr>
      </w:pPr>
      <w:r w:rsidRPr="000625E0">
        <w:rPr>
          <w:color w:val="000000" w:themeColor="text1"/>
        </w:rPr>
        <w:t xml:space="preserve">  Воспитатели подготовительной группы в этом году организовали плодотворную работу с родителями по подготовке детей к школе. Воспитанники ДОУ приходили в школу на экскурсии, праздники, подготовительные занятия. Дети получили возможность посидеть за партой, окунуться в атмосферу школьной жизни. Взаимосвязь детского сада и школы позволяет выработать согласованные взгляды на критерии готовности детей к школьному обучению.</w:t>
      </w:r>
    </w:p>
    <w:p w:rsidR="000C565D" w:rsidRPr="000625E0" w:rsidRDefault="000C565D" w:rsidP="00FB70A3">
      <w:pPr>
        <w:widowControl w:val="0"/>
        <w:spacing w:line="276" w:lineRule="auto"/>
        <w:ind w:left="426"/>
        <w:jc w:val="center"/>
        <w:rPr>
          <w:b/>
          <w:color w:val="000000" w:themeColor="text1"/>
        </w:rPr>
      </w:pPr>
    </w:p>
    <w:p w:rsidR="00A5453D" w:rsidRPr="000625E0" w:rsidRDefault="000C565D" w:rsidP="000C565D">
      <w:pPr>
        <w:spacing w:line="360" w:lineRule="auto"/>
        <w:rPr>
          <w:color w:val="000000" w:themeColor="text1"/>
        </w:rPr>
      </w:pPr>
      <w:r w:rsidRPr="000625E0">
        <w:rPr>
          <w:b/>
          <w:color w:val="000000" w:themeColor="text1"/>
        </w:rPr>
        <w:t xml:space="preserve">Вывод: </w:t>
      </w:r>
      <w:r w:rsidRPr="000625E0">
        <w:rPr>
          <w:color w:val="000000" w:themeColor="text1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предоставления равных возможностей для полноценного развития каждого ребёнка.</w:t>
      </w:r>
    </w:p>
    <w:p w:rsidR="000C565D" w:rsidRPr="004E2DCC" w:rsidRDefault="000C565D" w:rsidP="000C565D">
      <w:pPr>
        <w:spacing w:line="360" w:lineRule="auto"/>
        <w:rPr>
          <w:color w:val="C00000"/>
        </w:rPr>
      </w:pPr>
    </w:p>
    <w:p w:rsidR="000C565D" w:rsidRPr="00784BD8" w:rsidRDefault="000C565D" w:rsidP="000C565D">
      <w:pPr>
        <w:widowControl w:val="0"/>
        <w:spacing w:line="276" w:lineRule="auto"/>
        <w:ind w:left="284"/>
        <w:jc w:val="center"/>
        <w:rPr>
          <w:b/>
        </w:rPr>
      </w:pPr>
      <w:r w:rsidRPr="00784BD8">
        <w:rPr>
          <w:b/>
        </w:rPr>
        <w:t xml:space="preserve">5. Оценка </w:t>
      </w:r>
      <w:proofErr w:type="spellStart"/>
      <w:r w:rsidRPr="00784BD8">
        <w:rPr>
          <w:b/>
        </w:rPr>
        <w:t>востребованности</w:t>
      </w:r>
      <w:proofErr w:type="spellEnd"/>
      <w:r w:rsidRPr="00784BD8">
        <w:rPr>
          <w:b/>
        </w:rPr>
        <w:t xml:space="preserve"> выпускников</w:t>
      </w:r>
    </w:p>
    <w:p w:rsidR="000C565D" w:rsidRPr="00784BD8" w:rsidRDefault="000C565D" w:rsidP="000C565D">
      <w:pPr>
        <w:widowControl w:val="0"/>
        <w:spacing w:line="276" w:lineRule="auto"/>
        <w:ind w:left="284"/>
        <w:jc w:val="center"/>
        <w:rPr>
          <w:b/>
        </w:rPr>
      </w:pPr>
    </w:p>
    <w:p w:rsidR="000C565D" w:rsidRPr="00784BD8" w:rsidRDefault="0011413A" w:rsidP="000C565D">
      <w:pPr>
        <w:widowControl w:val="0"/>
        <w:spacing w:line="276" w:lineRule="auto"/>
        <w:ind w:left="284"/>
      </w:pPr>
      <w:r w:rsidRPr="00784BD8">
        <w:t xml:space="preserve"> Из 1</w:t>
      </w:r>
      <w:r w:rsidR="00784BD8" w:rsidRPr="00784BD8">
        <w:t>1</w:t>
      </w:r>
      <w:r w:rsidR="000C565D" w:rsidRPr="00784BD8">
        <w:t xml:space="preserve"> выпускников ДОУ в первые классы школ района приняты 100%. </w:t>
      </w:r>
      <w:r w:rsidR="0027476A" w:rsidRPr="00784BD8">
        <w:t xml:space="preserve">В МБОУ СОШ №2 с. </w:t>
      </w:r>
      <w:proofErr w:type="spellStart"/>
      <w:r w:rsidR="0027476A" w:rsidRPr="00784BD8">
        <w:t>Каликина</w:t>
      </w:r>
      <w:proofErr w:type="spellEnd"/>
      <w:r w:rsidR="0027476A" w:rsidRPr="00784BD8">
        <w:t xml:space="preserve"> – </w:t>
      </w:r>
      <w:r w:rsidR="00784BD8" w:rsidRPr="00784BD8">
        <w:t>3</w:t>
      </w:r>
      <w:r w:rsidR="0027476A" w:rsidRPr="00784BD8">
        <w:t xml:space="preserve"> человек</w:t>
      </w:r>
      <w:r w:rsidR="00784BD8" w:rsidRPr="00784BD8">
        <w:t>а</w:t>
      </w:r>
      <w:r w:rsidR="0027476A" w:rsidRPr="00784BD8">
        <w:t xml:space="preserve">, в МБОУ СОШ №1- </w:t>
      </w:r>
      <w:r w:rsidR="00784BD8" w:rsidRPr="00784BD8">
        <w:t xml:space="preserve"> 8 </w:t>
      </w:r>
      <w:r w:rsidR="0027476A" w:rsidRPr="00784BD8">
        <w:t>человек.</w:t>
      </w:r>
    </w:p>
    <w:p w:rsidR="0027476A" w:rsidRPr="00784BD8" w:rsidRDefault="0027476A" w:rsidP="000C565D">
      <w:pPr>
        <w:widowControl w:val="0"/>
        <w:spacing w:line="276" w:lineRule="auto"/>
        <w:ind w:left="284"/>
      </w:pPr>
      <w:r w:rsidRPr="00784BD8">
        <w:rPr>
          <w:b/>
        </w:rPr>
        <w:t>Вывод:</w:t>
      </w:r>
      <w:r w:rsidRPr="00784BD8">
        <w:t xml:space="preserve"> все выпускники востребованы школами.</w:t>
      </w:r>
    </w:p>
    <w:p w:rsidR="000C565D" w:rsidRPr="004E2DCC" w:rsidRDefault="000C565D" w:rsidP="000C565D">
      <w:pPr>
        <w:spacing w:line="360" w:lineRule="auto"/>
        <w:jc w:val="center"/>
        <w:rPr>
          <w:color w:val="C00000"/>
        </w:rPr>
      </w:pPr>
    </w:p>
    <w:p w:rsidR="00E70031" w:rsidRPr="00021957" w:rsidRDefault="00E70031" w:rsidP="00E70031">
      <w:pPr>
        <w:widowControl w:val="0"/>
        <w:spacing w:line="276" w:lineRule="auto"/>
        <w:ind w:left="284"/>
        <w:jc w:val="center"/>
        <w:rPr>
          <w:color w:val="000000" w:themeColor="text1"/>
        </w:rPr>
      </w:pPr>
      <w:r w:rsidRPr="00021957">
        <w:rPr>
          <w:b/>
          <w:color w:val="000000" w:themeColor="text1"/>
        </w:rPr>
        <w:t>6. Оценка качества кадрового обеспечения</w:t>
      </w:r>
    </w:p>
    <w:p w:rsidR="00E70031" w:rsidRPr="00021957" w:rsidRDefault="00E70031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021957">
        <w:rPr>
          <w:color w:val="000000" w:themeColor="text1"/>
        </w:rPr>
        <w:t xml:space="preserve">    Руководство учреждением осуществляется заведующим ДОУ </w:t>
      </w:r>
      <w:proofErr w:type="spellStart"/>
      <w:r w:rsidRPr="00021957">
        <w:rPr>
          <w:color w:val="000000" w:themeColor="text1"/>
        </w:rPr>
        <w:t>Чичикиной</w:t>
      </w:r>
      <w:proofErr w:type="spellEnd"/>
      <w:r w:rsidRPr="00021957">
        <w:rPr>
          <w:color w:val="000000" w:themeColor="text1"/>
        </w:rPr>
        <w:t xml:space="preserve"> О. И. (образование высшее, педагогический ст</w:t>
      </w:r>
      <w:r w:rsidR="0011413A" w:rsidRPr="00021957">
        <w:rPr>
          <w:color w:val="000000" w:themeColor="text1"/>
        </w:rPr>
        <w:t xml:space="preserve">аж -12 лет, административный – </w:t>
      </w:r>
      <w:r w:rsidR="00021957" w:rsidRPr="00021957">
        <w:rPr>
          <w:color w:val="000000" w:themeColor="text1"/>
        </w:rPr>
        <w:t xml:space="preserve">8 </w:t>
      </w:r>
      <w:r w:rsidRPr="00021957">
        <w:rPr>
          <w:color w:val="000000" w:themeColor="text1"/>
        </w:rPr>
        <w:t>лет) в соответствии с Законом РФ «Об образовании», Уставом и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 и сочетания принципов самоуправления.</w:t>
      </w:r>
    </w:p>
    <w:p w:rsidR="00E70031" w:rsidRPr="00021957" w:rsidRDefault="00E70031" w:rsidP="00E70031">
      <w:pPr>
        <w:pStyle w:val="af6"/>
        <w:shd w:val="clear" w:color="auto" w:fill="FFFFFF"/>
        <w:ind w:left="144"/>
        <w:rPr>
          <w:color w:val="000000" w:themeColor="text1"/>
        </w:rPr>
      </w:pPr>
      <w:r w:rsidRPr="00021957">
        <w:rPr>
          <w:color w:val="000000" w:themeColor="text1"/>
        </w:rPr>
        <w:lastRenderedPageBreak/>
        <w:t xml:space="preserve">      Педагоги детского сада имеют богатый опыт и профессиональную компетенцию, что выражается в построении адекватной психофизическим и личностным возможностям воспитанников системы работы; выстраивании сотрудничества взрослых с детьми и детей со сверстниками на основе содержательного межличностного диалога, формировании детского сообщества; создании условий для самостоятельной, активной деятельности каждого ребенка; взаимодействии с семьей на принципах партнерства с опорой на достижения ребенка. Педагоги создают условия в группе для познавательного развития детей, творчески и содержательно продумывают каждый свой рабочий день, повышают педагогическое мастерство.</w:t>
      </w:r>
    </w:p>
    <w:p w:rsidR="00E70031" w:rsidRPr="006339E4" w:rsidRDefault="00E70031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4E2DCC">
        <w:rPr>
          <w:color w:val="C00000"/>
        </w:rPr>
        <w:t xml:space="preserve">   </w:t>
      </w:r>
      <w:r w:rsidRPr="006339E4">
        <w:rPr>
          <w:color w:val="000000" w:themeColor="text1"/>
        </w:rPr>
        <w:t>Обра</w:t>
      </w:r>
      <w:r w:rsidR="0011413A" w:rsidRPr="006339E4">
        <w:rPr>
          <w:color w:val="000000" w:themeColor="text1"/>
        </w:rPr>
        <w:t>з</w:t>
      </w:r>
      <w:r w:rsidR="0071272F" w:rsidRPr="006339E4">
        <w:rPr>
          <w:color w:val="000000" w:themeColor="text1"/>
        </w:rPr>
        <w:t xml:space="preserve">овательный процесс в ДОУ в </w:t>
      </w:r>
      <w:r w:rsidR="0011413A" w:rsidRPr="006339E4">
        <w:rPr>
          <w:color w:val="000000" w:themeColor="text1"/>
        </w:rPr>
        <w:t>201</w:t>
      </w:r>
      <w:r w:rsidR="00021957" w:rsidRPr="006339E4">
        <w:rPr>
          <w:color w:val="000000" w:themeColor="text1"/>
        </w:rPr>
        <w:t>8</w:t>
      </w:r>
      <w:r w:rsidR="0071272F" w:rsidRPr="006339E4">
        <w:rPr>
          <w:color w:val="000000" w:themeColor="text1"/>
        </w:rPr>
        <w:t xml:space="preserve"> </w:t>
      </w:r>
      <w:r w:rsidR="00AC55D0" w:rsidRPr="006339E4">
        <w:rPr>
          <w:color w:val="000000" w:themeColor="text1"/>
        </w:rPr>
        <w:t xml:space="preserve"> году осуществляли: </w:t>
      </w:r>
      <w:r w:rsidR="00021957" w:rsidRPr="006339E4">
        <w:rPr>
          <w:color w:val="000000" w:themeColor="text1"/>
        </w:rPr>
        <w:t>8</w:t>
      </w:r>
      <w:r w:rsidRPr="006339E4">
        <w:rPr>
          <w:color w:val="000000" w:themeColor="text1"/>
        </w:rPr>
        <w:t xml:space="preserve"> воспитателей, 2 музыкальных руководит</w:t>
      </w:r>
      <w:r w:rsidR="0071272F" w:rsidRPr="006339E4">
        <w:rPr>
          <w:color w:val="000000" w:themeColor="text1"/>
        </w:rPr>
        <w:t>еля,</w:t>
      </w:r>
      <w:r w:rsidRPr="006339E4">
        <w:rPr>
          <w:color w:val="000000" w:themeColor="text1"/>
        </w:rPr>
        <w:t xml:space="preserve"> </w:t>
      </w:r>
      <w:r w:rsidR="0011413A" w:rsidRPr="006339E4">
        <w:rPr>
          <w:color w:val="000000" w:themeColor="text1"/>
        </w:rPr>
        <w:t>учитель-логопед</w:t>
      </w:r>
      <w:r w:rsidR="0071272F" w:rsidRPr="006339E4">
        <w:rPr>
          <w:color w:val="000000" w:themeColor="text1"/>
        </w:rPr>
        <w:t xml:space="preserve"> и педагог дополнительного образования</w:t>
      </w:r>
      <w:r w:rsidR="0011413A" w:rsidRPr="006339E4">
        <w:rPr>
          <w:color w:val="000000" w:themeColor="text1"/>
        </w:rPr>
        <w:t>.</w:t>
      </w:r>
    </w:p>
    <w:p w:rsidR="00E70031" w:rsidRPr="006339E4" w:rsidRDefault="00E70031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6339E4">
        <w:rPr>
          <w:color w:val="000000" w:themeColor="text1"/>
        </w:rPr>
        <w:t xml:space="preserve"> Среди них:</w:t>
      </w:r>
    </w:p>
    <w:p w:rsidR="00E70031" w:rsidRPr="006339E4" w:rsidRDefault="00E70031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6339E4">
        <w:rPr>
          <w:color w:val="000000" w:themeColor="text1"/>
        </w:rPr>
        <w:t>5педагогов (</w:t>
      </w:r>
      <w:r w:rsidR="006339E4" w:rsidRPr="006339E4">
        <w:rPr>
          <w:color w:val="000000" w:themeColor="text1"/>
        </w:rPr>
        <w:t>42</w:t>
      </w:r>
      <w:r w:rsidRPr="006339E4">
        <w:rPr>
          <w:color w:val="000000" w:themeColor="text1"/>
        </w:rPr>
        <w:t xml:space="preserve"> %) – имеют высшее образование,</w:t>
      </w:r>
      <w:r w:rsidRPr="006339E4">
        <w:rPr>
          <w:rStyle w:val="apple-converted-space"/>
          <w:color w:val="000000" w:themeColor="text1"/>
        </w:rPr>
        <w:t> </w:t>
      </w:r>
      <w:r w:rsidR="006339E4" w:rsidRPr="006339E4">
        <w:rPr>
          <w:rStyle w:val="apple-converted-space"/>
          <w:color w:val="000000" w:themeColor="text1"/>
        </w:rPr>
        <w:t>из них 4 человека (33%) высшее педагогическое</w:t>
      </w:r>
      <w:r w:rsidR="006339E4">
        <w:rPr>
          <w:rStyle w:val="apple-converted-space"/>
          <w:color w:val="000000" w:themeColor="text1"/>
        </w:rPr>
        <w:t>;</w:t>
      </w:r>
      <w:r w:rsidR="0071272F" w:rsidRPr="006339E4">
        <w:rPr>
          <w:color w:val="000000" w:themeColor="text1"/>
        </w:rPr>
        <w:br/>
        <w:t>5 педагогов (</w:t>
      </w:r>
      <w:r w:rsidR="006339E4" w:rsidRPr="006339E4">
        <w:rPr>
          <w:color w:val="000000" w:themeColor="text1"/>
        </w:rPr>
        <w:t>58</w:t>
      </w:r>
      <w:r w:rsidRPr="006339E4">
        <w:rPr>
          <w:color w:val="000000" w:themeColor="text1"/>
        </w:rPr>
        <w:t xml:space="preserve"> %) – среднее специал</w:t>
      </w:r>
      <w:r w:rsidR="006339E4">
        <w:rPr>
          <w:color w:val="000000" w:themeColor="text1"/>
        </w:rPr>
        <w:t>ьное педагогическое образование.</w:t>
      </w:r>
    </w:p>
    <w:p w:rsidR="00E70031" w:rsidRPr="006339E4" w:rsidRDefault="00E70031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4E2DCC">
        <w:rPr>
          <w:color w:val="C00000"/>
        </w:rPr>
        <w:br/>
      </w:r>
      <w:r w:rsidR="006339E4" w:rsidRPr="006339E4">
        <w:rPr>
          <w:color w:val="000000" w:themeColor="text1"/>
          <w:u w:val="single"/>
        </w:rPr>
        <w:t>Педагогический стаж имеют</w:t>
      </w:r>
      <w:r w:rsidRPr="006339E4">
        <w:rPr>
          <w:color w:val="000000" w:themeColor="text1"/>
          <w:u w:val="single"/>
        </w:rPr>
        <w:t>:</w:t>
      </w:r>
      <w:r w:rsidRPr="006339E4">
        <w:rPr>
          <w:rStyle w:val="apple-converted-space"/>
          <w:color w:val="000000" w:themeColor="text1"/>
        </w:rPr>
        <w:t> </w:t>
      </w:r>
      <w:r w:rsidR="00AC55D0" w:rsidRPr="006339E4">
        <w:rPr>
          <w:color w:val="000000" w:themeColor="text1"/>
        </w:rPr>
        <w:br/>
      </w:r>
      <w:r w:rsidR="006339E4" w:rsidRPr="006339E4">
        <w:rPr>
          <w:color w:val="000000" w:themeColor="text1"/>
        </w:rPr>
        <w:t>4 педагога (33%) до 5 лет;</w:t>
      </w:r>
    </w:p>
    <w:p w:rsidR="006339E4" w:rsidRPr="006339E4" w:rsidRDefault="006339E4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6339E4">
        <w:rPr>
          <w:color w:val="000000" w:themeColor="text1"/>
        </w:rPr>
        <w:t>8 педагогов (50%) от 5 до 30 лет;</w:t>
      </w:r>
    </w:p>
    <w:p w:rsidR="006339E4" w:rsidRPr="006339E4" w:rsidRDefault="006339E4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6339E4">
        <w:rPr>
          <w:color w:val="000000" w:themeColor="text1"/>
        </w:rPr>
        <w:t>2 педагога (17%) свыше 30 лет.</w:t>
      </w:r>
    </w:p>
    <w:p w:rsidR="006339E4" w:rsidRPr="004E2DCC" w:rsidRDefault="006339E4" w:rsidP="00E70031">
      <w:pPr>
        <w:pStyle w:val="af6"/>
        <w:shd w:val="clear" w:color="auto" w:fill="FFFFFF"/>
        <w:spacing w:before="29" w:beforeAutospacing="0" w:after="29" w:afterAutospacing="0"/>
        <w:rPr>
          <w:color w:val="C00000"/>
        </w:rPr>
      </w:pPr>
    </w:p>
    <w:p w:rsidR="00E70031" w:rsidRPr="006339E4" w:rsidRDefault="00E70031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6339E4">
        <w:rPr>
          <w:color w:val="000000" w:themeColor="text1"/>
        </w:rPr>
        <w:t>Педагогические работники</w:t>
      </w:r>
      <w:r w:rsidRPr="006339E4">
        <w:rPr>
          <w:rStyle w:val="apple-converted-space"/>
          <w:color w:val="000000" w:themeColor="text1"/>
        </w:rPr>
        <w:t> </w:t>
      </w:r>
      <w:r w:rsidRPr="006339E4">
        <w:rPr>
          <w:color w:val="000000" w:themeColor="text1"/>
          <w:u w:val="single"/>
        </w:rPr>
        <w:t>имеют квалификационные категории :</w:t>
      </w:r>
    </w:p>
    <w:p w:rsidR="00E70031" w:rsidRPr="006339E4" w:rsidRDefault="006339E4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6339E4">
        <w:rPr>
          <w:color w:val="000000" w:themeColor="text1"/>
        </w:rPr>
        <w:t>3</w:t>
      </w:r>
      <w:r w:rsidR="00E70031" w:rsidRPr="006339E4">
        <w:rPr>
          <w:color w:val="000000" w:themeColor="text1"/>
        </w:rPr>
        <w:t xml:space="preserve"> человека (</w:t>
      </w:r>
      <w:r w:rsidRPr="006339E4">
        <w:rPr>
          <w:color w:val="000000" w:themeColor="text1"/>
        </w:rPr>
        <w:t>25</w:t>
      </w:r>
      <w:r w:rsidR="00E70031" w:rsidRPr="006339E4">
        <w:rPr>
          <w:color w:val="000000" w:themeColor="text1"/>
        </w:rPr>
        <w:t>%) – высшую квалификационную категорию,</w:t>
      </w:r>
      <w:r w:rsidR="00E70031" w:rsidRPr="006339E4">
        <w:rPr>
          <w:rStyle w:val="apple-converted-space"/>
          <w:color w:val="000000" w:themeColor="text1"/>
        </w:rPr>
        <w:t> </w:t>
      </w:r>
      <w:r w:rsidR="00E70031" w:rsidRPr="006339E4">
        <w:rPr>
          <w:color w:val="000000" w:themeColor="text1"/>
        </w:rPr>
        <w:br/>
      </w:r>
      <w:r w:rsidRPr="006339E4">
        <w:rPr>
          <w:color w:val="000000" w:themeColor="text1"/>
        </w:rPr>
        <w:t>4</w:t>
      </w:r>
      <w:r w:rsidR="00E70031" w:rsidRPr="006339E4">
        <w:rPr>
          <w:color w:val="000000" w:themeColor="text1"/>
        </w:rPr>
        <w:t xml:space="preserve"> человек (</w:t>
      </w:r>
      <w:r w:rsidRPr="006339E4">
        <w:rPr>
          <w:color w:val="000000" w:themeColor="text1"/>
        </w:rPr>
        <w:t>33</w:t>
      </w:r>
      <w:r w:rsidR="00E70031" w:rsidRPr="006339E4">
        <w:rPr>
          <w:color w:val="000000" w:themeColor="text1"/>
        </w:rPr>
        <w:t>%) – первую квалификационную категорию,</w:t>
      </w:r>
    </w:p>
    <w:p w:rsidR="006339E4" w:rsidRPr="006339E4" w:rsidRDefault="006339E4" w:rsidP="00E70031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6339E4">
        <w:rPr>
          <w:color w:val="000000" w:themeColor="text1"/>
        </w:rPr>
        <w:t>5</w:t>
      </w:r>
      <w:r w:rsidR="00E70031" w:rsidRPr="006339E4">
        <w:rPr>
          <w:color w:val="000000" w:themeColor="text1"/>
        </w:rPr>
        <w:t xml:space="preserve"> человек (</w:t>
      </w:r>
      <w:r w:rsidRPr="006339E4">
        <w:rPr>
          <w:color w:val="000000" w:themeColor="text1"/>
        </w:rPr>
        <w:t>42%) – без категории (молодой специалист, после отпуска по уходу за ребёнком, стаж работы в ДОУ меньше 1 года).</w:t>
      </w:r>
      <w:r w:rsidR="00E70031" w:rsidRPr="006339E4">
        <w:rPr>
          <w:color w:val="000000" w:themeColor="text1"/>
        </w:rPr>
        <w:br/>
      </w:r>
    </w:p>
    <w:p w:rsidR="00E70031" w:rsidRPr="00021957" w:rsidRDefault="00E70031" w:rsidP="00EF3B7A">
      <w:pPr>
        <w:pStyle w:val="af6"/>
        <w:shd w:val="clear" w:color="auto" w:fill="FFFFFF"/>
        <w:spacing w:before="29" w:beforeAutospacing="0" w:after="29" w:afterAutospacing="0"/>
        <w:rPr>
          <w:color w:val="000000" w:themeColor="text1"/>
        </w:rPr>
      </w:pPr>
      <w:r w:rsidRPr="004E2DCC">
        <w:rPr>
          <w:color w:val="C00000"/>
        </w:rPr>
        <w:t xml:space="preserve">     </w:t>
      </w:r>
      <w:r w:rsidRPr="00021957">
        <w:rPr>
          <w:color w:val="000000" w:themeColor="text1"/>
        </w:rPr>
        <w:t xml:space="preserve">Курсовую подготовку по ФГОС имеют все педагоги ДОУ.  </w:t>
      </w:r>
      <w:r w:rsidR="00021957" w:rsidRPr="00021957">
        <w:rPr>
          <w:color w:val="000000" w:themeColor="text1"/>
        </w:rPr>
        <w:t>Профессиональную переподготовку прошли 2 воспитателя.</w:t>
      </w:r>
      <w:r w:rsidRPr="00021957">
        <w:rPr>
          <w:color w:val="000000" w:themeColor="text1"/>
        </w:rPr>
        <w:t xml:space="preserve">  </w:t>
      </w:r>
    </w:p>
    <w:p w:rsidR="00E70031" w:rsidRPr="00021957" w:rsidRDefault="00E70031" w:rsidP="00E70031">
      <w:pPr>
        <w:pStyle w:val="af6"/>
        <w:shd w:val="clear" w:color="auto" w:fill="FFFFFF"/>
        <w:spacing w:after="29" w:afterAutospacing="0"/>
        <w:rPr>
          <w:color w:val="000000" w:themeColor="text1"/>
        </w:rPr>
      </w:pPr>
      <w:r w:rsidRPr="00021957">
        <w:rPr>
          <w:color w:val="000000" w:themeColor="text1"/>
        </w:rPr>
        <w:t xml:space="preserve">  Свою работу педагоги ДОУ осуществляют на основе разработанных рабочих программ в соответствии с ФГОС.</w:t>
      </w:r>
    </w:p>
    <w:p w:rsidR="00E70031" w:rsidRPr="00021957" w:rsidRDefault="00E70031" w:rsidP="00E70031">
      <w:pPr>
        <w:spacing w:before="100" w:beforeAutospacing="1" w:after="100" w:afterAutospacing="1"/>
        <w:rPr>
          <w:color w:val="000000" w:themeColor="text1"/>
        </w:rPr>
      </w:pPr>
      <w:r w:rsidRPr="00021957">
        <w:rPr>
          <w:color w:val="000000" w:themeColor="text1"/>
        </w:rPr>
        <w:t xml:space="preserve"> Педагоги детского сада в течение года принимали самое активное участие в профессиональных конкурсах районного и областного уровня:</w:t>
      </w:r>
    </w:p>
    <w:tbl>
      <w:tblPr>
        <w:tblpPr w:leftFromText="180" w:rightFromText="180" w:bottomFromText="200" w:vertAnchor="text" w:horzAnchor="margin" w:tblpXSpec="center" w:tblpY="31"/>
        <w:tblW w:w="12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788"/>
        <w:gridCol w:w="2903"/>
      </w:tblGrid>
      <w:tr w:rsidR="00473A50" w:rsidRPr="004E2DCC" w:rsidTr="00021957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A50" w:rsidRPr="00021957" w:rsidRDefault="00473A50" w:rsidP="00DF25C1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Название конкурса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Уровень</w:t>
            </w:r>
          </w:p>
        </w:tc>
      </w:tr>
      <w:tr w:rsidR="00473A50" w:rsidRPr="004E2DCC" w:rsidTr="00021957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A50" w:rsidRPr="00021957" w:rsidRDefault="00473A50" w:rsidP="00DF25C1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Территория здоровья и развития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районный</w:t>
            </w:r>
          </w:p>
        </w:tc>
      </w:tr>
      <w:tr w:rsidR="00473A50" w:rsidRPr="004E2DCC" w:rsidTr="00021957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A50" w:rsidRPr="00021957" w:rsidRDefault="00473A50" w:rsidP="00DF25C1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2</w:t>
            </w:r>
          </w:p>
          <w:p w:rsidR="00473A50" w:rsidRPr="00021957" w:rsidRDefault="00473A50" w:rsidP="00DF25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lastRenderedPageBreak/>
              <w:t>Конкурс на лучшую новогоднюю игрушку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районный</w:t>
            </w:r>
          </w:p>
        </w:tc>
      </w:tr>
      <w:tr w:rsidR="00473A50" w:rsidRPr="004E2DCC" w:rsidTr="00021957">
        <w:trPr>
          <w:trHeight w:val="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A50" w:rsidRPr="00021957" w:rsidRDefault="00473A50" w:rsidP="00DF25C1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Конкурс «Вместо ёлки – новогодний букет»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районный</w:t>
            </w:r>
          </w:p>
        </w:tc>
      </w:tr>
      <w:tr w:rsidR="00473A50" w:rsidRPr="004E2DCC" w:rsidTr="00021957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A50" w:rsidRPr="00021957" w:rsidRDefault="00473A50" w:rsidP="00DF25C1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Конкурс «Зелёный огонёк»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473A50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районный</w:t>
            </w:r>
          </w:p>
        </w:tc>
      </w:tr>
      <w:tr w:rsidR="00473A50" w:rsidRPr="004E2DCC" w:rsidTr="00021957">
        <w:trPr>
          <w:trHeight w:val="5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A50" w:rsidRPr="00021957" w:rsidRDefault="00473A50" w:rsidP="00DF25C1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021957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Конкурс «Спорт-альтернатива пагубным привычкам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021957" w:rsidP="00DF25C1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районный</w:t>
            </w:r>
          </w:p>
        </w:tc>
      </w:tr>
      <w:tr w:rsidR="00473A50" w:rsidRPr="004E2DCC" w:rsidTr="00021957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A50" w:rsidRPr="00021957" w:rsidRDefault="00473A50" w:rsidP="005F49D8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021957" w:rsidP="005F49D8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Конкурс «Урожай-2018»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021957" w:rsidP="005F49D8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районный</w:t>
            </w:r>
          </w:p>
        </w:tc>
      </w:tr>
      <w:tr w:rsidR="00473A50" w:rsidRPr="004E2DCC" w:rsidTr="00021957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A50" w:rsidRPr="00021957" w:rsidRDefault="00473A50" w:rsidP="005F49D8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021957" w:rsidP="005F49D8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Акция «Дарите книги с любовью»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A50" w:rsidRPr="00021957" w:rsidRDefault="00021957" w:rsidP="005F49D8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областной</w:t>
            </w:r>
          </w:p>
        </w:tc>
      </w:tr>
      <w:tr w:rsidR="00021957" w:rsidRPr="004E2DCC" w:rsidTr="00021957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957" w:rsidRPr="00021957" w:rsidRDefault="00021957" w:rsidP="00021957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57" w:rsidRPr="00021957" w:rsidRDefault="00021957" w:rsidP="00021957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Конкурс «Пасхальные мотивы»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57" w:rsidRPr="00021957" w:rsidRDefault="00021957" w:rsidP="00021957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районный</w:t>
            </w:r>
          </w:p>
        </w:tc>
      </w:tr>
      <w:tr w:rsidR="00CA5EB8" w:rsidRPr="004E2DCC" w:rsidTr="00021957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EB8" w:rsidRPr="00021957" w:rsidRDefault="00CA5EB8" w:rsidP="00CA5EB8">
            <w:pPr>
              <w:jc w:val="center"/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EB8" w:rsidRPr="00021957" w:rsidRDefault="00CA5EB8" w:rsidP="00CA5EB8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Конкурс театральных постановок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EB8" w:rsidRPr="00021957" w:rsidRDefault="00CA5EB8" w:rsidP="00CA5EB8">
            <w:pPr>
              <w:rPr>
                <w:color w:val="000000" w:themeColor="text1"/>
              </w:rPr>
            </w:pPr>
            <w:r w:rsidRPr="00021957">
              <w:rPr>
                <w:color w:val="000000" w:themeColor="text1"/>
              </w:rPr>
              <w:t>районный</w:t>
            </w:r>
          </w:p>
        </w:tc>
      </w:tr>
    </w:tbl>
    <w:p w:rsidR="00E70031" w:rsidRPr="004E2DCC" w:rsidRDefault="00E70031" w:rsidP="00E70031">
      <w:pPr>
        <w:spacing w:before="100" w:beforeAutospacing="1" w:after="100" w:afterAutospacing="1"/>
        <w:rPr>
          <w:color w:val="C00000"/>
          <w:sz w:val="28"/>
          <w:szCs w:val="28"/>
        </w:rPr>
      </w:pPr>
    </w:p>
    <w:p w:rsidR="00E70031" w:rsidRPr="004E2DCC" w:rsidRDefault="00E70031" w:rsidP="00E70031">
      <w:pPr>
        <w:pStyle w:val="a6"/>
        <w:spacing w:before="100" w:beforeAutospacing="1" w:after="100" w:afterAutospacing="1"/>
        <w:ind w:left="0"/>
        <w:rPr>
          <w:color w:val="C00000"/>
          <w:sz w:val="28"/>
          <w:szCs w:val="28"/>
        </w:rPr>
      </w:pPr>
    </w:p>
    <w:p w:rsidR="00AC55D0" w:rsidRPr="004E2DCC" w:rsidRDefault="00E70031" w:rsidP="00E70031">
      <w:pPr>
        <w:pStyle w:val="a6"/>
        <w:spacing w:before="100" w:beforeAutospacing="1" w:after="100" w:afterAutospacing="1"/>
        <w:ind w:left="0"/>
        <w:rPr>
          <w:color w:val="C00000"/>
          <w:szCs w:val="28"/>
        </w:rPr>
      </w:pPr>
      <w:r w:rsidRPr="004E2DCC">
        <w:rPr>
          <w:color w:val="C00000"/>
          <w:sz w:val="28"/>
          <w:szCs w:val="28"/>
        </w:rPr>
        <w:t xml:space="preserve">        </w:t>
      </w:r>
      <w:r w:rsidRPr="004E2DCC">
        <w:rPr>
          <w:color w:val="C00000"/>
          <w:szCs w:val="28"/>
        </w:rPr>
        <w:t xml:space="preserve">            </w:t>
      </w:r>
    </w:p>
    <w:p w:rsidR="00AC55D0" w:rsidRPr="004E2DCC" w:rsidRDefault="00AC55D0" w:rsidP="00E70031">
      <w:pPr>
        <w:pStyle w:val="a6"/>
        <w:spacing w:before="100" w:beforeAutospacing="1" w:after="100" w:afterAutospacing="1"/>
        <w:ind w:left="0"/>
        <w:rPr>
          <w:color w:val="C00000"/>
          <w:szCs w:val="28"/>
        </w:rPr>
      </w:pPr>
    </w:p>
    <w:p w:rsidR="00AC55D0" w:rsidRPr="004E2DCC" w:rsidRDefault="00AC55D0" w:rsidP="00E70031">
      <w:pPr>
        <w:pStyle w:val="a6"/>
        <w:spacing w:before="100" w:beforeAutospacing="1" w:after="100" w:afterAutospacing="1"/>
        <w:ind w:left="0"/>
        <w:rPr>
          <w:color w:val="C00000"/>
          <w:szCs w:val="28"/>
        </w:rPr>
      </w:pPr>
    </w:p>
    <w:p w:rsidR="00AC55D0" w:rsidRPr="004E2DCC" w:rsidRDefault="00AC55D0" w:rsidP="00E70031">
      <w:pPr>
        <w:pStyle w:val="a6"/>
        <w:spacing w:before="100" w:beforeAutospacing="1" w:after="100" w:afterAutospacing="1"/>
        <w:ind w:left="0"/>
        <w:rPr>
          <w:color w:val="C00000"/>
          <w:szCs w:val="28"/>
        </w:rPr>
      </w:pPr>
    </w:p>
    <w:p w:rsidR="00CA5EB8" w:rsidRDefault="00E70031" w:rsidP="008E6714">
      <w:pPr>
        <w:ind w:left="181" w:firstLine="397"/>
        <w:jc w:val="both"/>
        <w:rPr>
          <w:sz w:val="27"/>
          <w:szCs w:val="27"/>
        </w:rPr>
      </w:pPr>
      <w:r w:rsidRPr="00784BD8">
        <w:rPr>
          <w:sz w:val="27"/>
          <w:szCs w:val="27"/>
        </w:rPr>
        <w:t xml:space="preserve"> </w:t>
      </w:r>
      <w:r w:rsidR="008E6714">
        <w:rPr>
          <w:sz w:val="27"/>
          <w:szCs w:val="27"/>
        </w:rPr>
        <w:t xml:space="preserve">           </w:t>
      </w:r>
    </w:p>
    <w:p w:rsidR="00CA5EB8" w:rsidRDefault="00CA5EB8" w:rsidP="008E6714">
      <w:pPr>
        <w:ind w:left="181" w:firstLine="397"/>
        <w:jc w:val="both"/>
        <w:rPr>
          <w:sz w:val="27"/>
          <w:szCs w:val="27"/>
        </w:rPr>
      </w:pPr>
    </w:p>
    <w:p w:rsidR="00CA5EB8" w:rsidRDefault="00CA5EB8" w:rsidP="008E6714">
      <w:pPr>
        <w:ind w:left="181" w:firstLine="397"/>
        <w:jc w:val="both"/>
        <w:rPr>
          <w:sz w:val="27"/>
          <w:szCs w:val="27"/>
        </w:rPr>
      </w:pPr>
    </w:p>
    <w:p w:rsidR="00CA5EB8" w:rsidRPr="00CA5EB8" w:rsidRDefault="00CA5EB8" w:rsidP="008E6714">
      <w:pPr>
        <w:ind w:left="181" w:firstLine="397"/>
        <w:jc w:val="both"/>
        <w:rPr>
          <w:rFonts w:eastAsia="Calibri"/>
          <w:szCs w:val="28"/>
        </w:rPr>
      </w:pPr>
      <w:r w:rsidRPr="00CA5EB8">
        <w:rPr>
          <w:rFonts w:eastAsia="Calibri"/>
          <w:szCs w:val="28"/>
        </w:rPr>
        <w:t xml:space="preserve">Воспитатель старшей группы </w:t>
      </w:r>
      <w:proofErr w:type="spellStart"/>
      <w:r w:rsidRPr="00CA5EB8">
        <w:rPr>
          <w:rFonts w:eastAsia="Calibri"/>
          <w:szCs w:val="28"/>
        </w:rPr>
        <w:t>Бортникова</w:t>
      </w:r>
      <w:proofErr w:type="spellEnd"/>
      <w:r w:rsidRPr="00CA5EB8">
        <w:rPr>
          <w:rFonts w:eastAsia="Calibri"/>
          <w:szCs w:val="28"/>
        </w:rPr>
        <w:t xml:space="preserve"> Т. В. стала победителем районного конкурса «Воспитатель года-2018».</w:t>
      </w:r>
    </w:p>
    <w:p w:rsidR="00E70031" w:rsidRPr="00784BD8" w:rsidRDefault="00E70031" w:rsidP="008E6714">
      <w:pPr>
        <w:ind w:left="181" w:firstLine="397"/>
        <w:jc w:val="both"/>
        <w:rPr>
          <w:rFonts w:eastAsia="Calibri"/>
          <w:szCs w:val="28"/>
        </w:rPr>
      </w:pPr>
      <w:r w:rsidRPr="00784BD8">
        <w:rPr>
          <w:rFonts w:eastAsia="Calibri"/>
          <w:szCs w:val="28"/>
        </w:rPr>
        <w:t xml:space="preserve">Большая часть педагогического коллектива – уверенные пользователи ПК. Они используют в работе материалы сети интернет, размещают свои методические разработки, пользуются электронной почтой, ведут электронную документацию, создают видеоролики и собственные сайты. </w:t>
      </w:r>
    </w:p>
    <w:p w:rsidR="00E70031" w:rsidRPr="00784BD8" w:rsidRDefault="00E70031" w:rsidP="00E70031">
      <w:pPr>
        <w:ind w:left="180" w:firstLine="529"/>
        <w:jc w:val="both"/>
        <w:rPr>
          <w:rFonts w:eastAsia="Calibri"/>
          <w:szCs w:val="28"/>
        </w:rPr>
      </w:pPr>
      <w:r w:rsidRPr="00784BD8">
        <w:rPr>
          <w:rFonts w:eastAsia="Calibri"/>
          <w:szCs w:val="28"/>
        </w:rPr>
        <w:t>Анализ динамики уровня образования и квалификации педагогов позволяет сделать вывод об устойчивой тенденции педагогов к повышению своей профессиональной подготовки и профессиональной компетентности. В процессе работы отслеживался рост в совершенствовании педагогического мастерства педагогов через анкетирование, тестирование, самоанализ собственной деятельности, рейтинговые таблицы.</w:t>
      </w:r>
    </w:p>
    <w:p w:rsidR="00E70031" w:rsidRPr="00784BD8" w:rsidRDefault="00E70031" w:rsidP="00E70031">
      <w:pPr>
        <w:widowControl w:val="0"/>
        <w:ind w:left="180" w:firstLine="529"/>
        <w:jc w:val="both"/>
        <w:rPr>
          <w:i/>
          <w:iCs/>
          <w:szCs w:val="28"/>
          <w:u w:val="single"/>
        </w:rPr>
      </w:pPr>
      <w:r w:rsidRPr="00784BD8">
        <w:rPr>
          <w:bCs/>
          <w:i/>
          <w:szCs w:val="28"/>
          <w:u w:val="single"/>
        </w:rPr>
        <w:t>Проблемное поле</w:t>
      </w:r>
    </w:p>
    <w:p w:rsidR="00E70031" w:rsidRPr="00784BD8" w:rsidRDefault="00E70031" w:rsidP="00E70031">
      <w:pPr>
        <w:widowControl w:val="0"/>
        <w:numPr>
          <w:ilvl w:val="0"/>
          <w:numId w:val="4"/>
        </w:numPr>
        <w:tabs>
          <w:tab w:val="left" w:pos="426"/>
        </w:tabs>
        <w:ind w:left="180" w:firstLine="529"/>
        <w:jc w:val="both"/>
        <w:rPr>
          <w:szCs w:val="28"/>
        </w:rPr>
      </w:pPr>
      <w:r w:rsidRPr="00784BD8">
        <w:rPr>
          <w:szCs w:val="28"/>
        </w:rPr>
        <w:t>Обостряется проблема профессионального выгорания педагогических кадров;</w:t>
      </w:r>
    </w:p>
    <w:p w:rsidR="00E70031" w:rsidRPr="00784BD8" w:rsidRDefault="00E70031" w:rsidP="00E70031">
      <w:pPr>
        <w:widowControl w:val="0"/>
        <w:numPr>
          <w:ilvl w:val="0"/>
          <w:numId w:val="4"/>
        </w:numPr>
        <w:tabs>
          <w:tab w:val="left" w:pos="426"/>
        </w:tabs>
        <w:ind w:left="180" w:firstLine="529"/>
        <w:jc w:val="both"/>
        <w:rPr>
          <w:szCs w:val="28"/>
        </w:rPr>
      </w:pPr>
      <w:r w:rsidRPr="00784BD8">
        <w:rPr>
          <w:szCs w:val="28"/>
        </w:rPr>
        <w:t>Отсутствие притока молодых специалистов  дошкольного образования;</w:t>
      </w:r>
    </w:p>
    <w:p w:rsidR="00E70031" w:rsidRPr="00784BD8" w:rsidRDefault="00E70031" w:rsidP="00E70031">
      <w:pPr>
        <w:widowControl w:val="0"/>
        <w:numPr>
          <w:ilvl w:val="0"/>
          <w:numId w:val="4"/>
        </w:numPr>
        <w:tabs>
          <w:tab w:val="left" w:pos="426"/>
        </w:tabs>
        <w:ind w:left="180" w:firstLine="529"/>
        <w:jc w:val="both"/>
        <w:rPr>
          <w:szCs w:val="28"/>
        </w:rPr>
      </w:pPr>
      <w:r w:rsidRPr="00784BD8">
        <w:rPr>
          <w:szCs w:val="28"/>
        </w:rPr>
        <w:t xml:space="preserve"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 </w:t>
      </w:r>
    </w:p>
    <w:p w:rsidR="00E70031" w:rsidRPr="00784BD8" w:rsidRDefault="00E70031" w:rsidP="00E70031">
      <w:pPr>
        <w:widowControl w:val="0"/>
        <w:numPr>
          <w:ilvl w:val="0"/>
          <w:numId w:val="4"/>
        </w:numPr>
        <w:tabs>
          <w:tab w:val="left" w:pos="426"/>
        </w:tabs>
        <w:ind w:left="180" w:firstLine="529"/>
        <w:jc w:val="both"/>
        <w:rPr>
          <w:szCs w:val="28"/>
        </w:rPr>
      </w:pPr>
      <w:r w:rsidRPr="00784BD8">
        <w:rPr>
          <w:szCs w:val="28"/>
        </w:rPr>
        <w:t xml:space="preserve">Недостаточные профессиональные знания педагогов в области инновационной, экспериментальной и проектной деятельности в дошкольном  учреждении и в образовательной деятельности с детьми. </w:t>
      </w:r>
    </w:p>
    <w:p w:rsidR="00E70031" w:rsidRPr="004E2DCC" w:rsidRDefault="00E70031" w:rsidP="00E70031">
      <w:pPr>
        <w:rPr>
          <w:color w:val="C00000"/>
        </w:rPr>
      </w:pPr>
    </w:p>
    <w:p w:rsidR="000C565D" w:rsidRPr="00473A50" w:rsidRDefault="00E70031" w:rsidP="000C565D">
      <w:pPr>
        <w:spacing w:line="360" w:lineRule="auto"/>
      </w:pPr>
      <w:r w:rsidRPr="00473A50">
        <w:rPr>
          <w:b/>
        </w:rPr>
        <w:t xml:space="preserve">Вывод: </w:t>
      </w:r>
      <w:r w:rsidR="00473A50" w:rsidRPr="00473A50">
        <w:t>Осуществляется внедрение профессионального стандарта педагога, согласно утверждённому плану работы ДОУ. Требуется введение в штатное расписание педагога-психолога.</w:t>
      </w:r>
    </w:p>
    <w:p w:rsidR="008E6714" w:rsidRDefault="008E6714" w:rsidP="0004622D">
      <w:pPr>
        <w:widowControl w:val="0"/>
        <w:spacing w:line="276" w:lineRule="auto"/>
        <w:ind w:left="284"/>
        <w:jc w:val="center"/>
        <w:rPr>
          <w:b/>
        </w:rPr>
      </w:pPr>
    </w:p>
    <w:p w:rsidR="00CA5EB8" w:rsidRDefault="00CA5EB8" w:rsidP="0004622D">
      <w:pPr>
        <w:widowControl w:val="0"/>
        <w:spacing w:line="276" w:lineRule="auto"/>
        <w:ind w:left="284"/>
        <w:jc w:val="center"/>
        <w:rPr>
          <w:b/>
        </w:rPr>
      </w:pPr>
    </w:p>
    <w:p w:rsidR="008E6714" w:rsidRDefault="008E6714" w:rsidP="0004622D">
      <w:pPr>
        <w:widowControl w:val="0"/>
        <w:spacing w:line="276" w:lineRule="auto"/>
        <w:ind w:left="284"/>
        <w:jc w:val="center"/>
        <w:rPr>
          <w:b/>
        </w:rPr>
      </w:pPr>
    </w:p>
    <w:p w:rsidR="008E6714" w:rsidRDefault="008E6714" w:rsidP="0004622D">
      <w:pPr>
        <w:widowControl w:val="0"/>
        <w:spacing w:line="276" w:lineRule="auto"/>
        <w:ind w:left="284"/>
        <w:jc w:val="center"/>
        <w:rPr>
          <w:b/>
        </w:rPr>
      </w:pPr>
    </w:p>
    <w:p w:rsidR="0004622D" w:rsidRPr="009966FC" w:rsidRDefault="0004622D" w:rsidP="0004622D">
      <w:pPr>
        <w:widowControl w:val="0"/>
        <w:spacing w:line="276" w:lineRule="auto"/>
        <w:ind w:left="284"/>
        <w:jc w:val="center"/>
        <w:rPr>
          <w:b/>
        </w:rPr>
      </w:pPr>
      <w:r w:rsidRPr="009966FC">
        <w:rPr>
          <w:b/>
        </w:rPr>
        <w:t>7. Оценка качества учебно-методического и библиотечно-информационного обеспечения</w:t>
      </w:r>
    </w:p>
    <w:p w:rsidR="0004622D" w:rsidRPr="009966FC" w:rsidRDefault="0004622D" w:rsidP="0004622D">
      <w:pPr>
        <w:widowControl w:val="0"/>
        <w:spacing w:line="276" w:lineRule="auto"/>
        <w:ind w:left="284"/>
        <w:jc w:val="center"/>
        <w:rPr>
          <w:b/>
        </w:rPr>
      </w:pPr>
    </w:p>
    <w:p w:rsidR="002E1271" w:rsidRPr="009966FC" w:rsidRDefault="0004622D" w:rsidP="00F27091">
      <w:pPr>
        <w:jc w:val="both"/>
        <w:rPr>
          <w:szCs w:val="28"/>
        </w:rPr>
      </w:pPr>
      <w:r w:rsidRPr="009966FC">
        <w:rPr>
          <w:szCs w:val="28"/>
        </w:rPr>
        <w:t xml:space="preserve">Методическое и библиотечно-информационное обеспечение соответствует реализуемой программе и отвечает современным требованиям. Для реализации программных задач в дошкольном учреждении в полном объёме собран материал по всем разделам программы, как обязательной её части, так и части формируемой участниками образовательных отношений. Согласно перспективному планированию сформирована </w:t>
      </w:r>
      <w:proofErr w:type="spellStart"/>
      <w:r w:rsidRPr="009966FC">
        <w:rPr>
          <w:szCs w:val="28"/>
        </w:rPr>
        <w:t>медиатека</w:t>
      </w:r>
      <w:proofErr w:type="spellEnd"/>
      <w:r w:rsidRPr="009966FC">
        <w:rPr>
          <w:szCs w:val="28"/>
        </w:rPr>
        <w:t xml:space="preserve"> детских и научно популярных фильмов, разработаны и внедрены в работу авторские настольно-дидактические игры</w:t>
      </w:r>
      <w:r w:rsidR="00E07388" w:rsidRPr="009966FC">
        <w:rPr>
          <w:szCs w:val="28"/>
        </w:rPr>
        <w:t>.</w:t>
      </w:r>
    </w:p>
    <w:p w:rsidR="00E07388" w:rsidRPr="009966FC" w:rsidRDefault="00E07388" w:rsidP="00F27091">
      <w:pPr>
        <w:jc w:val="both"/>
        <w:rPr>
          <w:szCs w:val="28"/>
        </w:rPr>
      </w:pPr>
      <w:r w:rsidRPr="009966FC">
        <w:rPr>
          <w:b/>
          <w:szCs w:val="28"/>
        </w:rPr>
        <w:t xml:space="preserve">Вывод: </w:t>
      </w:r>
      <w:r w:rsidRPr="009966FC">
        <w:rPr>
          <w:szCs w:val="28"/>
        </w:rPr>
        <w:t>Методическое и библиотечно-информационное обеспечение соответствует реализуемой программе и отвечает современным требованиям.</w:t>
      </w:r>
    </w:p>
    <w:p w:rsidR="0004622D" w:rsidRPr="004E2DCC" w:rsidRDefault="0004622D" w:rsidP="00A92845">
      <w:pPr>
        <w:widowControl w:val="0"/>
        <w:spacing w:line="276" w:lineRule="auto"/>
        <w:ind w:left="720"/>
        <w:jc w:val="center"/>
        <w:rPr>
          <w:b/>
          <w:i/>
          <w:color w:val="C00000"/>
        </w:rPr>
      </w:pPr>
    </w:p>
    <w:p w:rsidR="0004622D" w:rsidRPr="004E2DCC" w:rsidRDefault="0004622D" w:rsidP="00A92845">
      <w:pPr>
        <w:widowControl w:val="0"/>
        <w:spacing w:line="276" w:lineRule="auto"/>
        <w:ind w:left="720"/>
        <w:jc w:val="center"/>
        <w:rPr>
          <w:b/>
          <w:i/>
          <w:color w:val="C00000"/>
        </w:rPr>
      </w:pPr>
    </w:p>
    <w:p w:rsidR="00C466E7" w:rsidRPr="009966FC" w:rsidRDefault="00EC5BA1" w:rsidP="00EC5BA1">
      <w:pPr>
        <w:widowControl w:val="0"/>
        <w:spacing w:line="276" w:lineRule="auto"/>
        <w:ind w:left="284"/>
        <w:jc w:val="center"/>
        <w:rPr>
          <w:b/>
        </w:rPr>
      </w:pPr>
      <w:r w:rsidRPr="009966FC">
        <w:rPr>
          <w:b/>
        </w:rPr>
        <w:t>8. Оценка качества материально-технической базы</w:t>
      </w:r>
    </w:p>
    <w:p w:rsidR="00A61BE7" w:rsidRPr="009966FC" w:rsidRDefault="00A61BE7" w:rsidP="001C26BC">
      <w:pPr>
        <w:spacing w:line="276" w:lineRule="auto"/>
        <w:ind w:right="-10"/>
        <w:jc w:val="both"/>
      </w:pPr>
    </w:p>
    <w:p w:rsidR="00C466E7" w:rsidRPr="009966FC" w:rsidRDefault="00EC5BA1" w:rsidP="001C26BC">
      <w:pPr>
        <w:spacing w:line="276" w:lineRule="auto"/>
        <w:ind w:right="-10"/>
        <w:jc w:val="both"/>
      </w:pPr>
      <w:r w:rsidRPr="009966FC">
        <w:t>Реализация образовательной программы  требует целесообразной организации развивающей среды. В детском саду имеются:</w:t>
      </w:r>
      <w:r w:rsidR="00C466E7" w:rsidRPr="009966FC">
        <w:t xml:space="preserve"> </w:t>
      </w:r>
    </w:p>
    <w:p w:rsidR="000F3880" w:rsidRPr="009966FC" w:rsidRDefault="000F3880" w:rsidP="001C26BC">
      <w:pPr>
        <w:spacing w:line="276" w:lineRule="auto"/>
        <w:ind w:firstLine="709"/>
        <w:jc w:val="both"/>
      </w:pPr>
    </w:p>
    <w:tbl>
      <w:tblPr>
        <w:tblW w:w="11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718"/>
        <w:gridCol w:w="7588"/>
      </w:tblGrid>
      <w:tr w:rsidR="00776411" w:rsidRPr="009966FC" w:rsidTr="008E6714">
        <w:trPr>
          <w:trHeight w:val="1323"/>
          <w:jc w:val="center"/>
        </w:trPr>
        <w:tc>
          <w:tcPr>
            <w:tcW w:w="643" w:type="dxa"/>
          </w:tcPr>
          <w:p w:rsidR="00776411" w:rsidRPr="009966FC" w:rsidRDefault="00776411" w:rsidP="001C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966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8" w:type="dxa"/>
          </w:tcPr>
          <w:p w:rsidR="00776411" w:rsidRPr="009966FC" w:rsidRDefault="002F3CE9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Вид помещений</w:t>
            </w:r>
            <w:r w:rsidR="00776411"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</w:tcPr>
          <w:p w:rsidR="00776411" w:rsidRPr="009966FC" w:rsidRDefault="00776411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оборудованных   </w:t>
            </w:r>
            <w:r w:rsidRPr="00996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кабинетов, объектов     </w:t>
            </w:r>
            <w:r w:rsidRPr="00996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практических   </w:t>
            </w:r>
            <w:r w:rsidRPr="00996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занятий с перечнем основного     </w:t>
            </w:r>
            <w:r w:rsidRPr="009966FC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</w:t>
            </w:r>
          </w:p>
        </w:tc>
      </w:tr>
      <w:tr w:rsidR="00776411" w:rsidRPr="009966FC" w:rsidTr="008E6714">
        <w:trPr>
          <w:trHeight w:val="240"/>
          <w:jc w:val="center"/>
        </w:trPr>
        <w:tc>
          <w:tcPr>
            <w:tcW w:w="643" w:type="dxa"/>
          </w:tcPr>
          <w:p w:rsidR="00776411" w:rsidRPr="009966FC" w:rsidRDefault="00776411" w:rsidP="001C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776411" w:rsidRPr="009966FC" w:rsidRDefault="00776411" w:rsidP="001C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776411" w:rsidRPr="009966FC" w:rsidRDefault="00776411" w:rsidP="001C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411" w:rsidRPr="009966FC" w:rsidTr="008E6714">
        <w:trPr>
          <w:trHeight w:val="361"/>
          <w:jc w:val="center"/>
        </w:trPr>
        <w:tc>
          <w:tcPr>
            <w:tcW w:w="643" w:type="dxa"/>
          </w:tcPr>
          <w:p w:rsidR="00776411" w:rsidRPr="009966FC" w:rsidRDefault="001C26BC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776411" w:rsidRPr="009966FC" w:rsidRDefault="002F3CE9" w:rsidP="009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 </w:t>
            </w:r>
            <w:r w:rsidR="00D52207"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966FC">
              <w:rPr>
                <w:rFonts w:ascii="Times New Roman" w:hAnsi="Times New Roman" w:cs="Times New Roman"/>
                <w:sz w:val="24"/>
                <w:szCs w:val="24"/>
              </w:rPr>
              <w:t>2 группы раннего возраста</w:t>
            </w:r>
          </w:p>
        </w:tc>
        <w:tc>
          <w:tcPr>
            <w:tcW w:w="7588" w:type="dxa"/>
          </w:tcPr>
          <w:p w:rsidR="00776411" w:rsidRPr="009966FC" w:rsidRDefault="00070759" w:rsidP="001C26BC">
            <w:pPr>
              <w:tabs>
                <w:tab w:val="left" w:pos="2751"/>
              </w:tabs>
            </w:pPr>
            <w:r w:rsidRPr="009966FC">
              <w:t>Столы детские -5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t>Стулья детские -20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t>Стенка детская «Замок» -1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t>Стол дидактический -1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t>Сухой бассейн -1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t>Уголок природы -1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t>Стол круглый -1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t>Телевизор -1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rPr>
                <w:lang w:val="en-US"/>
              </w:rPr>
              <w:t>DVD</w:t>
            </w:r>
            <w:r w:rsidRPr="009966FC">
              <w:t xml:space="preserve"> плеер-1</w:t>
            </w:r>
          </w:p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lastRenderedPageBreak/>
              <w:t>Тренажёр «Беговая дорожка» -1</w:t>
            </w:r>
          </w:p>
          <w:p w:rsidR="00397EC1" w:rsidRPr="009966FC" w:rsidRDefault="009966FC" w:rsidP="001C26BC">
            <w:pPr>
              <w:tabs>
                <w:tab w:val="left" w:pos="2751"/>
              </w:tabs>
            </w:pPr>
            <w:r>
              <w:t>Пианино-1</w:t>
            </w:r>
          </w:p>
        </w:tc>
      </w:tr>
      <w:tr w:rsidR="00776411" w:rsidRPr="009966FC" w:rsidTr="008E6714">
        <w:trPr>
          <w:trHeight w:val="240"/>
          <w:jc w:val="center"/>
        </w:trPr>
        <w:tc>
          <w:tcPr>
            <w:tcW w:w="643" w:type="dxa"/>
          </w:tcPr>
          <w:p w:rsidR="00776411" w:rsidRPr="009966FC" w:rsidRDefault="001C26BC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8" w:type="dxa"/>
          </w:tcPr>
          <w:p w:rsidR="00776411" w:rsidRPr="009966FC" w:rsidRDefault="002F3CE9" w:rsidP="009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 </w:t>
            </w:r>
            <w:r w:rsidR="00D52207"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966FC" w:rsidRPr="009966FC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7588" w:type="dxa"/>
          </w:tcPr>
          <w:p w:rsidR="00070759" w:rsidRPr="009966FC" w:rsidRDefault="00070759" w:rsidP="001C26BC">
            <w:pPr>
              <w:tabs>
                <w:tab w:val="left" w:pos="2751"/>
              </w:tabs>
            </w:pPr>
            <w:r w:rsidRPr="009966FC">
              <w:t>Столы детские - 5</w:t>
            </w:r>
          </w:p>
          <w:p w:rsidR="00776411" w:rsidRPr="009966FC" w:rsidRDefault="00070759" w:rsidP="001C26BC">
            <w:pPr>
              <w:tabs>
                <w:tab w:val="left" w:pos="2751"/>
              </w:tabs>
            </w:pPr>
            <w:r w:rsidRPr="009966FC">
              <w:t>Стулья детские -20</w:t>
            </w:r>
          </w:p>
          <w:p w:rsidR="00070759" w:rsidRPr="009966FC" w:rsidRDefault="00CC4B15" w:rsidP="001C26BC">
            <w:pPr>
              <w:tabs>
                <w:tab w:val="left" w:pos="2751"/>
              </w:tabs>
            </w:pPr>
            <w:r w:rsidRPr="009966FC">
              <w:t>Стенка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Стол дидактический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Парикмахерская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Уголок природы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Стол круглый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Телевизор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rPr>
                <w:lang w:val="en-US"/>
              </w:rPr>
              <w:t>DVD</w:t>
            </w:r>
            <w:r w:rsidRPr="009966FC">
              <w:t xml:space="preserve"> плеер-1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Пианино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Шведская лесенка -1</w:t>
            </w:r>
          </w:p>
          <w:p w:rsidR="00CC4B15" w:rsidRPr="009966FC" w:rsidRDefault="00CC4B15" w:rsidP="001C26BC">
            <w:pPr>
              <w:tabs>
                <w:tab w:val="left" w:pos="2751"/>
              </w:tabs>
            </w:pPr>
          </w:p>
        </w:tc>
      </w:tr>
      <w:tr w:rsidR="00776411" w:rsidRPr="009966FC" w:rsidTr="008E6714">
        <w:trPr>
          <w:trHeight w:val="240"/>
          <w:jc w:val="center"/>
        </w:trPr>
        <w:tc>
          <w:tcPr>
            <w:tcW w:w="643" w:type="dxa"/>
          </w:tcPr>
          <w:p w:rsidR="00776411" w:rsidRPr="009966FC" w:rsidRDefault="001C26BC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070759" w:rsidRPr="009966FC" w:rsidRDefault="002F3CE9" w:rsidP="00CC4B15">
            <w:pPr>
              <w:tabs>
                <w:tab w:val="num" w:pos="1735"/>
              </w:tabs>
            </w:pPr>
            <w:r w:rsidRPr="009966FC">
              <w:t>Групповая комната</w:t>
            </w:r>
            <w:r w:rsidR="00D52207" w:rsidRPr="009966FC">
              <w:t xml:space="preserve">                   </w:t>
            </w:r>
            <w:r w:rsidRPr="009966FC">
              <w:t xml:space="preserve"> </w:t>
            </w:r>
            <w:r w:rsidR="009966FC" w:rsidRPr="009966FC">
              <w:t>старшей</w:t>
            </w:r>
            <w:r w:rsidRPr="009966FC">
              <w:t xml:space="preserve"> группы</w:t>
            </w:r>
            <w:r w:rsidR="00776411" w:rsidRPr="009966FC">
              <w:t xml:space="preserve"> </w:t>
            </w:r>
          </w:p>
          <w:p w:rsidR="00776411" w:rsidRPr="009966FC" w:rsidRDefault="00776411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Столы детские - 5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Стулья детские -20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Стенка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Стол дидактический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Кухня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Уголок природы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Стол круглый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Телевизор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rPr>
                <w:lang w:val="en-US"/>
              </w:rPr>
              <w:t>DVD</w:t>
            </w:r>
            <w:r w:rsidRPr="009966FC">
              <w:t xml:space="preserve"> плеер-1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Шкаф для игрушек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Мягкая мебель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Магнитофон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Доска -1</w:t>
            </w:r>
          </w:p>
          <w:p w:rsidR="00776411" w:rsidRPr="009966FC" w:rsidRDefault="00776411" w:rsidP="00CC4B15">
            <w:pPr>
              <w:tabs>
                <w:tab w:val="left" w:pos="2751"/>
              </w:tabs>
            </w:pPr>
          </w:p>
        </w:tc>
      </w:tr>
      <w:tr w:rsidR="00776411" w:rsidRPr="009966FC" w:rsidTr="008E6714">
        <w:trPr>
          <w:trHeight w:val="240"/>
          <w:jc w:val="center"/>
        </w:trPr>
        <w:tc>
          <w:tcPr>
            <w:tcW w:w="643" w:type="dxa"/>
          </w:tcPr>
          <w:p w:rsidR="00776411" w:rsidRPr="009966FC" w:rsidRDefault="001C26BC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8" w:type="dxa"/>
          </w:tcPr>
          <w:p w:rsidR="00776411" w:rsidRPr="009966FC" w:rsidRDefault="002F3CE9" w:rsidP="009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 </w:t>
            </w:r>
            <w:r w:rsidR="00D52207"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966FC" w:rsidRPr="009966FC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7588" w:type="dxa"/>
          </w:tcPr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Столы детские - 5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Стулья детские -20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Стенка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Стол дидактический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Кухонный уголок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Уголок природы «Огоньки»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Стол круглый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lastRenderedPageBreak/>
              <w:t>Телевизор 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rPr>
                <w:lang w:val="en-US"/>
              </w:rPr>
              <w:t>DVD</w:t>
            </w:r>
            <w:r w:rsidRPr="009966FC">
              <w:t xml:space="preserve"> плеер-1</w:t>
            </w:r>
          </w:p>
          <w:p w:rsidR="00CC4B15" w:rsidRPr="009966FC" w:rsidRDefault="00CC4B15" w:rsidP="00CC4B15">
            <w:pPr>
              <w:tabs>
                <w:tab w:val="left" w:pos="2751"/>
              </w:tabs>
            </w:pPr>
            <w:r w:rsidRPr="009966FC">
              <w:t>Доска -1</w:t>
            </w:r>
          </w:p>
          <w:p w:rsidR="00776411" w:rsidRPr="009966FC" w:rsidRDefault="00776411" w:rsidP="001C26BC">
            <w:pPr>
              <w:tabs>
                <w:tab w:val="left" w:pos="2751"/>
              </w:tabs>
            </w:pPr>
          </w:p>
        </w:tc>
      </w:tr>
      <w:tr w:rsidR="00776411" w:rsidRPr="009966FC" w:rsidTr="008E6714">
        <w:trPr>
          <w:trHeight w:val="411"/>
          <w:jc w:val="center"/>
        </w:trPr>
        <w:tc>
          <w:tcPr>
            <w:tcW w:w="643" w:type="dxa"/>
          </w:tcPr>
          <w:p w:rsidR="00776411" w:rsidRPr="009966FC" w:rsidRDefault="001C26BC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8" w:type="dxa"/>
          </w:tcPr>
          <w:p w:rsidR="00776411" w:rsidRPr="009966FC" w:rsidRDefault="002F3CE9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588" w:type="dxa"/>
          </w:tcPr>
          <w:p w:rsidR="00CC4B15" w:rsidRPr="009966FC" w:rsidRDefault="00CC4B15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Сейф -1</w:t>
            </w:r>
          </w:p>
          <w:p w:rsidR="00CC4B15" w:rsidRPr="009966FC" w:rsidRDefault="00CC4B15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Письменный стол -1</w:t>
            </w:r>
          </w:p>
          <w:p w:rsidR="00CC4B15" w:rsidRPr="009966FC" w:rsidRDefault="00CC4B15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Шкаф -3</w:t>
            </w:r>
          </w:p>
          <w:p w:rsidR="00544032" w:rsidRPr="009966FC" w:rsidRDefault="00544032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Стул -1</w:t>
            </w:r>
          </w:p>
          <w:p w:rsidR="00544032" w:rsidRPr="009966FC" w:rsidRDefault="00544032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Ноутбук -1</w:t>
            </w:r>
          </w:p>
          <w:p w:rsidR="00CC4B15" w:rsidRPr="009966FC" w:rsidRDefault="002F3CE9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– 123экз.</w:t>
            </w:r>
          </w:p>
          <w:p w:rsidR="002F3CE9" w:rsidRPr="009966FC" w:rsidRDefault="002F3CE9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Детская литература – 23 экз.</w:t>
            </w:r>
          </w:p>
          <w:p w:rsidR="00544032" w:rsidRPr="009966FC" w:rsidRDefault="00544032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(карты, таблицы, дидактические игры и т.д.)</w:t>
            </w:r>
          </w:p>
        </w:tc>
      </w:tr>
      <w:tr w:rsidR="00776411" w:rsidRPr="009966FC" w:rsidTr="008E6714">
        <w:trPr>
          <w:trHeight w:val="240"/>
          <w:jc w:val="center"/>
        </w:trPr>
        <w:tc>
          <w:tcPr>
            <w:tcW w:w="643" w:type="dxa"/>
          </w:tcPr>
          <w:p w:rsidR="00776411" w:rsidRPr="009966FC" w:rsidRDefault="001C26BC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8" w:type="dxa"/>
          </w:tcPr>
          <w:p w:rsidR="00776411" w:rsidRPr="009966FC" w:rsidRDefault="002F3CE9" w:rsidP="001C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7588" w:type="dxa"/>
          </w:tcPr>
          <w:p w:rsidR="00776411" w:rsidRPr="009966FC" w:rsidRDefault="00544032" w:rsidP="001C26BC">
            <w:r w:rsidRPr="009966FC">
              <w:t>Скамейка гимнастическая -3</w:t>
            </w:r>
          </w:p>
          <w:p w:rsidR="00544032" w:rsidRPr="009966FC" w:rsidRDefault="00544032" w:rsidP="001C26BC">
            <w:r w:rsidRPr="009966FC">
              <w:t>Мат -2</w:t>
            </w:r>
          </w:p>
          <w:p w:rsidR="00544032" w:rsidRPr="009966FC" w:rsidRDefault="00544032" w:rsidP="001C26BC">
            <w:r w:rsidRPr="009966FC">
              <w:t>Татами -10</w:t>
            </w:r>
          </w:p>
          <w:p w:rsidR="00544032" w:rsidRPr="009966FC" w:rsidRDefault="00544032" w:rsidP="001C26BC">
            <w:r w:rsidRPr="009966FC">
              <w:t>Обруч -10</w:t>
            </w:r>
          </w:p>
          <w:p w:rsidR="00544032" w:rsidRPr="009966FC" w:rsidRDefault="00544032" w:rsidP="001C26BC">
            <w:r w:rsidRPr="009966FC">
              <w:t>Гимнастическая палка -15</w:t>
            </w:r>
          </w:p>
          <w:p w:rsidR="00544032" w:rsidRPr="009966FC" w:rsidRDefault="00544032" w:rsidP="001C26BC">
            <w:r w:rsidRPr="009966FC">
              <w:t>Мяч волейбольный -2</w:t>
            </w:r>
          </w:p>
          <w:p w:rsidR="00544032" w:rsidRPr="009966FC" w:rsidRDefault="00544032" w:rsidP="001C26BC">
            <w:r w:rsidRPr="009966FC">
              <w:t>Мяч резиновый -20</w:t>
            </w:r>
          </w:p>
          <w:p w:rsidR="00544032" w:rsidRPr="009966FC" w:rsidRDefault="00544032" w:rsidP="001C26BC">
            <w:r w:rsidRPr="009966FC">
              <w:t>Гантели -10</w:t>
            </w:r>
          </w:p>
          <w:p w:rsidR="00544032" w:rsidRPr="009966FC" w:rsidRDefault="00544032" w:rsidP="001C26BC">
            <w:r w:rsidRPr="009966FC">
              <w:t>Тренажёр «Велосипед» -1</w:t>
            </w:r>
          </w:p>
          <w:p w:rsidR="00544032" w:rsidRPr="009966FC" w:rsidRDefault="00544032" w:rsidP="001C26BC">
            <w:r w:rsidRPr="009966FC">
              <w:t>Батут -2</w:t>
            </w:r>
          </w:p>
          <w:p w:rsidR="00544032" w:rsidRPr="009966FC" w:rsidRDefault="00544032" w:rsidP="001C26BC">
            <w:r w:rsidRPr="009966FC">
              <w:t>Тренажёр «Беговая дорожка» -1</w:t>
            </w:r>
          </w:p>
          <w:p w:rsidR="00544032" w:rsidRPr="009966FC" w:rsidRDefault="00544032" w:rsidP="001C26BC">
            <w:r w:rsidRPr="009966FC">
              <w:t>Балансир -1</w:t>
            </w:r>
          </w:p>
          <w:p w:rsidR="00544032" w:rsidRPr="009966FC" w:rsidRDefault="00544032" w:rsidP="001C26BC">
            <w:r w:rsidRPr="009966FC">
              <w:t>Массажная дорожка -2</w:t>
            </w:r>
          </w:p>
          <w:p w:rsidR="00544032" w:rsidRPr="009966FC" w:rsidRDefault="00544032" w:rsidP="001C26BC">
            <w:r w:rsidRPr="009966FC">
              <w:t>Лесенки -3</w:t>
            </w:r>
          </w:p>
          <w:p w:rsidR="00544032" w:rsidRPr="009966FC" w:rsidRDefault="00544032" w:rsidP="001C26BC">
            <w:r w:rsidRPr="009966FC">
              <w:t>Баскетбольное кольцо -3</w:t>
            </w:r>
          </w:p>
          <w:p w:rsidR="00544032" w:rsidRPr="009966FC" w:rsidRDefault="00544032" w:rsidP="001C26BC">
            <w:r w:rsidRPr="009966FC">
              <w:t>Мешочки с песком -20</w:t>
            </w:r>
          </w:p>
          <w:p w:rsidR="00544032" w:rsidRPr="009966FC" w:rsidRDefault="00544032" w:rsidP="001C26BC">
            <w:r w:rsidRPr="009966FC">
              <w:t>Тренажёр «Наездник» -1</w:t>
            </w:r>
          </w:p>
          <w:p w:rsidR="00544032" w:rsidRPr="009966FC" w:rsidRDefault="00544032" w:rsidP="001C26BC">
            <w:r w:rsidRPr="009966FC">
              <w:t>Скакалка -30</w:t>
            </w:r>
          </w:p>
          <w:p w:rsidR="00544032" w:rsidRPr="009966FC" w:rsidRDefault="00544032" w:rsidP="001C26BC">
            <w:r w:rsidRPr="009966FC">
              <w:t>Полоса препятствий -1</w:t>
            </w:r>
          </w:p>
          <w:p w:rsidR="00544032" w:rsidRPr="009966FC" w:rsidRDefault="00544032" w:rsidP="001C26BC">
            <w:r w:rsidRPr="009966FC">
              <w:t>Маркировочный столбик -10</w:t>
            </w:r>
          </w:p>
          <w:p w:rsidR="001C04B2" w:rsidRPr="009966FC" w:rsidRDefault="001C04B2" w:rsidP="001C26BC">
            <w:r w:rsidRPr="009966FC">
              <w:t>Пианино -1</w:t>
            </w:r>
          </w:p>
          <w:p w:rsidR="00544032" w:rsidRPr="009966FC" w:rsidRDefault="00544032" w:rsidP="001C26BC"/>
        </w:tc>
      </w:tr>
    </w:tbl>
    <w:p w:rsidR="00E51BEA" w:rsidRPr="009966FC" w:rsidRDefault="00E51BEA" w:rsidP="002D64BC">
      <w:pPr>
        <w:pStyle w:val="af6"/>
        <w:shd w:val="clear" w:color="auto" w:fill="FFFFFF"/>
        <w:spacing w:after="331" w:afterAutospacing="0"/>
        <w:jc w:val="center"/>
      </w:pPr>
      <w:r w:rsidRPr="009966FC">
        <w:lastRenderedPageBreak/>
        <w:t>В ДОУ функционируют специальные помещения:</w:t>
      </w:r>
      <w:r w:rsidR="002D64BC" w:rsidRPr="009966FC">
        <w:t xml:space="preserve">                                                                                                                                                                               </w:t>
      </w:r>
      <w:r w:rsidRPr="009966FC">
        <w:t>- музыкально-спортивный зал;</w:t>
      </w:r>
      <w:r w:rsidR="002D64BC" w:rsidRPr="009966FC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966FC">
        <w:t>- медицинский кабинет;</w:t>
      </w:r>
      <w:r w:rsidR="002D64BC" w:rsidRPr="009966FC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966FC">
        <w:t>- методический кабинет;</w:t>
      </w:r>
      <w:r w:rsidR="002D64BC" w:rsidRPr="009966FC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9966FC">
        <w:t xml:space="preserve">- </w:t>
      </w:r>
      <w:r w:rsidR="007110B0" w:rsidRPr="009966FC">
        <w:t>логопедический кабинет</w:t>
      </w:r>
      <w:r w:rsidR="003C10BC" w:rsidRPr="009966FC">
        <w:t>.</w:t>
      </w:r>
    </w:p>
    <w:p w:rsidR="00E51BEA" w:rsidRPr="009966FC" w:rsidRDefault="00E51BEA" w:rsidP="00E51BEA">
      <w:pPr>
        <w:pStyle w:val="af6"/>
        <w:shd w:val="clear" w:color="auto" w:fill="FFFFFF"/>
        <w:spacing w:after="331" w:afterAutospacing="0"/>
        <w:jc w:val="center"/>
      </w:pPr>
      <w:r w:rsidRPr="009966FC">
        <w:t>Сведения о наличии технических средств обучения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402"/>
      </w:tblGrid>
      <w:tr w:rsidR="00E51BEA" w:rsidRPr="009966FC" w:rsidTr="003C10BC">
        <w:trPr>
          <w:trHeight w:val="600"/>
          <w:jc w:val="center"/>
        </w:trPr>
        <w:tc>
          <w:tcPr>
            <w:tcW w:w="3224" w:type="dxa"/>
            <w:hideMark/>
          </w:tcPr>
          <w:p w:rsidR="00E51BEA" w:rsidRPr="009966FC" w:rsidRDefault="00E51BEA" w:rsidP="006E06C4">
            <w:pPr>
              <w:pStyle w:val="af6"/>
              <w:spacing w:after="0" w:afterAutospacing="0"/>
              <w:jc w:val="center"/>
            </w:pPr>
            <w:r w:rsidRPr="009966FC">
              <w:t>Наименование</w:t>
            </w:r>
          </w:p>
          <w:p w:rsidR="00E51BEA" w:rsidRPr="009966FC" w:rsidRDefault="00E51BEA" w:rsidP="006E06C4">
            <w:pPr>
              <w:pStyle w:val="af6"/>
              <w:jc w:val="center"/>
            </w:pPr>
            <w:r w:rsidRPr="009966FC">
              <w:t>помещений</w:t>
            </w:r>
          </w:p>
        </w:tc>
        <w:tc>
          <w:tcPr>
            <w:tcW w:w="6402" w:type="dxa"/>
            <w:hideMark/>
          </w:tcPr>
          <w:p w:rsidR="00E51BEA" w:rsidRPr="009966FC" w:rsidRDefault="00E51BEA" w:rsidP="006E06C4">
            <w:pPr>
              <w:pStyle w:val="af6"/>
              <w:jc w:val="center"/>
            </w:pPr>
            <w:r w:rsidRPr="009966FC">
              <w:t>Наименование</w:t>
            </w:r>
            <w:r w:rsidRPr="009966FC">
              <w:rPr>
                <w:rStyle w:val="apple-converted-space"/>
              </w:rPr>
              <w:t> </w:t>
            </w:r>
            <w:r w:rsidRPr="009966FC">
              <w:t>технических средств обучения</w:t>
            </w:r>
          </w:p>
        </w:tc>
      </w:tr>
      <w:tr w:rsidR="00E51BEA" w:rsidRPr="009966FC" w:rsidTr="003C10BC">
        <w:trPr>
          <w:trHeight w:val="375"/>
          <w:jc w:val="center"/>
        </w:trPr>
        <w:tc>
          <w:tcPr>
            <w:tcW w:w="3224" w:type="dxa"/>
            <w:hideMark/>
          </w:tcPr>
          <w:p w:rsidR="00E51BEA" w:rsidRPr="009966FC" w:rsidRDefault="003C10BC" w:rsidP="006E06C4">
            <w:pPr>
              <w:pStyle w:val="af6"/>
              <w:jc w:val="center"/>
            </w:pPr>
            <w:r w:rsidRPr="009966FC">
              <w:t>2 группа раннего возраста</w:t>
            </w:r>
          </w:p>
        </w:tc>
        <w:tc>
          <w:tcPr>
            <w:tcW w:w="6402" w:type="dxa"/>
            <w:hideMark/>
          </w:tcPr>
          <w:p w:rsidR="00E51BEA" w:rsidRPr="009966FC" w:rsidRDefault="003C10BC" w:rsidP="003C10BC">
            <w:pPr>
              <w:pStyle w:val="af6"/>
              <w:spacing w:after="0" w:afterAutospacing="0"/>
              <w:ind w:left="720"/>
              <w:jc w:val="center"/>
            </w:pPr>
            <w:r w:rsidRPr="009966FC">
              <w:t>Н</w:t>
            </w:r>
            <w:r w:rsidR="00184CB8" w:rsidRPr="009966FC">
              <w:t>оутбук</w:t>
            </w:r>
            <w:r w:rsidRPr="009966FC">
              <w:t xml:space="preserve">, </w:t>
            </w:r>
            <w:r w:rsidR="00E51BEA" w:rsidRPr="009966FC">
              <w:t>телевизор</w:t>
            </w:r>
            <w:r w:rsidRPr="009966FC">
              <w:t>,</w:t>
            </w:r>
            <w:r w:rsidR="00E51BEA" w:rsidRPr="009966FC">
              <w:rPr>
                <w:lang w:val="en-US"/>
              </w:rPr>
              <w:t>DVD</w:t>
            </w:r>
            <w:r w:rsidR="00E51BEA" w:rsidRPr="009966FC">
              <w:rPr>
                <w:rStyle w:val="apple-converted-space"/>
                <w:lang w:val="en-US"/>
              </w:rPr>
              <w:t> </w:t>
            </w:r>
            <w:r w:rsidR="00E51BEA" w:rsidRPr="009966FC">
              <w:t>плеер</w:t>
            </w:r>
            <w:r w:rsidRPr="009966FC">
              <w:t xml:space="preserve">, </w:t>
            </w:r>
            <w:r w:rsidR="00E51BEA" w:rsidRPr="009966FC">
              <w:t>магнитофон</w:t>
            </w:r>
          </w:p>
        </w:tc>
      </w:tr>
      <w:tr w:rsidR="00E51BEA" w:rsidRPr="009966FC" w:rsidTr="003C10BC">
        <w:trPr>
          <w:trHeight w:val="283"/>
          <w:jc w:val="center"/>
        </w:trPr>
        <w:tc>
          <w:tcPr>
            <w:tcW w:w="3224" w:type="dxa"/>
            <w:hideMark/>
          </w:tcPr>
          <w:p w:rsidR="00E51BEA" w:rsidRPr="009966FC" w:rsidRDefault="009966FC" w:rsidP="006E06C4">
            <w:pPr>
              <w:pStyle w:val="af6"/>
              <w:jc w:val="center"/>
            </w:pPr>
            <w:r w:rsidRPr="009966FC">
              <w:t>Средняя группа</w:t>
            </w:r>
          </w:p>
        </w:tc>
        <w:tc>
          <w:tcPr>
            <w:tcW w:w="6402" w:type="dxa"/>
            <w:hideMark/>
          </w:tcPr>
          <w:p w:rsidR="00E51BEA" w:rsidRPr="009966FC" w:rsidRDefault="003C10BC" w:rsidP="003C10BC">
            <w:pPr>
              <w:pStyle w:val="af6"/>
              <w:spacing w:after="0" w:afterAutospacing="0"/>
              <w:ind w:left="720"/>
              <w:jc w:val="center"/>
            </w:pPr>
            <w:r w:rsidRPr="009966FC">
              <w:t>Т</w:t>
            </w:r>
            <w:r w:rsidR="00E51BEA" w:rsidRPr="009966FC">
              <w:t>елевизор</w:t>
            </w:r>
            <w:r w:rsidRPr="009966FC">
              <w:t>,</w:t>
            </w:r>
            <w:r w:rsidR="00E51BEA" w:rsidRPr="009966FC">
              <w:rPr>
                <w:lang w:val="en-US"/>
              </w:rPr>
              <w:t>DVD</w:t>
            </w:r>
            <w:r w:rsidR="00E51BEA" w:rsidRPr="009966FC">
              <w:rPr>
                <w:rStyle w:val="apple-converted-space"/>
                <w:lang w:val="en-US"/>
              </w:rPr>
              <w:t> </w:t>
            </w:r>
            <w:r w:rsidR="00E51BEA" w:rsidRPr="009966FC">
              <w:t>плеер</w:t>
            </w:r>
            <w:r w:rsidRPr="009966FC">
              <w:t xml:space="preserve">, </w:t>
            </w:r>
            <w:r w:rsidR="00E51BEA" w:rsidRPr="009966FC">
              <w:t>магнитофон</w:t>
            </w:r>
          </w:p>
        </w:tc>
      </w:tr>
      <w:tr w:rsidR="00E51BEA" w:rsidRPr="009966FC" w:rsidTr="003C10BC">
        <w:trPr>
          <w:trHeight w:val="364"/>
          <w:jc w:val="center"/>
        </w:trPr>
        <w:tc>
          <w:tcPr>
            <w:tcW w:w="3224" w:type="dxa"/>
            <w:hideMark/>
          </w:tcPr>
          <w:p w:rsidR="00E51BEA" w:rsidRPr="009966FC" w:rsidRDefault="009966FC" w:rsidP="006E06C4">
            <w:pPr>
              <w:pStyle w:val="af6"/>
              <w:jc w:val="center"/>
            </w:pPr>
            <w:r w:rsidRPr="009966FC">
              <w:t>Старшая группа</w:t>
            </w:r>
          </w:p>
        </w:tc>
        <w:tc>
          <w:tcPr>
            <w:tcW w:w="6402" w:type="dxa"/>
            <w:hideMark/>
          </w:tcPr>
          <w:p w:rsidR="00E51BEA" w:rsidRPr="009966FC" w:rsidRDefault="003C10BC" w:rsidP="006E06C4">
            <w:pPr>
              <w:pStyle w:val="af6"/>
              <w:ind w:left="720"/>
              <w:jc w:val="center"/>
            </w:pPr>
            <w:r w:rsidRPr="009966FC">
              <w:t>Ноутбук, телевизор,</w:t>
            </w:r>
            <w:r w:rsidRPr="009966FC">
              <w:rPr>
                <w:lang w:val="en-US"/>
              </w:rPr>
              <w:t>DVD</w:t>
            </w:r>
            <w:r w:rsidRPr="009966FC">
              <w:rPr>
                <w:rStyle w:val="apple-converted-space"/>
                <w:lang w:val="en-US"/>
              </w:rPr>
              <w:t> </w:t>
            </w:r>
            <w:r w:rsidRPr="009966FC">
              <w:t>плеер, магнитофон</w:t>
            </w:r>
          </w:p>
        </w:tc>
      </w:tr>
      <w:tr w:rsidR="00E51BEA" w:rsidRPr="009966FC" w:rsidTr="003C10BC">
        <w:trPr>
          <w:trHeight w:val="335"/>
          <w:jc w:val="center"/>
        </w:trPr>
        <w:tc>
          <w:tcPr>
            <w:tcW w:w="3224" w:type="dxa"/>
            <w:hideMark/>
          </w:tcPr>
          <w:p w:rsidR="00E51BEA" w:rsidRPr="009966FC" w:rsidRDefault="009966FC" w:rsidP="003C10BC">
            <w:pPr>
              <w:pStyle w:val="af6"/>
              <w:spacing w:after="0" w:afterAutospacing="0"/>
              <w:jc w:val="center"/>
            </w:pPr>
            <w:r w:rsidRPr="009966FC">
              <w:t>Подготовительная группа</w:t>
            </w:r>
          </w:p>
        </w:tc>
        <w:tc>
          <w:tcPr>
            <w:tcW w:w="6402" w:type="dxa"/>
            <w:hideMark/>
          </w:tcPr>
          <w:p w:rsidR="00E51BEA" w:rsidRPr="009966FC" w:rsidRDefault="003C10BC" w:rsidP="006E06C4">
            <w:pPr>
              <w:pStyle w:val="af6"/>
              <w:ind w:left="720"/>
              <w:jc w:val="center"/>
            </w:pPr>
            <w:r w:rsidRPr="009966FC">
              <w:t>Ноутбук, телевизор,</w:t>
            </w:r>
            <w:r w:rsidRPr="009966FC">
              <w:rPr>
                <w:lang w:val="en-US"/>
              </w:rPr>
              <w:t>DVD</w:t>
            </w:r>
            <w:r w:rsidRPr="009966FC">
              <w:rPr>
                <w:rStyle w:val="apple-converted-space"/>
                <w:lang w:val="en-US"/>
              </w:rPr>
              <w:t> </w:t>
            </w:r>
            <w:r w:rsidRPr="009966FC">
              <w:t>плеер, магнитофон</w:t>
            </w:r>
          </w:p>
        </w:tc>
      </w:tr>
      <w:tr w:rsidR="00E51BEA" w:rsidRPr="009966FC" w:rsidTr="003C10BC">
        <w:trPr>
          <w:trHeight w:val="420"/>
          <w:jc w:val="center"/>
        </w:trPr>
        <w:tc>
          <w:tcPr>
            <w:tcW w:w="3224" w:type="dxa"/>
            <w:hideMark/>
          </w:tcPr>
          <w:p w:rsidR="00E51BEA" w:rsidRPr="009966FC" w:rsidRDefault="00E51BEA" w:rsidP="006E06C4">
            <w:pPr>
              <w:pStyle w:val="af6"/>
              <w:jc w:val="center"/>
            </w:pPr>
            <w:r w:rsidRPr="009966FC">
              <w:t>Кабинет заведующего</w:t>
            </w:r>
          </w:p>
        </w:tc>
        <w:tc>
          <w:tcPr>
            <w:tcW w:w="6402" w:type="dxa"/>
            <w:hideMark/>
          </w:tcPr>
          <w:p w:rsidR="00E51BEA" w:rsidRPr="009966FC" w:rsidRDefault="00E51BEA" w:rsidP="003C10BC">
            <w:pPr>
              <w:pStyle w:val="af6"/>
              <w:spacing w:after="0" w:afterAutospacing="0"/>
              <w:jc w:val="center"/>
            </w:pPr>
            <w:r w:rsidRPr="009966FC">
              <w:t>Ноутбук, принтер, сканер, копир</w:t>
            </w:r>
            <w:r w:rsidR="003C10BC" w:rsidRPr="009966FC">
              <w:t xml:space="preserve"> </w:t>
            </w:r>
            <w:r w:rsidRPr="009966FC">
              <w:t>(выход в интернет)</w:t>
            </w:r>
          </w:p>
        </w:tc>
      </w:tr>
      <w:tr w:rsidR="00E51BEA" w:rsidRPr="009966FC" w:rsidTr="003C10BC">
        <w:trPr>
          <w:trHeight w:val="405"/>
          <w:jc w:val="center"/>
        </w:trPr>
        <w:tc>
          <w:tcPr>
            <w:tcW w:w="3224" w:type="dxa"/>
            <w:hideMark/>
          </w:tcPr>
          <w:p w:rsidR="00E51BEA" w:rsidRPr="009966FC" w:rsidRDefault="00E51BEA" w:rsidP="006E06C4">
            <w:pPr>
              <w:pStyle w:val="af6"/>
              <w:jc w:val="center"/>
            </w:pPr>
            <w:r w:rsidRPr="009966FC">
              <w:t>Методический кабинет</w:t>
            </w:r>
          </w:p>
        </w:tc>
        <w:tc>
          <w:tcPr>
            <w:tcW w:w="6402" w:type="dxa"/>
            <w:hideMark/>
          </w:tcPr>
          <w:p w:rsidR="00E51BEA" w:rsidRPr="009966FC" w:rsidRDefault="003C10BC" w:rsidP="003C10BC">
            <w:pPr>
              <w:pStyle w:val="af6"/>
              <w:jc w:val="center"/>
            </w:pPr>
            <w:proofErr w:type="spellStart"/>
            <w:r w:rsidRPr="009966FC">
              <w:t>С</w:t>
            </w:r>
            <w:r w:rsidR="00E51BEA" w:rsidRPr="009966FC">
              <w:t>лайдпроектор</w:t>
            </w:r>
            <w:proofErr w:type="spellEnd"/>
            <w:r w:rsidRPr="009966FC">
              <w:t xml:space="preserve">, </w:t>
            </w:r>
            <w:r w:rsidR="00EF2AB0" w:rsidRPr="009966FC">
              <w:t>принтер, сканер, копир</w:t>
            </w:r>
            <w:r w:rsidRPr="009966FC">
              <w:t>,</w:t>
            </w:r>
            <w:r w:rsidR="009966FC" w:rsidRPr="009966FC">
              <w:t xml:space="preserve"> </w:t>
            </w:r>
            <w:r w:rsidR="00E51BEA" w:rsidRPr="009966FC">
              <w:t>ноутбук</w:t>
            </w:r>
          </w:p>
        </w:tc>
      </w:tr>
      <w:tr w:rsidR="00184CB8" w:rsidRPr="009966FC" w:rsidTr="003C10BC">
        <w:trPr>
          <w:trHeight w:val="405"/>
          <w:jc w:val="center"/>
        </w:trPr>
        <w:tc>
          <w:tcPr>
            <w:tcW w:w="3224" w:type="dxa"/>
            <w:hideMark/>
          </w:tcPr>
          <w:p w:rsidR="00184CB8" w:rsidRPr="009966FC" w:rsidRDefault="00184CB8" w:rsidP="006E06C4">
            <w:pPr>
              <w:pStyle w:val="af6"/>
              <w:jc w:val="center"/>
            </w:pPr>
            <w:r w:rsidRPr="009966FC">
              <w:t>Музыкальный зал</w:t>
            </w:r>
          </w:p>
        </w:tc>
        <w:tc>
          <w:tcPr>
            <w:tcW w:w="6402" w:type="dxa"/>
            <w:hideMark/>
          </w:tcPr>
          <w:p w:rsidR="00184CB8" w:rsidRPr="009966FC" w:rsidRDefault="00184CB8" w:rsidP="006E06C4">
            <w:pPr>
              <w:pStyle w:val="af6"/>
              <w:jc w:val="center"/>
            </w:pPr>
            <w:proofErr w:type="spellStart"/>
            <w:r w:rsidRPr="009966FC">
              <w:t>слайдпроектор</w:t>
            </w:r>
            <w:proofErr w:type="spellEnd"/>
          </w:p>
        </w:tc>
      </w:tr>
    </w:tbl>
    <w:p w:rsidR="00E51BEA" w:rsidRPr="009966FC" w:rsidRDefault="00E51BEA" w:rsidP="00E51BEA">
      <w:pPr>
        <w:pStyle w:val="af6"/>
        <w:shd w:val="clear" w:color="auto" w:fill="FFFFFF"/>
        <w:spacing w:after="202" w:afterAutospacing="0"/>
      </w:pPr>
      <w:r w:rsidRPr="009966FC">
        <w:t xml:space="preserve">Санитарно-гигиенические условия содержания детей в дошкольном образовательном учреждении соответствуют требованиям </w:t>
      </w:r>
      <w:proofErr w:type="spellStart"/>
      <w:r w:rsidRPr="009966FC">
        <w:t>СанПиН</w:t>
      </w:r>
      <w:proofErr w:type="spellEnd"/>
      <w:r w:rsidRPr="009966FC">
        <w:t>. Игровое и физкультурное оборудование, игрушки, средства ТСО соответствуют требованиям государственного стандарта по дошкольному образованию.</w:t>
      </w:r>
    </w:p>
    <w:p w:rsidR="00E51BEA" w:rsidRPr="009966FC" w:rsidRDefault="00E51BEA" w:rsidP="00E51BEA">
      <w:pPr>
        <w:pStyle w:val="af6"/>
        <w:shd w:val="clear" w:color="auto" w:fill="FFFFFF"/>
      </w:pPr>
      <w:r w:rsidRPr="009966FC">
        <w:t xml:space="preserve">  В ДОУ созданы все условия для разностороннего развития детей от 1,5 до </w:t>
      </w:r>
      <w:r w:rsidR="009539D4" w:rsidRPr="009966FC">
        <w:t>8</w:t>
      </w:r>
      <w:r w:rsidRPr="009966FC">
        <w:t xml:space="preserve"> лет. Имеется необходимая материально-техническая база и предметно-развивающая среда для создания комфортных условий и гармоничного развития детей.</w:t>
      </w:r>
    </w:p>
    <w:p w:rsidR="00EF3B7A" w:rsidRPr="009966FC" w:rsidRDefault="00EC5BA1" w:rsidP="002D64BC">
      <w:pPr>
        <w:widowControl w:val="0"/>
        <w:spacing w:line="276" w:lineRule="auto"/>
        <w:ind w:left="360"/>
      </w:pPr>
      <w:r w:rsidRPr="009966FC">
        <w:rPr>
          <w:b/>
        </w:rPr>
        <w:t>Вывод:</w:t>
      </w:r>
      <w:r w:rsidR="00EF3B7A" w:rsidRPr="009966FC">
        <w:rPr>
          <w:b/>
        </w:rPr>
        <w:t xml:space="preserve"> </w:t>
      </w:r>
      <w:r w:rsidR="00EF3B7A" w:rsidRPr="009966FC">
        <w:t xml:space="preserve">В </w:t>
      </w:r>
      <w:r w:rsidRPr="009966FC">
        <w:t>детском саду созданы условия для всестороннего развития личности ребёнка. Материально-техническое обеспечение соответствует требованиям ФГОС ДО</w:t>
      </w:r>
      <w:r w:rsidR="00EF3B7A" w:rsidRPr="009966FC">
        <w:t>, санитарно-эпидемиологическим правилам и нормам, правилам пожарной безопасности. Предметно-пространственная среда ДОУ периодически изменяется, варьируется и постоянно обогащается.</w:t>
      </w:r>
      <w:r w:rsidR="009966FC" w:rsidRPr="009966FC">
        <w:t xml:space="preserve"> В 2019 году планируется открытие кабинета психолога.</w:t>
      </w:r>
    </w:p>
    <w:p w:rsidR="00747058" w:rsidRPr="003503D5" w:rsidRDefault="00EF3B7A" w:rsidP="00EF3B7A">
      <w:pPr>
        <w:widowControl w:val="0"/>
        <w:spacing w:line="276" w:lineRule="auto"/>
        <w:ind w:left="360"/>
        <w:jc w:val="center"/>
        <w:rPr>
          <w:b/>
        </w:rPr>
      </w:pPr>
      <w:r w:rsidRPr="003503D5">
        <w:rPr>
          <w:b/>
        </w:rPr>
        <w:t xml:space="preserve">9 </w:t>
      </w:r>
      <w:r w:rsidR="00747058" w:rsidRPr="003503D5">
        <w:rPr>
          <w:b/>
        </w:rPr>
        <w:t>.</w:t>
      </w:r>
      <w:r w:rsidRPr="003503D5">
        <w:rPr>
          <w:b/>
        </w:rPr>
        <w:t xml:space="preserve"> </w:t>
      </w:r>
      <w:r w:rsidR="00747058" w:rsidRPr="003503D5">
        <w:rPr>
          <w:b/>
        </w:rPr>
        <w:t>Оценка качества функционирования внутренней системы контроля за качеством образования</w:t>
      </w:r>
    </w:p>
    <w:p w:rsidR="00747058" w:rsidRPr="003503D5" w:rsidRDefault="00747058" w:rsidP="00747058">
      <w:pPr>
        <w:spacing w:line="360" w:lineRule="auto"/>
        <w:jc w:val="both"/>
        <w:rPr>
          <w:rFonts w:eastAsia="Calibri"/>
        </w:rPr>
      </w:pPr>
      <w:r w:rsidRPr="003503D5">
        <w:rPr>
          <w:rFonts w:eastAsia="Calibri"/>
        </w:rPr>
        <w:lastRenderedPageBreak/>
        <w:t xml:space="preserve">Систему качества дошкольного образования  мы рассматриваем, как систему контроля внутри ДОУ, которая включает себя  интегративные составляющие: </w:t>
      </w:r>
    </w:p>
    <w:p w:rsidR="00747058" w:rsidRPr="003503D5" w:rsidRDefault="00747058" w:rsidP="006E06C4">
      <w:pPr>
        <w:widowControl w:val="0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3503D5">
        <w:rPr>
          <w:rFonts w:eastAsia="Calibri"/>
        </w:rPr>
        <w:t>Качество научно-методической работы;</w:t>
      </w:r>
    </w:p>
    <w:p w:rsidR="00747058" w:rsidRPr="003503D5" w:rsidRDefault="00747058" w:rsidP="006E06C4">
      <w:pPr>
        <w:widowControl w:val="0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3503D5">
        <w:rPr>
          <w:rFonts w:eastAsia="Calibri"/>
        </w:rPr>
        <w:t>Качество воспитательно-образовательного процесса;</w:t>
      </w:r>
    </w:p>
    <w:p w:rsidR="00747058" w:rsidRPr="003503D5" w:rsidRDefault="00747058" w:rsidP="006E06C4">
      <w:pPr>
        <w:widowControl w:val="0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3503D5">
        <w:rPr>
          <w:rFonts w:eastAsia="Calibri"/>
        </w:rPr>
        <w:t>Качество работы с родителями;</w:t>
      </w:r>
    </w:p>
    <w:p w:rsidR="00747058" w:rsidRPr="003503D5" w:rsidRDefault="00747058" w:rsidP="006E06C4">
      <w:pPr>
        <w:widowControl w:val="0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3503D5">
        <w:rPr>
          <w:rFonts w:eastAsia="Calibri"/>
        </w:rPr>
        <w:t>Качество работы с педагогическими кадрами;</w:t>
      </w:r>
    </w:p>
    <w:p w:rsidR="00747058" w:rsidRPr="003503D5" w:rsidRDefault="00747058" w:rsidP="006E06C4">
      <w:pPr>
        <w:widowControl w:val="0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3503D5">
        <w:rPr>
          <w:rFonts w:eastAsia="Calibri"/>
        </w:rPr>
        <w:t>Качество предметно-пространственн</w:t>
      </w:r>
      <w:r w:rsidR="00EF3B7A" w:rsidRPr="003503D5">
        <w:rPr>
          <w:rFonts w:eastAsia="Calibri"/>
        </w:rPr>
        <w:t>ой среды</w:t>
      </w:r>
    </w:p>
    <w:p w:rsidR="00747058" w:rsidRPr="003503D5" w:rsidRDefault="00747058" w:rsidP="00747058">
      <w:pPr>
        <w:spacing w:line="360" w:lineRule="auto"/>
        <w:ind w:firstLine="426"/>
        <w:jc w:val="both"/>
        <w:rPr>
          <w:rFonts w:eastAsia="Calibri"/>
        </w:rPr>
      </w:pPr>
      <w:r w:rsidRPr="003503D5">
        <w:rPr>
          <w:rFonts w:eastAsia="Calibri"/>
        </w:rPr>
        <w:t xml:space="preserve"> 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747058" w:rsidRPr="003503D5" w:rsidRDefault="00747058" w:rsidP="00747058">
      <w:pPr>
        <w:widowControl w:val="0"/>
        <w:spacing w:line="360" w:lineRule="auto"/>
        <w:ind w:firstLine="426"/>
        <w:jc w:val="both"/>
      </w:pPr>
      <w:r w:rsidRPr="003503D5"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EF3B7A" w:rsidRPr="00565FF5" w:rsidRDefault="00EF3B7A" w:rsidP="00565FF5">
      <w:pPr>
        <w:widowControl w:val="0"/>
        <w:spacing w:line="360" w:lineRule="auto"/>
        <w:ind w:left="426"/>
        <w:jc w:val="center"/>
        <w:rPr>
          <w:b/>
        </w:rPr>
      </w:pPr>
      <w:r w:rsidRPr="00565FF5">
        <w:rPr>
          <w:b/>
        </w:rPr>
        <w:t>Анализ анкетирования родителей.</w:t>
      </w:r>
    </w:p>
    <w:p w:rsidR="00EF3B7A" w:rsidRPr="003503D5" w:rsidRDefault="00EF3B7A" w:rsidP="00EF3B7A">
      <w:pPr>
        <w:jc w:val="center"/>
      </w:pPr>
      <w:r w:rsidRPr="003503D5">
        <w:t>Дата проведения анкетирования: с</w:t>
      </w:r>
      <w:r w:rsidR="00397EC1" w:rsidRPr="003503D5">
        <w:t xml:space="preserve"> 10</w:t>
      </w:r>
      <w:r w:rsidRPr="003503D5">
        <w:t>.0</w:t>
      </w:r>
      <w:r w:rsidR="00397EC1" w:rsidRPr="003503D5">
        <w:t>2</w:t>
      </w:r>
      <w:r w:rsidRPr="003503D5">
        <w:t>.201</w:t>
      </w:r>
      <w:r w:rsidR="00397EC1" w:rsidRPr="003503D5">
        <w:t>9</w:t>
      </w:r>
      <w:r w:rsidRPr="003503D5">
        <w:t xml:space="preserve">г. по </w:t>
      </w:r>
      <w:r w:rsidR="00397EC1" w:rsidRPr="003503D5">
        <w:t>1</w:t>
      </w:r>
      <w:r w:rsidR="00565FF5">
        <w:t>2</w:t>
      </w:r>
      <w:r w:rsidRPr="003503D5">
        <w:t>.0</w:t>
      </w:r>
      <w:r w:rsidR="00397EC1" w:rsidRPr="003503D5">
        <w:t>3</w:t>
      </w:r>
      <w:r w:rsidRPr="003503D5">
        <w:t>.201</w:t>
      </w:r>
      <w:r w:rsidR="00397EC1" w:rsidRPr="003503D5">
        <w:t>9</w:t>
      </w:r>
      <w:r w:rsidRPr="003503D5">
        <w:t xml:space="preserve">г.                         </w:t>
      </w:r>
      <w:r w:rsidR="00C02039" w:rsidRPr="003503D5">
        <w:t>Количество воспитанников ДОУ: 8</w:t>
      </w:r>
      <w:r w:rsidR="00397EC1" w:rsidRPr="003503D5">
        <w:t>1воспитанник</w:t>
      </w:r>
      <w:r w:rsidRPr="003503D5">
        <w:t xml:space="preserve">, </w:t>
      </w:r>
      <w:r w:rsidR="00397EC1" w:rsidRPr="003503D5">
        <w:t>69</w:t>
      </w:r>
      <w:r w:rsidR="000D69D9" w:rsidRPr="003503D5">
        <w:t xml:space="preserve">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5025"/>
        <w:gridCol w:w="942"/>
        <w:gridCol w:w="992"/>
        <w:gridCol w:w="851"/>
        <w:gridCol w:w="992"/>
        <w:gridCol w:w="709"/>
        <w:gridCol w:w="850"/>
        <w:gridCol w:w="851"/>
        <w:gridCol w:w="992"/>
        <w:gridCol w:w="850"/>
        <w:gridCol w:w="993"/>
      </w:tblGrid>
      <w:tr w:rsidR="00EF3B7A" w:rsidRPr="004E2DCC" w:rsidTr="00DF25C1">
        <w:tc>
          <w:tcPr>
            <w:tcW w:w="662" w:type="dxa"/>
          </w:tcPr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503D5">
              <w:rPr>
                <w:sz w:val="20"/>
                <w:szCs w:val="20"/>
              </w:rPr>
              <w:t>№</w:t>
            </w:r>
          </w:p>
        </w:tc>
        <w:tc>
          <w:tcPr>
            <w:tcW w:w="5025" w:type="dxa"/>
            <w:tcBorders>
              <w:tl2br w:val="single" w:sz="4" w:space="0" w:color="auto"/>
            </w:tcBorders>
          </w:tcPr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3503D5">
              <w:rPr>
                <w:sz w:val="20"/>
                <w:szCs w:val="20"/>
              </w:rPr>
              <w:t>Количество семей,</w:t>
            </w:r>
          </w:p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3503D5">
              <w:rPr>
                <w:sz w:val="20"/>
                <w:szCs w:val="20"/>
              </w:rPr>
              <w:t xml:space="preserve"> принявших участие в анк</w:t>
            </w:r>
            <w:r w:rsidR="002D64BC" w:rsidRPr="003503D5">
              <w:rPr>
                <w:sz w:val="20"/>
                <w:szCs w:val="20"/>
              </w:rPr>
              <w:t>-</w:t>
            </w:r>
            <w:r w:rsidRPr="003503D5">
              <w:rPr>
                <w:sz w:val="20"/>
                <w:szCs w:val="20"/>
              </w:rPr>
              <w:t>нии</w:t>
            </w:r>
          </w:p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:rsidR="00EF3B7A" w:rsidRPr="003503D5" w:rsidRDefault="000D69D9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503D5">
              <w:rPr>
                <w:sz w:val="20"/>
                <w:szCs w:val="20"/>
              </w:rPr>
              <w:t>2 группа раннего возраста</w:t>
            </w:r>
          </w:p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EF3B7A" w:rsidRPr="003503D5" w:rsidRDefault="003503D5" w:rsidP="00DF25C1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3503D5">
              <w:rPr>
                <w:i/>
                <w:sz w:val="20"/>
                <w:szCs w:val="20"/>
              </w:rPr>
              <w:t>17</w:t>
            </w:r>
            <w:r w:rsidR="00EF3B7A" w:rsidRPr="003503D5">
              <w:rPr>
                <w:i/>
                <w:sz w:val="20"/>
                <w:szCs w:val="20"/>
              </w:rPr>
              <w:t>семей</w:t>
            </w:r>
          </w:p>
        </w:tc>
        <w:tc>
          <w:tcPr>
            <w:tcW w:w="1843" w:type="dxa"/>
            <w:gridSpan w:val="2"/>
          </w:tcPr>
          <w:p w:rsidR="00EF3B7A" w:rsidRPr="003503D5" w:rsidRDefault="00397EC1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503D5">
              <w:rPr>
                <w:sz w:val="20"/>
                <w:szCs w:val="20"/>
              </w:rPr>
              <w:t xml:space="preserve">Средняя </w:t>
            </w:r>
            <w:r w:rsidR="00565FF5">
              <w:rPr>
                <w:sz w:val="20"/>
                <w:szCs w:val="20"/>
              </w:rPr>
              <w:t xml:space="preserve">                    </w:t>
            </w:r>
            <w:r w:rsidR="006C7B7B">
              <w:rPr>
                <w:sz w:val="20"/>
                <w:szCs w:val="20"/>
              </w:rPr>
              <w:t>группа</w:t>
            </w:r>
          </w:p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EF3B7A" w:rsidRPr="003503D5" w:rsidRDefault="000D69D9" w:rsidP="003503D5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3503D5">
              <w:rPr>
                <w:i/>
                <w:sz w:val="20"/>
                <w:szCs w:val="20"/>
              </w:rPr>
              <w:t>1</w:t>
            </w:r>
            <w:r w:rsidR="003503D5" w:rsidRPr="003503D5">
              <w:rPr>
                <w:i/>
                <w:sz w:val="20"/>
                <w:szCs w:val="20"/>
              </w:rPr>
              <w:t>9</w:t>
            </w:r>
            <w:r w:rsidR="00EF3B7A" w:rsidRPr="003503D5">
              <w:rPr>
                <w:i/>
                <w:sz w:val="20"/>
                <w:szCs w:val="20"/>
              </w:rPr>
              <w:t xml:space="preserve"> семей</w:t>
            </w:r>
          </w:p>
        </w:tc>
        <w:tc>
          <w:tcPr>
            <w:tcW w:w="1559" w:type="dxa"/>
            <w:gridSpan w:val="2"/>
          </w:tcPr>
          <w:p w:rsidR="00EF3B7A" w:rsidRPr="003503D5" w:rsidRDefault="00397EC1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503D5">
              <w:rPr>
                <w:sz w:val="20"/>
                <w:szCs w:val="20"/>
              </w:rPr>
              <w:t>Старшая</w:t>
            </w:r>
            <w:r w:rsidR="00EF3B7A" w:rsidRPr="003503D5">
              <w:rPr>
                <w:sz w:val="20"/>
                <w:szCs w:val="20"/>
              </w:rPr>
              <w:t xml:space="preserve"> группа</w:t>
            </w:r>
          </w:p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</w:p>
          <w:p w:rsidR="00EF3B7A" w:rsidRPr="003503D5" w:rsidRDefault="00EF3B7A" w:rsidP="003503D5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3503D5">
              <w:rPr>
                <w:i/>
                <w:sz w:val="20"/>
                <w:szCs w:val="20"/>
              </w:rPr>
              <w:t>1</w:t>
            </w:r>
            <w:r w:rsidR="003503D5" w:rsidRPr="003503D5">
              <w:rPr>
                <w:i/>
                <w:sz w:val="20"/>
                <w:szCs w:val="20"/>
              </w:rPr>
              <w:t>3</w:t>
            </w:r>
            <w:r w:rsidRPr="003503D5">
              <w:rPr>
                <w:i/>
                <w:sz w:val="20"/>
                <w:szCs w:val="20"/>
              </w:rPr>
              <w:t>семей</w:t>
            </w:r>
          </w:p>
        </w:tc>
        <w:tc>
          <w:tcPr>
            <w:tcW w:w="1843" w:type="dxa"/>
            <w:gridSpan w:val="2"/>
          </w:tcPr>
          <w:p w:rsidR="00EF3B7A" w:rsidRPr="003503D5" w:rsidRDefault="00397EC1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503D5">
              <w:rPr>
                <w:sz w:val="20"/>
                <w:szCs w:val="20"/>
              </w:rPr>
              <w:t>Подготовительная</w:t>
            </w:r>
            <w:r w:rsidR="00EF3B7A" w:rsidRPr="003503D5">
              <w:rPr>
                <w:sz w:val="20"/>
                <w:szCs w:val="20"/>
              </w:rPr>
              <w:t xml:space="preserve"> группа</w:t>
            </w:r>
          </w:p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</w:p>
          <w:p w:rsidR="00EF3B7A" w:rsidRPr="003503D5" w:rsidRDefault="00EF3B7A" w:rsidP="003503D5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3503D5">
              <w:rPr>
                <w:i/>
                <w:sz w:val="20"/>
                <w:szCs w:val="20"/>
              </w:rPr>
              <w:t>1</w:t>
            </w:r>
            <w:r w:rsidR="003503D5" w:rsidRPr="003503D5">
              <w:rPr>
                <w:i/>
                <w:sz w:val="20"/>
                <w:szCs w:val="20"/>
              </w:rPr>
              <w:t>1</w:t>
            </w:r>
            <w:r w:rsidRPr="003503D5">
              <w:rPr>
                <w:i/>
                <w:sz w:val="20"/>
                <w:szCs w:val="20"/>
              </w:rPr>
              <w:t>семей</w:t>
            </w:r>
          </w:p>
        </w:tc>
        <w:tc>
          <w:tcPr>
            <w:tcW w:w="1843" w:type="dxa"/>
            <w:gridSpan w:val="2"/>
          </w:tcPr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503D5">
              <w:rPr>
                <w:sz w:val="20"/>
                <w:szCs w:val="20"/>
              </w:rPr>
              <w:t xml:space="preserve">По </w:t>
            </w:r>
            <w:proofErr w:type="spellStart"/>
            <w:r w:rsidRPr="003503D5">
              <w:rPr>
                <w:sz w:val="20"/>
                <w:szCs w:val="20"/>
              </w:rPr>
              <w:t>д</w:t>
            </w:r>
            <w:proofErr w:type="spellEnd"/>
            <w:r w:rsidRPr="003503D5">
              <w:rPr>
                <w:sz w:val="20"/>
                <w:szCs w:val="20"/>
              </w:rPr>
              <w:t>/с участвовали в анкетировании</w:t>
            </w:r>
          </w:p>
          <w:p w:rsidR="00EF3B7A" w:rsidRPr="003503D5" w:rsidRDefault="00EF3B7A" w:rsidP="00DF25C1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3503D5">
              <w:rPr>
                <w:i/>
                <w:sz w:val="20"/>
                <w:szCs w:val="20"/>
              </w:rPr>
              <w:t>60 семей</w:t>
            </w:r>
          </w:p>
        </w:tc>
      </w:tr>
      <w:tr w:rsidR="00F26DEA" w:rsidRPr="004E2DCC" w:rsidTr="00DF25C1">
        <w:tc>
          <w:tcPr>
            <w:tcW w:w="66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1.</w:t>
            </w:r>
          </w:p>
        </w:tc>
        <w:tc>
          <w:tcPr>
            <w:tcW w:w="5025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Ребёнок чувствует себя в группе комфортно, не перегружен занятиями</w:t>
            </w:r>
          </w:p>
        </w:tc>
        <w:tc>
          <w:tcPr>
            <w:tcW w:w="942" w:type="dxa"/>
          </w:tcPr>
          <w:p w:rsidR="00F26DEA" w:rsidRPr="00565FF5" w:rsidRDefault="00F26DEA" w:rsidP="000D69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6DEA" w:rsidRPr="00565FF5" w:rsidRDefault="00F26DEA" w:rsidP="000D69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26DEA" w:rsidRPr="00F26DEA" w:rsidRDefault="00F26DEA" w:rsidP="00F26D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26DEA" w:rsidRPr="00B56152" w:rsidRDefault="00F26DEA" w:rsidP="00B561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56 (9</w:t>
            </w:r>
            <w:r w:rsidR="00B56152" w:rsidRPr="00B56152">
              <w:rPr>
                <w:b/>
                <w:sz w:val="20"/>
                <w:szCs w:val="20"/>
              </w:rPr>
              <w:t>3</w:t>
            </w:r>
            <w:r w:rsidRPr="00B56152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</w:tcPr>
          <w:p w:rsidR="00F26DEA" w:rsidRPr="00B56152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4</w:t>
            </w:r>
          </w:p>
          <w:p w:rsidR="00F26DEA" w:rsidRPr="00B56152" w:rsidRDefault="00F26DEA" w:rsidP="00B561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(</w:t>
            </w:r>
            <w:r w:rsidR="00B56152" w:rsidRPr="00B56152">
              <w:rPr>
                <w:b/>
                <w:sz w:val="20"/>
                <w:szCs w:val="20"/>
              </w:rPr>
              <w:t>7</w:t>
            </w:r>
            <w:r w:rsidRPr="00B56152">
              <w:rPr>
                <w:b/>
                <w:sz w:val="20"/>
                <w:szCs w:val="20"/>
              </w:rPr>
              <w:t>%)</w:t>
            </w:r>
          </w:p>
        </w:tc>
      </w:tr>
      <w:tr w:rsidR="00F26DEA" w:rsidRPr="004E2DCC" w:rsidTr="00DF25C1">
        <w:tc>
          <w:tcPr>
            <w:tcW w:w="66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2.</w:t>
            </w:r>
          </w:p>
        </w:tc>
        <w:tc>
          <w:tcPr>
            <w:tcW w:w="5025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Педагоги проявляют доброжелательное отношение к нашему ребёнку, учитывают его индивидуальные особенности</w:t>
            </w:r>
          </w:p>
        </w:tc>
        <w:tc>
          <w:tcPr>
            <w:tcW w:w="94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6DEA" w:rsidRPr="00D10503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60</w:t>
            </w:r>
          </w:p>
          <w:p w:rsidR="00F26DEA" w:rsidRPr="00D10503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F26DEA" w:rsidRPr="00D10503" w:rsidRDefault="00F26DEA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-</w:t>
            </w:r>
          </w:p>
        </w:tc>
      </w:tr>
      <w:tr w:rsidR="00F26DEA" w:rsidRPr="004E2DCC" w:rsidTr="00DF25C1">
        <w:tc>
          <w:tcPr>
            <w:tcW w:w="66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3.</w:t>
            </w:r>
          </w:p>
        </w:tc>
        <w:tc>
          <w:tcPr>
            <w:tcW w:w="5025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В ДОУ проводятся мероприятия, которые полезны и интересны детям</w:t>
            </w:r>
          </w:p>
        </w:tc>
        <w:tc>
          <w:tcPr>
            <w:tcW w:w="942" w:type="dxa"/>
          </w:tcPr>
          <w:p w:rsidR="00F26DEA" w:rsidRPr="00565FF5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26DEA" w:rsidRPr="00565FF5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6DEA" w:rsidRPr="00565FF5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26DEA" w:rsidRPr="00565FF5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6DEA" w:rsidRPr="00F26DEA" w:rsidRDefault="00F26DEA" w:rsidP="00D1050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 w:rsidR="00D105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26DEA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26DEA" w:rsidRPr="00B56152" w:rsidRDefault="00B56152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  <w:p w:rsidR="00F26DEA" w:rsidRPr="00B56152" w:rsidRDefault="00F26DEA" w:rsidP="00B561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(</w:t>
            </w:r>
            <w:r w:rsidR="00B56152">
              <w:rPr>
                <w:b/>
                <w:sz w:val="20"/>
                <w:szCs w:val="20"/>
              </w:rPr>
              <w:t>98</w:t>
            </w:r>
            <w:r w:rsidRPr="00B56152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</w:tcPr>
          <w:p w:rsidR="00B56152" w:rsidRPr="00B56152" w:rsidRDefault="00B56152" w:rsidP="00B561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1</w:t>
            </w:r>
          </w:p>
          <w:p w:rsidR="00F26DEA" w:rsidRPr="00B56152" w:rsidRDefault="00B56152" w:rsidP="00B561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(2%)</w:t>
            </w:r>
          </w:p>
        </w:tc>
      </w:tr>
      <w:tr w:rsidR="00F26DEA" w:rsidRPr="00B56152" w:rsidTr="00DF25C1">
        <w:tc>
          <w:tcPr>
            <w:tcW w:w="662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4.</w:t>
            </w:r>
          </w:p>
        </w:tc>
        <w:tc>
          <w:tcPr>
            <w:tcW w:w="5025" w:type="dxa"/>
          </w:tcPr>
          <w:p w:rsidR="00F26DEA" w:rsidRPr="00565FF5" w:rsidRDefault="00F26DE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В ДОУ работают различные кружки, секции, где может заниматься мой ребёнок</w:t>
            </w:r>
          </w:p>
        </w:tc>
        <w:tc>
          <w:tcPr>
            <w:tcW w:w="942" w:type="dxa"/>
          </w:tcPr>
          <w:p w:rsidR="00F26DEA" w:rsidRPr="00565FF5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26DEA" w:rsidRPr="00565FF5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6DEA" w:rsidRPr="00565FF5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26DEA" w:rsidRPr="00565FF5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6DEA" w:rsidRDefault="00F26DEA" w:rsidP="00F26D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10503" w:rsidRPr="00F26DEA" w:rsidRDefault="00D10503" w:rsidP="00F26D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6DEA" w:rsidRPr="00F26DEA" w:rsidRDefault="00F26DEA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6DEA" w:rsidRPr="00B56152" w:rsidRDefault="00B56152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57</w:t>
            </w:r>
          </w:p>
          <w:p w:rsidR="00F26DEA" w:rsidRPr="00B56152" w:rsidRDefault="00F26DEA" w:rsidP="00B561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(</w:t>
            </w:r>
            <w:r w:rsidR="00B56152" w:rsidRPr="00B56152">
              <w:rPr>
                <w:b/>
                <w:sz w:val="20"/>
                <w:szCs w:val="20"/>
              </w:rPr>
              <w:t>95</w:t>
            </w:r>
            <w:r w:rsidRPr="00B56152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</w:tcPr>
          <w:p w:rsidR="00F26DEA" w:rsidRPr="00B56152" w:rsidRDefault="00B56152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3</w:t>
            </w:r>
          </w:p>
          <w:p w:rsidR="00F26DEA" w:rsidRPr="00B56152" w:rsidRDefault="00B56152" w:rsidP="00501E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(</w:t>
            </w:r>
            <w:r w:rsidR="00F26DEA" w:rsidRPr="00B56152">
              <w:rPr>
                <w:b/>
                <w:sz w:val="20"/>
                <w:szCs w:val="20"/>
              </w:rPr>
              <w:t>5%)</w:t>
            </w:r>
          </w:p>
        </w:tc>
      </w:tr>
      <w:tr w:rsidR="00D10503" w:rsidRPr="004E2DCC" w:rsidTr="00DF25C1">
        <w:tc>
          <w:tcPr>
            <w:tcW w:w="662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5.</w:t>
            </w:r>
          </w:p>
        </w:tc>
        <w:tc>
          <w:tcPr>
            <w:tcW w:w="5025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В ДОУ заботятся о физическом развитии и здоровье ребёнка</w:t>
            </w:r>
          </w:p>
        </w:tc>
        <w:tc>
          <w:tcPr>
            <w:tcW w:w="94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60</w:t>
            </w:r>
          </w:p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-</w:t>
            </w:r>
          </w:p>
        </w:tc>
      </w:tr>
      <w:tr w:rsidR="00D10503" w:rsidRPr="004E2DCC" w:rsidTr="00DF25C1">
        <w:tc>
          <w:tcPr>
            <w:tcW w:w="662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6.</w:t>
            </w:r>
          </w:p>
        </w:tc>
        <w:tc>
          <w:tcPr>
            <w:tcW w:w="5025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Связь детского сада с семьёй осуществляется на должном уровне</w:t>
            </w:r>
          </w:p>
        </w:tc>
        <w:tc>
          <w:tcPr>
            <w:tcW w:w="94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60</w:t>
            </w:r>
          </w:p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-</w:t>
            </w:r>
          </w:p>
        </w:tc>
      </w:tr>
      <w:tr w:rsidR="00B56152" w:rsidRPr="004E2DCC" w:rsidTr="00DF25C1">
        <w:tc>
          <w:tcPr>
            <w:tcW w:w="662" w:type="dxa"/>
          </w:tcPr>
          <w:p w:rsidR="00B56152" w:rsidRPr="00565FF5" w:rsidRDefault="00B56152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7.</w:t>
            </w:r>
          </w:p>
        </w:tc>
        <w:tc>
          <w:tcPr>
            <w:tcW w:w="5025" w:type="dxa"/>
          </w:tcPr>
          <w:p w:rsidR="00B56152" w:rsidRPr="00565FF5" w:rsidRDefault="00B56152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 xml:space="preserve">Мы, родители, охотно принимаем участие в </w:t>
            </w:r>
            <w:r w:rsidRPr="00565FF5">
              <w:rPr>
                <w:sz w:val="20"/>
                <w:szCs w:val="20"/>
              </w:rPr>
              <w:lastRenderedPageBreak/>
              <w:t>мероприятиях ДОУ</w:t>
            </w:r>
          </w:p>
        </w:tc>
        <w:tc>
          <w:tcPr>
            <w:tcW w:w="942" w:type="dxa"/>
          </w:tcPr>
          <w:p w:rsidR="00B56152" w:rsidRPr="00565FF5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B56152" w:rsidRPr="00565FF5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6152" w:rsidRPr="00565FF5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56152" w:rsidRPr="00565FF5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6152" w:rsidRPr="00F26DEA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56152" w:rsidRPr="00F26DEA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56152" w:rsidRPr="00F26DEA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56152" w:rsidRPr="00F26DEA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56152" w:rsidRPr="00B56152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57</w:t>
            </w:r>
          </w:p>
          <w:p w:rsidR="00B56152" w:rsidRPr="00B56152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lastRenderedPageBreak/>
              <w:t>(95%)</w:t>
            </w:r>
          </w:p>
        </w:tc>
        <w:tc>
          <w:tcPr>
            <w:tcW w:w="993" w:type="dxa"/>
          </w:tcPr>
          <w:p w:rsidR="00B56152" w:rsidRPr="00B56152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lastRenderedPageBreak/>
              <w:t>3</w:t>
            </w:r>
          </w:p>
          <w:p w:rsidR="00B56152" w:rsidRPr="00B56152" w:rsidRDefault="00B56152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lastRenderedPageBreak/>
              <w:t>(5%)</w:t>
            </w:r>
          </w:p>
        </w:tc>
      </w:tr>
      <w:tr w:rsidR="00D10503" w:rsidRPr="004E2DCC" w:rsidTr="00DF25C1">
        <w:tc>
          <w:tcPr>
            <w:tcW w:w="662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025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В ДОУ дети получают полноценное и разнообразное питание</w:t>
            </w:r>
          </w:p>
        </w:tc>
        <w:tc>
          <w:tcPr>
            <w:tcW w:w="94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60</w:t>
            </w:r>
          </w:p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-</w:t>
            </w:r>
          </w:p>
        </w:tc>
      </w:tr>
      <w:tr w:rsidR="00D10503" w:rsidRPr="004E2DCC" w:rsidTr="00DF25C1">
        <w:tc>
          <w:tcPr>
            <w:tcW w:w="662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9.</w:t>
            </w:r>
          </w:p>
        </w:tc>
        <w:tc>
          <w:tcPr>
            <w:tcW w:w="5025" w:type="dxa"/>
          </w:tcPr>
          <w:p w:rsidR="00D10503" w:rsidRPr="00565FF5" w:rsidRDefault="00D10503" w:rsidP="002B512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Удовлетворённость условиями и качеством предоставляемой образовательной услуги</w:t>
            </w:r>
          </w:p>
        </w:tc>
        <w:tc>
          <w:tcPr>
            <w:tcW w:w="94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60</w:t>
            </w:r>
          </w:p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-</w:t>
            </w:r>
          </w:p>
        </w:tc>
      </w:tr>
      <w:tr w:rsidR="00D10503" w:rsidRPr="004E2DCC" w:rsidTr="00DF25C1">
        <w:tc>
          <w:tcPr>
            <w:tcW w:w="662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10.</w:t>
            </w:r>
          </w:p>
        </w:tc>
        <w:tc>
          <w:tcPr>
            <w:tcW w:w="5025" w:type="dxa"/>
          </w:tcPr>
          <w:p w:rsidR="00D10503" w:rsidRPr="00565FF5" w:rsidRDefault="00D10503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Мы испытываем чувство взаимопонимания в контактах с администрацией и воспитателями</w:t>
            </w:r>
          </w:p>
        </w:tc>
        <w:tc>
          <w:tcPr>
            <w:tcW w:w="94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10503" w:rsidRPr="00565FF5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10503" w:rsidRPr="00F26DEA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60</w:t>
            </w:r>
          </w:p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D10503" w:rsidRPr="00D10503" w:rsidRDefault="00D10503" w:rsidP="004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10503">
              <w:rPr>
                <w:b/>
                <w:sz w:val="20"/>
                <w:szCs w:val="20"/>
              </w:rPr>
              <w:t>-</w:t>
            </w:r>
          </w:p>
        </w:tc>
      </w:tr>
      <w:tr w:rsidR="00EF3B7A" w:rsidRPr="004E2DCC" w:rsidTr="00DF25C1">
        <w:tc>
          <w:tcPr>
            <w:tcW w:w="5687" w:type="dxa"/>
            <w:gridSpan w:val="2"/>
          </w:tcPr>
          <w:p w:rsidR="00EF3B7A" w:rsidRPr="00565FF5" w:rsidRDefault="00EF3B7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EF3B7A" w:rsidRPr="00565FF5" w:rsidRDefault="00EF3B7A" w:rsidP="00DF25C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F3B7A" w:rsidRPr="00565FF5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EF3B7A" w:rsidRPr="00565FF5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3B7A" w:rsidRPr="00565FF5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EF3B7A" w:rsidRPr="00565FF5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65FF5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F3B7A" w:rsidRPr="00F26DEA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EF3B7A" w:rsidRPr="00F26DEA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6DE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3B7A" w:rsidRPr="00B56152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56152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EF3B7A" w:rsidRPr="00B56152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5615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F3B7A" w:rsidRPr="00B56152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EF3B7A" w:rsidRPr="00B56152" w:rsidRDefault="00EF3B7A" w:rsidP="00DF25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56152">
              <w:rPr>
                <w:b/>
                <w:sz w:val="20"/>
                <w:szCs w:val="20"/>
              </w:rPr>
              <w:t>нет</w:t>
            </w:r>
          </w:p>
        </w:tc>
      </w:tr>
    </w:tbl>
    <w:p w:rsidR="00EF3B7A" w:rsidRPr="004E2DCC" w:rsidRDefault="00EF3B7A" w:rsidP="00EF3B7A">
      <w:pPr>
        <w:rPr>
          <w:color w:val="C00000"/>
        </w:rPr>
      </w:pPr>
    </w:p>
    <w:p w:rsidR="00EF3B7A" w:rsidRPr="002B512F" w:rsidRDefault="00EF3B7A" w:rsidP="00EF3B7A">
      <w:r w:rsidRPr="002B512F">
        <w:t>Пожелания, предложения родителей по улучшению деятельности учреждения (по степени популярности)</w:t>
      </w:r>
    </w:p>
    <w:p w:rsidR="00EF3B7A" w:rsidRPr="002B512F" w:rsidRDefault="00EF3B7A" w:rsidP="00EF3B7A">
      <w:r w:rsidRPr="002B512F">
        <w:t>1. Кружковая работа (открытие новых кружков)</w:t>
      </w:r>
      <w:r w:rsidR="00137F86" w:rsidRPr="002B512F">
        <w:t>- 10 человек</w:t>
      </w:r>
    </w:p>
    <w:p w:rsidR="00EF3B7A" w:rsidRPr="002B512F" w:rsidRDefault="00EF3B7A" w:rsidP="00EF3B7A">
      <w:r w:rsidRPr="002B512F">
        <w:t>2. Улучшение детских игровых площадок</w:t>
      </w:r>
      <w:r w:rsidR="00137F86" w:rsidRPr="002B512F">
        <w:t>- 1человек</w:t>
      </w:r>
      <w:r w:rsidRPr="002B512F">
        <w:t>.</w:t>
      </w:r>
    </w:p>
    <w:p w:rsidR="00EF3B7A" w:rsidRPr="004E2DCC" w:rsidRDefault="00EF3B7A" w:rsidP="00EF3B7A">
      <w:pPr>
        <w:rPr>
          <w:color w:val="C00000"/>
        </w:rPr>
      </w:pPr>
    </w:p>
    <w:p w:rsidR="00EF3B7A" w:rsidRPr="009B555E" w:rsidRDefault="009B555E" w:rsidP="00EF3B7A">
      <w:r w:rsidRPr="009B555E">
        <w:t xml:space="preserve">   </w:t>
      </w:r>
      <w:r w:rsidR="00AB2FE8" w:rsidRPr="009B555E">
        <w:t xml:space="preserve">В </w:t>
      </w:r>
      <w:r w:rsidR="00EF3B7A" w:rsidRPr="009B555E">
        <w:t>201</w:t>
      </w:r>
      <w:r w:rsidR="00137F86" w:rsidRPr="009B555E">
        <w:t>8</w:t>
      </w:r>
      <w:r w:rsidR="00EF3B7A" w:rsidRPr="009B555E">
        <w:t xml:space="preserve"> учебном году </w:t>
      </w:r>
      <w:r w:rsidR="00501EB0" w:rsidRPr="009B555E">
        <w:t>ф</w:t>
      </w:r>
      <w:r w:rsidR="00EF3B7A" w:rsidRPr="009B555E">
        <w:t xml:space="preserve">ункционировали </w:t>
      </w:r>
      <w:r w:rsidR="00565FF5" w:rsidRPr="009B555E">
        <w:t>детские объединения</w:t>
      </w:r>
      <w:r w:rsidR="00EF3B7A" w:rsidRPr="009B555E">
        <w:t>: «Юные фантазёры», «</w:t>
      </w:r>
      <w:proofErr w:type="spellStart"/>
      <w:r w:rsidR="00137F86" w:rsidRPr="009B555E">
        <w:t>Семицветик</w:t>
      </w:r>
      <w:proofErr w:type="spellEnd"/>
      <w:r w:rsidR="00EF3B7A" w:rsidRPr="009B555E">
        <w:t>» (</w:t>
      </w:r>
      <w:r w:rsidR="00137F86" w:rsidRPr="009B555E">
        <w:t>гимнастика</w:t>
      </w:r>
      <w:r w:rsidR="00EF3B7A" w:rsidRPr="009B555E">
        <w:t>), «</w:t>
      </w:r>
      <w:r w:rsidR="00137F86" w:rsidRPr="009B555E">
        <w:t>Весёлый английский</w:t>
      </w:r>
      <w:r w:rsidR="00EF3B7A" w:rsidRPr="009B555E">
        <w:t xml:space="preserve">». </w:t>
      </w:r>
      <w:r w:rsidR="00137F86" w:rsidRPr="009B555E">
        <w:t xml:space="preserve">В новом учебном 2019-2020 учебном году планируется </w:t>
      </w:r>
      <w:r w:rsidR="00565FF5" w:rsidRPr="009B555E">
        <w:t>открытие новых кружков.</w:t>
      </w:r>
      <w:r w:rsidR="00137F86" w:rsidRPr="009B555E">
        <w:t xml:space="preserve"> </w:t>
      </w:r>
      <w:r w:rsidR="0047257D" w:rsidRPr="009B555E">
        <w:t xml:space="preserve">Ежегодно происходит обновление детских игровых </w:t>
      </w:r>
      <w:proofErr w:type="spellStart"/>
      <w:r w:rsidR="0047257D" w:rsidRPr="009B555E">
        <w:t>площадок.</w:t>
      </w:r>
      <w:r w:rsidRPr="009B555E">
        <w:t>В</w:t>
      </w:r>
      <w:proofErr w:type="spellEnd"/>
      <w:r w:rsidR="00EF3B7A" w:rsidRPr="009B555E">
        <w:t xml:space="preserve"> целом, родители дали высокую оценку воспитательно-образовательной деятельности ДОУ. Удовлетворённость</w:t>
      </w:r>
      <w:r w:rsidR="0047257D" w:rsidRPr="009B555E">
        <w:t xml:space="preserve"> условиями и</w:t>
      </w:r>
      <w:r w:rsidR="00EF3B7A" w:rsidRPr="009B555E">
        <w:t xml:space="preserve"> качеством </w:t>
      </w:r>
      <w:r w:rsidR="0047257D" w:rsidRPr="009B555E">
        <w:t>предоставляемой образовательной услуги</w:t>
      </w:r>
      <w:r w:rsidR="00EF3B7A" w:rsidRPr="009B555E">
        <w:t xml:space="preserve"> – 100%. </w:t>
      </w:r>
    </w:p>
    <w:p w:rsidR="00EF3B7A" w:rsidRPr="009B555E" w:rsidRDefault="00EF3B7A" w:rsidP="00EF3B7A">
      <w:r w:rsidRPr="009B555E">
        <w:t xml:space="preserve"> ДОУ функционирует в соответствии с нормативными документами в сфере образования РФ.</w:t>
      </w:r>
    </w:p>
    <w:p w:rsidR="00747058" w:rsidRPr="00137F86" w:rsidRDefault="00747058" w:rsidP="00747058">
      <w:pPr>
        <w:widowControl w:val="0"/>
        <w:spacing w:line="360" w:lineRule="auto"/>
        <w:ind w:firstLine="567"/>
        <w:jc w:val="both"/>
      </w:pPr>
      <w:r w:rsidRPr="00137F86">
        <w:rPr>
          <w:b/>
        </w:rPr>
        <w:t>Вывод:</w:t>
      </w:r>
      <w:r w:rsidRPr="00137F86">
        <w:t xml:space="preserve">  Анализ деятельности детского сада за 201</w:t>
      </w:r>
      <w:r w:rsidR="00137F86" w:rsidRPr="00137F86">
        <w:t>8</w:t>
      </w:r>
      <w:r w:rsidRPr="00137F86">
        <w:t xml:space="preserve"> год  выявил успешные показатели в деятельности МБДОУ</w:t>
      </w:r>
    </w:p>
    <w:p w:rsidR="00747058" w:rsidRPr="00137F86" w:rsidRDefault="00747058" w:rsidP="00747058">
      <w:pPr>
        <w:widowControl w:val="0"/>
        <w:spacing w:line="360" w:lineRule="auto"/>
        <w:ind w:firstLine="567"/>
        <w:jc w:val="both"/>
      </w:pPr>
      <w:r w:rsidRPr="00137F86">
        <w:t>ДОУ активно ведет поиск нового облика образовательного учреждения, отвечающего запросам времени, Федеральным государственным образовательным стандартам, соответствующего потребностям и запросам родителей (законных представителей), индивидуальности развития  каждого ребёнка.</w:t>
      </w:r>
      <w:r w:rsidRPr="00137F86">
        <w:rPr>
          <w:b/>
          <w:bCs/>
          <w:i/>
          <w:iCs/>
        </w:rPr>
        <w:t xml:space="preserve"> </w:t>
      </w:r>
    </w:p>
    <w:p w:rsidR="00747058" w:rsidRPr="00137F86" w:rsidRDefault="00747058" w:rsidP="006E06C4">
      <w:pPr>
        <w:widowControl w:val="0"/>
        <w:numPr>
          <w:ilvl w:val="0"/>
          <w:numId w:val="7"/>
        </w:numPr>
        <w:spacing w:line="360" w:lineRule="auto"/>
        <w:ind w:left="375" w:right="75"/>
        <w:jc w:val="both"/>
      </w:pPr>
      <w:r w:rsidRPr="00137F86">
        <w:t>Учреждение функционирует в режиме развития.</w:t>
      </w:r>
    </w:p>
    <w:p w:rsidR="00747058" w:rsidRPr="00137F86" w:rsidRDefault="00747058" w:rsidP="006E06C4">
      <w:pPr>
        <w:widowControl w:val="0"/>
        <w:numPr>
          <w:ilvl w:val="0"/>
          <w:numId w:val="7"/>
        </w:numPr>
        <w:spacing w:line="360" w:lineRule="auto"/>
        <w:ind w:left="375" w:right="75"/>
        <w:jc w:val="both"/>
      </w:pPr>
      <w:r w:rsidRPr="00137F86">
        <w:t>Достаточный уровень освоения детьми ООП ДОУ.</w:t>
      </w:r>
    </w:p>
    <w:p w:rsidR="00747058" w:rsidRPr="00137F86" w:rsidRDefault="00747058" w:rsidP="006E06C4">
      <w:pPr>
        <w:widowControl w:val="0"/>
        <w:numPr>
          <w:ilvl w:val="0"/>
          <w:numId w:val="7"/>
        </w:numPr>
        <w:spacing w:line="360" w:lineRule="auto"/>
        <w:ind w:left="375" w:right="75"/>
        <w:jc w:val="both"/>
      </w:pPr>
      <w:r w:rsidRPr="00137F86">
        <w:t>В МБДОУ сложился перспективный, творческий коллектив педагогов, имеющих потенциал к профессиональному развитию.</w:t>
      </w:r>
    </w:p>
    <w:p w:rsidR="009925DF" w:rsidRPr="00137F86" w:rsidRDefault="00E00BAD" w:rsidP="00E00BAD">
      <w:pPr>
        <w:pStyle w:val="af6"/>
        <w:shd w:val="clear" w:color="auto" w:fill="FFFFFF"/>
        <w:spacing w:after="202" w:afterAutospacing="0"/>
      </w:pPr>
      <w:r w:rsidRPr="00137F86">
        <w:t xml:space="preserve">  </w:t>
      </w:r>
      <w:r w:rsidR="008C264C" w:rsidRPr="00137F86">
        <w:t xml:space="preserve">В </w:t>
      </w:r>
      <w:r w:rsidRPr="00137F86">
        <w:t xml:space="preserve">МБДОУ детский сад «Берёзка» с. </w:t>
      </w:r>
      <w:proofErr w:type="spellStart"/>
      <w:r w:rsidRPr="00137F86">
        <w:t>Каликино</w:t>
      </w:r>
      <w:proofErr w:type="spellEnd"/>
      <w:r w:rsidRPr="00137F86">
        <w:t xml:space="preserve"> созданы</w:t>
      </w:r>
      <w:r w:rsidR="008C264C" w:rsidRPr="00137F86">
        <w:t xml:space="preserve"> благоприятные условия для всестороннего развития личности воспитанников. </w:t>
      </w:r>
      <w:r w:rsidRPr="00137F86">
        <w:t>Предметно – развивающая среда соответствует современным требованиям. Кадровый состав укомплектован на 100%. Реализ</w:t>
      </w:r>
      <w:r w:rsidR="00501EB0" w:rsidRPr="00137F86">
        <w:t xml:space="preserve">ован </w:t>
      </w:r>
      <w:r w:rsidRPr="00137F86">
        <w:t xml:space="preserve">план введения ФГОС в ДОУ. </w:t>
      </w:r>
    </w:p>
    <w:p w:rsidR="009539D4" w:rsidRDefault="009539D4" w:rsidP="00E00BAD">
      <w:pPr>
        <w:pStyle w:val="af6"/>
        <w:shd w:val="clear" w:color="auto" w:fill="FFFFFF"/>
        <w:spacing w:after="202" w:afterAutospacing="0"/>
        <w:rPr>
          <w:color w:val="C00000"/>
        </w:rPr>
      </w:pPr>
    </w:p>
    <w:p w:rsidR="008E6714" w:rsidRPr="004E2DCC" w:rsidRDefault="008E6714" w:rsidP="00E00BAD">
      <w:pPr>
        <w:pStyle w:val="af6"/>
        <w:shd w:val="clear" w:color="auto" w:fill="FFFFFF"/>
        <w:spacing w:after="202" w:afterAutospacing="0"/>
        <w:rPr>
          <w:color w:val="C00000"/>
        </w:rPr>
      </w:pPr>
    </w:p>
    <w:p w:rsidR="009539D4" w:rsidRPr="004E2DCC" w:rsidRDefault="009539D4" w:rsidP="00E00BAD">
      <w:pPr>
        <w:pStyle w:val="af6"/>
        <w:shd w:val="clear" w:color="auto" w:fill="FFFFFF"/>
        <w:spacing w:after="202" w:afterAutospacing="0"/>
        <w:rPr>
          <w:color w:val="C00000"/>
        </w:rPr>
      </w:pPr>
    </w:p>
    <w:p w:rsidR="00EA2D7F" w:rsidRPr="005A2792" w:rsidRDefault="00EA2D7F" w:rsidP="009539D4">
      <w:pPr>
        <w:pStyle w:val="af6"/>
        <w:shd w:val="clear" w:color="auto" w:fill="FFFFFF"/>
        <w:spacing w:after="202" w:afterAutospacing="0"/>
        <w:jc w:val="center"/>
        <w:rPr>
          <w:b/>
        </w:rPr>
      </w:pPr>
      <w:r w:rsidRPr="005A2792">
        <w:rPr>
          <w:b/>
        </w:rPr>
        <w:t>Перспективы развития дошкольного образовательного учреждения</w:t>
      </w:r>
    </w:p>
    <w:p w:rsidR="00EA2D7F" w:rsidRPr="005A2792" w:rsidRDefault="00EA2D7F" w:rsidP="00EA2D7F">
      <w:pPr>
        <w:pStyle w:val="af6"/>
        <w:shd w:val="clear" w:color="auto" w:fill="FFFFFF"/>
        <w:spacing w:after="202" w:afterAutospacing="0"/>
      </w:pPr>
      <w:r w:rsidRPr="005A2792">
        <w:t>1. Определяющим для повышения качества образовательных услуг в дошкольном образовательном учреждении будет являться интеграция деятельности всех специалистов и педагогов, создающая единое образовательное пространство.</w:t>
      </w:r>
    </w:p>
    <w:p w:rsidR="009B555E" w:rsidRPr="005A2792" w:rsidRDefault="00EA2D7F" w:rsidP="00EA2D7F">
      <w:pPr>
        <w:pStyle w:val="af6"/>
        <w:shd w:val="clear" w:color="auto" w:fill="FFFFFF"/>
        <w:spacing w:after="202" w:afterAutospacing="0"/>
      </w:pPr>
      <w:r w:rsidRPr="005A2792">
        <w:t xml:space="preserve">2.  </w:t>
      </w:r>
      <w:r w:rsidR="005A2792" w:rsidRPr="005A2792">
        <w:t xml:space="preserve">Реализация плана по внедрению </w:t>
      </w:r>
      <w:proofErr w:type="spellStart"/>
      <w:r w:rsidR="005A2792" w:rsidRPr="005A2792">
        <w:t>профстандарта</w:t>
      </w:r>
      <w:proofErr w:type="spellEnd"/>
      <w:r w:rsidR="005A2792" w:rsidRPr="005A2792">
        <w:t xml:space="preserve"> педагога.</w:t>
      </w:r>
    </w:p>
    <w:p w:rsidR="00EA2D7F" w:rsidRPr="005A2792" w:rsidRDefault="005A2792" w:rsidP="00EA2D7F">
      <w:pPr>
        <w:pStyle w:val="af6"/>
        <w:shd w:val="clear" w:color="auto" w:fill="FFFFFF"/>
        <w:spacing w:after="202" w:afterAutospacing="0"/>
      </w:pPr>
      <w:r w:rsidRPr="005A2792">
        <w:t>3</w:t>
      </w:r>
      <w:r w:rsidR="00EA2D7F" w:rsidRPr="005A2792">
        <w:t>. Дальнейшее развитие дошкольного образовательного учреждения с учетом инновационных подходов должно опираться на разнообразные запросы со стороны родителей, активных  участников организации воспитательно-образовательного процесса.</w:t>
      </w:r>
    </w:p>
    <w:p w:rsidR="00C92141" w:rsidRPr="005A2792" w:rsidRDefault="005A2792" w:rsidP="00EF3B7A">
      <w:pPr>
        <w:widowControl w:val="0"/>
        <w:spacing w:line="360" w:lineRule="auto"/>
        <w:jc w:val="both"/>
      </w:pPr>
      <w:r w:rsidRPr="005A2792">
        <w:t>4</w:t>
      </w:r>
      <w:r w:rsidR="00E00BAD" w:rsidRPr="005A2792">
        <w:t>.</w:t>
      </w:r>
      <w:r w:rsidR="00EA2D7F" w:rsidRPr="005A2792">
        <w:t>Продолжить работу по совершенствованию информационно-методического и нормативно-правового обеспечения по внедрению вариативных форм организации образовательных услуг детям  в дошкол</w:t>
      </w:r>
      <w:r w:rsidRPr="005A2792">
        <w:t xml:space="preserve">ьном образовательном учреждении с учётом </w:t>
      </w:r>
      <w:proofErr w:type="spellStart"/>
      <w:r w:rsidRPr="005A2792">
        <w:t>здоровьесберегающих</w:t>
      </w:r>
      <w:proofErr w:type="spellEnd"/>
      <w:r w:rsidRPr="005A2792">
        <w:t xml:space="preserve"> технологий.</w:t>
      </w:r>
    </w:p>
    <w:p w:rsidR="00747058" w:rsidRPr="004E2DCC" w:rsidRDefault="00747058" w:rsidP="00747058">
      <w:pPr>
        <w:widowControl w:val="0"/>
        <w:spacing w:line="360" w:lineRule="auto"/>
        <w:ind w:firstLine="426"/>
        <w:jc w:val="both"/>
        <w:rPr>
          <w:b/>
          <w:i/>
          <w:color w:val="C00000"/>
          <w:u w:val="single"/>
        </w:rPr>
      </w:pPr>
      <w:r w:rsidRPr="005A2792">
        <w:rPr>
          <w:b/>
          <w:i/>
          <w:u w:val="single"/>
        </w:rPr>
        <w:t xml:space="preserve"> Признать работу МБДОУ детский сад  «Берёзка» с. </w:t>
      </w:r>
      <w:proofErr w:type="spellStart"/>
      <w:r w:rsidRPr="005A2792">
        <w:rPr>
          <w:b/>
          <w:i/>
          <w:u w:val="single"/>
        </w:rPr>
        <w:t>Каликино</w:t>
      </w:r>
      <w:proofErr w:type="spellEnd"/>
      <w:r w:rsidRPr="005A2792">
        <w:rPr>
          <w:b/>
          <w:i/>
          <w:u w:val="single"/>
        </w:rPr>
        <w:t xml:space="preserve"> в </w:t>
      </w:r>
      <w:r w:rsidR="009B555E" w:rsidRPr="005A2792">
        <w:rPr>
          <w:b/>
          <w:i/>
          <w:u w:val="single"/>
        </w:rPr>
        <w:t>2018</w:t>
      </w:r>
      <w:r w:rsidRPr="005A2792">
        <w:rPr>
          <w:b/>
          <w:i/>
          <w:u w:val="single"/>
        </w:rPr>
        <w:t xml:space="preserve"> году удовлетворительной.</w:t>
      </w:r>
    </w:p>
    <w:p w:rsidR="00B67B43" w:rsidRPr="00F27091" w:rsidRDefault="00B67B43" w:rsidP="00747058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F27091">
        <w:rPr>
          <w:rFonts w:ascii="Times New Roman" w:hAnsi="Times New Roman"/>
          <w:color w:val="000000"/>
          <w:sz w:val="24"/>
          <w:szCs w:val="24"/>
        </w:rPr>
        <w:t>Показатели</w:t>
      </w:r>
      <w:r w:rsidRPr="00F27091">
        <w:rPr>
          <w:rFonts w:ascii="Times New Roman" w:hAnsi="Times New Roman"/>
          <w:color w:val="000000"/>
          <w:sz w:val="24"/>
          <w:szCs w:val="24"/>
        </w:rPr>
        <w:br/>
        <w:t xml:space="preserve">деятельности дошкольной образовательной организации, подлежащей </w:t>
      </w:r>
      <w:proofErr w:type="spellStart"/>
      <w:r w:rsidRPr="00F27091">
        <w:rPr>
          <w:rFonts w:ascii="Times New Roman" w:hAnsi="Times New Roman"/>
          <w:color w:val="000000"/>
          <w:sz w:val="24"/>
          <w:szCs w:val="24"/>
        </w:rPr>
        <w:t>самообследованию</w:t>
      </w:r>
      <w:proofErr w:type="spellEnd"/>
      <w:r w:rsidRPr="00F27091">
        <w:rPr>
          <w:rFonts w:ascii="Times New Roman" w:hAnsi="Times New Roman"/>
          <w:color w:val="000000"/>
          <w:sz w:val="24"/>
          <w:szCs w:val="24"/>
        </w:rPr>
        <w:br/>
        <w:t xml:space="preserve">(утв. </w:t>
      </w:r>
      <w:hyperlink w:anchor="sub_0" w:history="1">
        <w:r w:rsidRPr="00F27091">
          <w:rPr>
            <w:rStyle w:val="af8"/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F27091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РФ от 10 декабря 2013 г. N 1324)</w:t>
      </w:r>
    </w:p>
    <w:p w:rsidR="00B67B43" w:rsidRPr="00F27091" w:rsidRDefault="00B67B43" w:rsidP="00B67B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2709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27091">
              <w:rPr>
                <w:rFonts w:ascii="Times New Roman" w:hAnsi="Times New Roman" w:cs="Times New Roman"/>
              </w:rPr>
              <w:t>п</w:t>
            </w:r>
            <w:proofErr w:type="spellEnd"/>
            <w:r w:rsidRPr="00F27091">
              <w:rPr>
                <w:rFonts w:ascii="Times New Roman" w:hAnsi="Times New Roman" w:cs="Times New Roman"/>
              </w:rPr>
              <w:t>/</w:t>
            </w:r>
            <w:proofErr w:type="spellStart"/>
            <w:r w:rsidRPr="00F270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2709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27091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96FD5" w:rsidRDefault="00B67B43" w:rsidP="00746493">
            <w:pPr>
              <w:pStyle w:val="1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0" w:name="sub_1001"/>
            <w:r w:rsidRPr="00C96F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F27091">
              <w:rPr>
                <w:rStyle w:val="af7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F27091" w:rsidRDefault="00B67B43" w:rsidP="009260C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" w:name="sub_1011"/>
            <w:r w:rsidRPr="00F27091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11408D" w:rsidP="00184CB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67B43" w:rsidRPr="009265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" w:name="sub_1111"/>
            <w:r w:rsidRPr="00F27091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11408D" w:rsidP="00184CB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67B43" w:rsidRPr="009265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" w:name="sub_1112"/>
            <w:r w:rsidRPr="00F27091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 xml:space="preserve">0 </w:t>
            </w:r>
            <w:r w:rsidR="00B67B43" w:rsidRPr="009265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4" w:name="sub_1113"/>
            <w:r w:rsidRPr="00F27091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 xml:space="preserve">0 </w:t>
            </w:r>
            <w:r w:rsidR="00B67B43" w:rsidRPr="009265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5" w:name="sub_1114"/>
            <w:r w:rsidRPr="00F27091">
              <w:rPr>
                <w:rFonts w:ascii="Times New Roman" w:hAnsi="Times New Roman" w:cs="Times New Roman"/>
              </w:rPr>
              <w:lastRenderedPageBreak/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 xml:space="preserve">0 </w:t>
            </w:r>
            <w:r w:rsidR="00B67B43" w:rsidRPr="009265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6" w:name="sub_1012"/>
            <w:r w:rsidRPr="00F27091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11413A" w:rsidP="001140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1</w:t>
            </w:r>
            <w:r w:rsidR="0011408D">
              <w:rPr>
                <w:rFonts w:ascii="Times New Roman" w:hAnsi="Times New Roman" w:cs="Times New Roman"/>
              </w:rPr>
              <w:t>4</w:t>
            </w:r>
            <w:r w:rsidR="00B67B43" w:rsidRPr="009265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7" w:name="sub_1013"/>
            <w:r w:rsidRPr="00F27091">
              <w:rPr>
                <w:rFonts w:ascii="Times New Roman" w:hAnsi="Times New Roman" w:cs="Times New Roman"/>
              </w:rP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9265F9" w:rsidP="0011413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66</w:t>
            </w:r>
            <w:r w:rsidR="00746493" w:rsidRPr="009265F9">
              <w:rPr>
                <w:rFonts w:ascii="Times New Roman" w:hAnsi="Times New Roman" w:cs="Times New Roman"/>
              </w:rPr>
              <w:t xml:space="preserve"> </w:t>
            </w:r>
            <w:r w:rsidR="00B67B43" w:rsidRPr="009265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8" w:name="sub_1014"/>
            <w:r w:rsidRPr="00F27091">
              <w:rPr>
                <w:rFonts w:ascii="Times New Roman" w:hAnsi="Times New Roman" w:cs="Times New Roman"/>
              </w:rP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9" w:name="sub_1141"/>
            <w:r w:rsidRPr="00F27091">
              <w:rPr>
                <w:rFonts w:ascii="Times New Roman" w:hAnsi="Times New Roman" w:cs="Times New Roman"/>
              </w:rP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11408D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746493" w:rsidRPr="009265F9">
              <w:rPr>
                <w:rFonts w:ascii="Times New Roman" w:hAnsi="Times New Roman" w:cs="Times New Roman"/>
              </w:rPr>
              <w:t xml:space="preserve"> </w:t>
            </w:r>
            <w:r w:rsidR="00B67B43" w:rsidRPr="009265F9">
              <w:rPr>
                <w:rFonts w:ascii="Times New Roman" w:hAnsi="Times New Roman" w:cs="Times New Roman"/>
              </w:rPr>
              <w:t>человек/</w:t>
            </w:r>
            <w:r w:rsidR="00746493" w:rsidRPr="009265F9">
              <w:rPr>
                <w:rFonts w:ascii="Times New Roman" w:hAnsi="Times New Roman" w:cs="Times New Roman"/>
              </w:rPr>
              <w:t>100</w:t>
            </w:r>
            <w:r w:rsidR="00B67B43" w:rsidRPr="009265F9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0" w:name="sub_1142"/>
            <w:r w:rsidRPr="00F27091">
              <w:rPr>
                <w:rFonts w:ascii="Times New Roman" w:hAnsi="Times New Roman" w:cs="Times New Roman"/>
              </w:rP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человек/</w:t>
            </w: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1" w:name="sub_1143"/>
            <w:r w:rsidRPr="00F27091">
              <w:rPr>
                <w:rFonts w:ascii="Times New Roman" w:hAnsi="Times New Roman" w:cs="Times New Roman"/>
              </w:rP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человек/</w:t>
            </w: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2" w:name="sub_1015"/>
            <w:r w:rsidRPr="00F27091">
              <w:rPr>
                <w:rFonts w:ascii="Times New Roman" w:hAnsi="Times New Roman" w:cs="Times New Roman"/>
              </w:rP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человек/</w:t>
            </w: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3" w:name="sub_1151"/>
            <w:r w:rsidRPr="00F27091">
              <w:rPr>
                <w:rFonts w:ascii="Times New Roman" w:hAnsi="Times New Roman" w:cs="Times New Roman"/>
              </w:rP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человек/</w:t>
            </w: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4" w:name="sub_1152"/>
            <w:r w:rsidRPr="00F27091">
              <w:rPr>
                <w:rFonts w:ascii="Times New Roman" w:hAnsi="Times New Roman" w:cs="Times New Roman"/>
              </w:rP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человек/</w:t>
            </w: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5" w:name="sub_1153"/>
            <w:r w:rsidRPr="00F27091">
              <w:rPr>
                <w:rFonts w:ascii="Times New Roman" w:hAnsi="Times New Roman" w:cs="Times New Roman"/>
              </w:rP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74649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человек/</w:t>
            </w:r>
            <w:r w:rsidRPr="009265F9">
              <w:rPr>
                <w:rFonts w:ascii="Times New Roman" w:hAnsi="Times New Roman" w:cs="Times New Roman"/>
              </w:rPr>
              <w:t>0</w:t>
            </w:r>
            <w:r w:rsidR="00B67B43" w:rsidRPr="009265F9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F27091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27091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6" w:name="sub_1016"/>
            <w:r w:rsidRPr="00F27091">
              <w:rPr>
                <w:rFonts w:ascii="Times New Roman" w:hAnsi="Times New Roman" w:cs="Times New Roman"/>
              </w:rP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9265F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9265F9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9265F9" w:rsidRDefault="0011408D" w:rsidP="008315E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7B43" w:rsidRPr="009265F9">
              <w:rPr>
                <w:rFonts w:ascii="Times New Roman" w:hAnsi="Times New Roman" w:cs="Times New Roman"/>
              </w:rPr>
              <w:t>д</w:t>
            </w:r>
            <w:r w:rsidR="008315E0" w:rsidRPr="009265F9">
              <w:rPr>
                <w:rFonts w:ascii="Times New Roman" w:hAnsi="Times New Roman" w:cs="Times New Roman"/>
              </w:rPr>
              <w:t>ней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11408D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7" w:name="sub_1017"/>
            <w:r w:rsidRPr="0011408D">
              <w:rPr>
                <w:rFonts w:ascii="Times New Roman" w:hAnsi="Times New Roman" w:cs="Times New Roman"/>
              </w:rP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11408D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11408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11408D" w:rsidRDefault="00224922" w:rsidP="001140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1408D">
              <w:rPr>
                <w:rFonts w:ascii="Times New Roman" w:hAnsi="Times New Roman" w:cs="Times New Roman"/>
              </w:rPr>
              <w:t>1</w:t>
            </w:r>
            <w:r w:rsidR="0011408D" w:rsidRPr="0011408D">
              <w:rPr>
                <w:rFonts w:ascii="Times New Roman" w:hAnsi="Times New Roman" w:cs="Times New Roman"/>
              </w:rPr>
              <w:t>2</w:t>
            </w:r>
            <w:r w:rsidR="0011413A" w:rsidRPr="0011408D">
              <w:rPr>
                <w:rFonts w:ascii="Times New Roman" w:hAnsi="Times New Roman" w:cs="Times New Roman"/>
              </w:rPr>
              <w:t xml:space="preserve"> </w:t>
            </w:r>
            <w:r w:rsidR="00B67B43" w:rsidRPr="0011408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11408D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8" w:name="sub_1171"/>
            <w:r w:rsidRPr="0011408D">
              <w:rPr>
                <w:rFonts w:ascii="Times New Roman" w:hAnsi="Times New Roman" w:cs="Times New Roman"/>
              </w:rP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11408D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11408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11408D" w:rsidRDefault="0011408D" w:rsidP="001140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1408D">
              <w:rPr>
                <w:rFonts w:ascii="Times New Roman" w:hAnsi="Times New Roman" w:cs="Times New Roman"/>
              </w:rPr>
              <w:t>5</w:t>
            </w:r>
            <w:r w:rsidR="00B67B43" w:rsidRPr="0011408D">
              <w:rPr>
                <w:rFonts w:ascii="Times New Roman" w:hAnsi="Times New Roman" w:cs="Times New Roman"/>
              </w:rPr>
              <w:t>человек/</w:t>
            </w:r>
            <w:r w:rsidRPr="0011408D">
              <w:rPr>
                <w:rFonts w:ascii="Times New Roman" w:hAnsi="Times New Roman" w:cs="Times New Roman"/>
              </w:rPr>
              <w:t>42</w:t>
            </w:r>
            <w:r w:rsidR="00B67B43" w:rsidRPr="0011408D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11408D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9" w:name="sub_1172"/>
            <w:r w:rsidRPr="0011408D">
              <w:rPr>
                <w:rFonts w:ascii="Times New Roman" w:hAnsi="Times New Roman" w:cs="Times New Roman"/>
              </w:rP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11408D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11408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11408D" w:rsidRDefault="0011408D" w:rsidP="001140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1408D">
              <w:rPr>
                <w:rFonts w:ascii="Times New Roman" w:hAnsi="Times New Roman" w:cs="Times New Roman"/>
              </w:rPr>
              <w:t>4</w:t>
            </w:r>
            <w:r w:rsidR="00B67B43" w:rsidRPr="0011408D">
              <w:rPr>
                <w:rFonts w:ascii="Times New Roman" w:hAnsi="Times New Roman" w:cs="Times New Roman"/>
              </w:rPr>
              <w:t>человек</w:t>
            </w:r>
            <w:r w:rsidR="00501EB0" w:rsidRPr="0011408D">
              <w:rPr>
                <w:rFonts w:ascii="Times New Roman" w:hAnsi="Times New Roman" w:cs="Times New Roman"/>
              </w:rPr>
              <w:t>а</w:t>
            </w:r>
            <w:r w:rsidR="00B67B43" w:rsidRPr="0011408D">
              <w:rPr>
                <w:rFonts w:ascii="Times New Roman" w:hAnsi="Times New Roman" w:cs="Times New Roman"/>
              </w:rPr>
              <w:t>/</w:t>
            </w:r>
            <w:r w:rsidRPr="0011408D">
              <w:rPr>
                <w:rFonts w:ascii="Times New Roman" w:hAnsi="Times New Roman" w:cs="Times New Roman"/>
              </w:rPr>
              <w:t>33</w:t>
            </w:r>
            <w:r w:rsidR="00B67B43" w:rsidRPr="0011408D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0" w:name="sub_1173"/>
            <w:r w:rsidRPr="00C1549A">
              <w:rPr>
                <w:rFonts w:ascii="Times New Roman" w:hAnsi="Times New Roman" w:cs="Times New Roman"/>
              </w:rP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C1549A" w:rsidRDefault="00C1549A" w:rsidP="00C154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7</w:t>
            </w:r>
            <w:r w:rsidR="00B67B43" w:rsidRPr="00C1549A">
              <w:rPr>
                <w:rFonts w:ascii="Times New Roman" w:hAnsi="Times New Roman" w:cs="Times New Roman"/>
              </w:rPr>
              <w:t>человек/</w:t>
            </w:r>
            <w:r w:rsidRPr="00C1549A">
              <w:rPr>
                <w:rFonts w:ascii="Times New Roman" w:hAnsi="Times New Roman" w:cs="Times New Roman"/>
              </w:rPr>
              <w:t>58</w:t>
            </w:r>
            <w:r w:rsidR="00B67B43" w:rsidRPr="00C1549A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1" w:name="sub_1174"/>
            <w:r w:rsidRPr="00C1549A">
              <w:rPr>
                <w:rFonts w:ascii="Times New Roman" w:hAnsi="Times New Roman" w:cs="Times New Roman"/>
              </w:rP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C1549A" w:rsidRDefault="00C1549A" w:rsidP="00C154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7</w:t>
            </w:r>
            <w:r w:rsidR="00B67B43" w:rsidRPr="00C1549A">
              <w:rPr>
                <w:rFonts w:ascii="Times New Roman" w:hAnsi="Times New Roman" w:cs="Times New Roman"/>
              </w:rPr>
              <w:t>человек</w:t>
            </w:r>
            <w:r w:rsidR="00224922" w:rsidRPr="00C1549A">
              <w:rPr>
                <w:rFonts w:ascii="Times New Roman" w:hAnsi="Times New Roman" w:cs="Times New Roman"/>
              </w:rPr>
              <w:t>а</w:t>
            </w:r>
            <w:r w:rsidR="00B67B43" w:rsidRPr="00C1549A">
              <w:rPr>
                <w:rFonts w:ascii="Times New Roman" w:hAnsi="Times New Roman" w:cs="Times New Roman"/>
              </w:rPr>
              <w:t>/</w:t>
            </w:r>
            <w:r w:rsidRPr="00C1549A">
              <w:rPr>
                <w:rFonts w:ascii="Times New Roman" w:hAnsi="Times New Roman" w:cs="Times New Roman"/>
              </w:rPr>
              <w:t>58</w:t>
            </w:r>
            <w:r w:rsidR="00B67B43" w:rsidRPr="00C1549A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2" w:name="sub_1018"/>
            <w:r w:rsidRPr="00C1549A">
              <w:rPr>
                <w:rFonts w:ascii="Times New Roman" w:hAnsi="Times New Roman" w:cs="Times New Roman"/>
              </w:rP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C1549A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3" w:name="sub_1181"/>
            <w:r w:rsidRPr="00C1549A">
              <w:rPr>
                <w:rFonts w:ascii="Times New Roman" w:hAnsi="Times New Roman" w:cs="Times New Roman"/>
              </w:rP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C1549A" w:rsidRDefault="00C1549A" w:rsidP="00C154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3</w:t>
            </w:r>
            <w:r w:rsidR="00B67B43" w:rsidRPr="00C1549A">
              <w:rPr>
                <w:rFonts w:ascii="Times New Roman" w:hAnsi="Times New Roman" w:cs="Times New Roman"/>
              </w:rPr>
              <w:t>человек</w:t>
            </w:r>
            <w:r w:rsidR="008D02C2" w:rsidRPr="00C1549A">
              <w:rPr>
                <w:rFonts w:ascii="Times New Roman" w:hAnsi="Times New Roman" w:cs="Times New Roman"/>
              </w:rPr>
              <w:t>а</w:t>
            </w:r>
            <w:r w:rsidR="00B67B43" w:rsidRPr="00C1549A">
              <w:rPr>
                <w:rFonts w:ascii="Times New Roman" w:hAnsi="Times New Roman" w:cs="Times New Roman"/>
              </w:rPr>
              <w:t>/</w:t>
            </w:r>
            <w:r w:rsidRPr="00C1549A">
              <w:rPr>
                <w:rFonts w:ascii="Times New Roman" w:hAnsi="Times New Roman" w:cs="Times New Roman"/>
              </w:rPr>
              <w:t>25</w:t>
            </w:r>
            <w:r w:rsidR="00B67B43" w:rsidRPr="00C1549A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4" w:name="sub_1182"/>
            <w:r w:rsidRPr="00C1549A">
              <w:rPr>
                <w:rFonts w:ascii="Times New Roman" w:hAnsi="Times New Roman" w:cs="Times New Roman"/>
              </w:rP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C1549A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C1549A" w:rsidRDefault="00C1549A" w:rsidP="00C154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1549A">
              <w:rPr>
                <w:rFonts w:ascii="Times New Roman" w:hAnsi="Times New Roman" w:cs="Times New Roman"/>
              </w:rPr>
              <w:t>4</w:t>
            </w:r>
            <w:r w:rsidR="00B67B43" w:rsidRPr="00C1549A">
              <w:rPr>
                <w:rFonts w:ascii="Times New Roman" w:hAnsi="Times New Roman" w:cs="Times New Roman"/>
              </w:rPr>
              <w:t>человек</w:t>
            </w:r>
            <w:r w:rsidRPr="00C1549A">
              <w:rPr>
                <w:rFonts w:ascii="Times New Roman" w:hAnsi="Times New Roman" w:cs="Times New Roman"/>
              </w:rPr>
              <w:t>а</w:t>
            </w:r>
            <w:r w:rsidR="00B67B43" w:rsidRPr="00C1549A">
              <w:rPr>
                <w:rFonts w:ascii="Times New Roman" w:hAnsi="Times New Roman" w:cs="Times New Roman"/>
              </w:rPr>
              <w:t>/</w:t>
            </w:r>
            <w:r w:rsidRPr="00C1549A">
              <w:rPr>
                <w:rFonts w:ascii="Times New Roman" w:hAnsi="Times New Roman" w:cs="Times New Roman"/>
              </w:rPr>
              <w:t>33</w:t>
            </w:r>
            <w:r w:rsidR="00B67B43" w:rsidRPr="00C1549A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5" w:name="sub_1019"/>
            <w:r w:rsidRPr="00F836BB">
              <w:rPr>
                <w:rFonts w:ascii="Times New Roman" w:hAnsi="Times New Roman" w:cs="Times New Roman"/>
              </w:rP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F836BB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6" w:name="sub_1191"/>
            <w:r w:rsidRPr="00F836BB">
              <w:rPr>
                <w:rFonts w:ascii="Times New Roman" w:hAnsi="Times New Roman" w:cs="Times New Roman"/>
              </w:rP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F836BB" w:rsidRDefault="00F836BB" w:rsidP="00F836B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4</w:t>
            </w:r>
            <w:r w:rsidR="00B67B43" w:rsidRPr="00F836BB">
              <w:rPr>
                <w:rFonts w:ascii="Times New Roman" w:hAnsi="Times New Roman" w:cs="Times New Roman"/>
              </w:rPr>
              <w:t>человек</w:t>
            </w:r>
            <w:r w:rsidR="00D451D5" w:rsidRPr="00F836BB">
              <w:rPr>
                <w:rFonts w:ascii="Times New Roman" w:hAnsi="Times New Roman" w:cs="Times New Roman"/>
              </w:rPr>
              <w:t>а</w:t>
            </w:r>
            <w:r w:rsidR="00B67B43" w:rsidRPr="00F836BB">
              <w:rPr>
                <w:rFonts w:ascii="Times New Roman" w:hAnsi="Times New Roman" w:cs="Times New Roman"/>
              </w:rPr>
              <w:t>/</w:t>
            </w:r>
            <w:r w:rsidRPr="00F836BB">
              <w:rPr>
                <w:rFonts w:ascii="Times New Roman" w:hAnsi="Times New Roman" w:cs="Times New Roman"/>
              </w:rPr>
              <w:t>33</w:t>
            </w:r>
            <w:r w:rsidR="00B67B43" w:rsidRPr="00F836BB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7" w:name="sub_1192"/>
            <w:r w:rsidRPr="00F836BB">
              <w:rPr>
                <w:rFonts w:ascii="Times New Roman" w:hAnsi="Times New Roman" w:cs="Times New Roman"/>
              </w:rP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F836BB" w:rsidRDefault="00D451D5" w:rsidP="00F836B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2</w:t>
            </w:r>
            <w:r w:rsidR="00B67B43" w:rsidRPr="00F836BB">
              <w:rPr>
                <w:rFonts w:ascii="Times New Roman" w:hAnsi="Times New Roman" w:cs="Times New Roman"/>
              </w:rPr>
              <w:t>человек</w:t>
            </w:r>
            <w:r w:rsidR="00224922" w:rsidRPr="00F836BB">
              <w:rPr>
                <w:rFonts w:ascii="Times New Roman" w:hAnsi="Times New Roman" w:cs="Times New Roman"/>
              </w:rPr>
              <w:t>а</w:t>
            </w:r>
            <w:r w:rsidR="00B67B43" w:rsidRPr="00F836BB">
              <w:rPr>
                <w:rFonts w:ascii="Times New Roman" w:hAnsi="Times New Roman" w:cs="Times New Roman"/>
              </w:rPr>
              <w:t>/</w:t>
            </w:r>
            <w:r w:rsidR="009265F9" w:rsidRPr="00F836BB">
              <w:rPr>
                <w:rFonts w:ascii="Times New Roman" w:hAnsi="Times New Roman" w:cs="Times New Roman"/>
              </w:rPr>
              <w:t>1</w:t>
            </w:r>
            <w:r w:rsidR="00F836BB" w:rsidRPr="00F836BB">
              <w:rPr>
                <w:rFonts w:ascii="Times New Roman" w:hAnsi="Times New Roman" w:cs="Times New Roman"/>
              </w:rPr>
              <w:t>7</w:t>
            </w:r>
            <w:r w:rsidR="00B67B43" w:rsidRPr="00F836BB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8" w:name="sub_1110"/>
            <w:r w:rsidRPr="00F836BB">
              <w:rPr>
                <w:rFonts w:ascii="Times New Roman" w:hAnsi="Times New Roman" w:cs="Times New Roman"/>
              </w:rP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F836BB" w:rsidRDefault="00F836BB" w:rsidP="00F836B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1</w:t>
            </w:r>
            <w:r w:rsidR="00B67B43" w:rsidRPr="00F836BB">
              <w:rPr>
                <w:rFonts w:ascii="Times New Roman" w:hAnsi="Times New Roman" w:cs="Times New Roman"/>
              </w:rPr>
              <w:t>человек/</w:t>
            </w:r>
            <w:r w:rsidRPr="00F836BB">
              <w:rPr>
                <w:rFonts w:ascii="Times New Roman" w:hAnsi="Times New Roman" w:cs="Times New Roman"/>
              </w:rPr>
              <w:t>8</w:t>
            </w:r>
            <w:r w:rsidR="00B67B43" w:rsidRPr="00F836BB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9" w:name="sub_11011"/>
            <w:r w:rsidRPr="00F836BB">
              <w:rPr>
                <w:rFonts w:ascii="Times New Roman" w:hAnsi="Times New Roman" w:cs="Times New Roman"/>
              </w:rPr>
              <w:lastRenderedPageBreak/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F836BB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F836BB" w:rsidRDefault="00D451D5" w:rsidP="00F836B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836BB">
              <w:rPr>
                <w:rFonts w:ascii="Times New Roman" w:hAnsi="Times New Roman" w:cs="Times New Roman"/>
              </w:rPr>
              <w:t>2</w:t>
            </w:r>
            <w:r w:rsidR="00B67B43" w:rsidRPr="00F836BB">
              <w:rPr>
                <w:rFonts w:ascii="Times New Roman" w:hAnsi="Times New Roman" w:cs="Times New Roman"/>
              </w:rPr>
              <w:t>человек</w:t>
            </w:r>
            <w:r w:rsidRPr="00F836BB">
              <w:rPr>
                <w:rFonts w:ascii="Times New Roman" w:hAnsi="Times New Roman" w:cs="Times New Roman"/>
              </w:rPr>
              <w:t>а</w:t>
            </w:r>
            <w:r w:rsidR="00B67B43" w:rsidRPr="00F836BB">
              <w:rPr>
                <w:rFonts w:ascii="Times New Roman" w:hAnsi="Times New Roman" w:cs="Times New Roman"/>
              </w:rPr>
              <w:t>/</w:t>
            </w:r>
            <w:r w:rsidR="009265F9" w:rsidRPr="00F836BB">
              <w:rPr>
                <w:rFonts w:ascii="Times New Roman" w:hAnsi="Times New Roman" w:cs="Times New Roman"/>
              </w:rPr>
              <w:t>1</w:t>
            </w:r>
            <w:r w:rsidR="00F836BB" w:rsidRPr="00F836BB">
              <w:rPr>
                <w:rFonts w:ascii="Times New Roman" w:hAnsi="Times New Roman" w:cs="Times New Roman"/>
              </w:rPr>
              <w:t>7</w:t>
            </w:r>
            <w:r w:rsidR="00B67B43" w:rsidRPr="00F836BB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0" w:name="sub_11012"/>
            <w:r w:rsidRPr="00E60269">
              <w:rPr>
                <w:rFonts w:ascii="Times New Roman" w:hAnsi="Times New Roman" w:cs="Times New Roman"/>
              </w:rP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D451D5" w:rsidP="00E6026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1</w:t>
            </w:r>
            <w:r w:rsidR="00E60269" w:rsidRPr="00E60269">
              <w:rPr>
                <w:rFonts w:ascii="Times New Roman" w:hAnsi="Times New Roman" w:cs="Times New Roman"/>
              </w:rPr>
              <w:t>2</w:t>
            </w:r>
            <w:r w:rsidRPr="00E60269">
              <w:rPr>
                <w:rFonts w:ascii="Times New Roman" w:hAnsi="Times New Roman" w:cs="Times New Roman"/>
              </w:rPr>
              <w:t>человек/100%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1" w:name="sub_11013"/>
            <w:r w:rsidRPr="00E60269">
              <w:rPr>
                <w:rFonts w:ascii="Times New Roman" w:hAnsi="Times New Roman" w:cs="Times New Roman"/>
              </w:rP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D451D5" w:rsidP="00E6026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1</w:t>
            </w:r>
            <w:r w:rsidR="00E60269" w:rsidRPr="00E60269">
              <w:rPr>
                <w:rFonts w:ascii="Times New Roman" w:hAnsi="Times New Roman" w:cs="Times New Roman"/>
              </w:rPr>
              <w:t>2</w:t>
            </w:r>
            <w:r w:rsidR="00B67B43" w:rsidRPr="00E60269">
              <w:rPr>
                <w:rFonts w:ascii="Times New Roman" w:hAnsi="Times New Roman" w:cs="Times New Roman"/>
              </w:rPr>
              <w:t>человек/</w:t>
            </w:r>
            <w:r w:rsidR="00224922" w:rsidRPr="00E60269">
              <w:rPr>
                <w:rFonts w:ascii="Times New Roman" w:hAnsi="Times New Roman" w:cs="Times New Roman"/>
              </w:rPr>
              <w:t>100</w:t>
            </w:r>
            <w:r w:rsidR="00B67B43" w:rsidRPr="00E60269">
              <w:rPr>
                <w:rFonts w:ascii="Times New Roman" w:hAnsi="Times New Roman" w:cs="Times New Roman"/>
              </w:rPr>
              <w:t>%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2" w:name="sub_11014"/>
            <w:r w:rsidRPr="00E60269">
              <w:rPr>
                <w:rFonts w:ascii="Times New Roman" w:hAnsi="Times New Roman" w:cs="Times New Roman"/>
              </w:rP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A32057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1</w:t>
            </w:r>
            <w:r w:rsidR="00B67B43" w:rsidRPr="00E60269">
              <w:rPr>
                <w:rFonts w:ascii="Times New Roman" w:hAnsi="Times New Roman" w:cs="Times New Roman"/>
              </w:rPr>
              <w:t>человек/</w:t>
            </w:r>
            <w:r w:rsidR="009265F9" w:rsidRPr="00E60269">
              <w:rPr>
                <w:rFonts w:ascii="Times New Roman" w:hAnsi="Times New Roman" w:cs="Times New Roman"/>
              </w:rPr>
              <w:t>7</w:t>
            </w:r>
            <w:r w:rsidR="00B67B43" w:rsidRPr="00E6026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3" w:name="sub_11015"/>
            <w:r w:rsidRPr="00E60269">
              <w:rPr>
                <w:rFonts w:ascii="Times New Roman" w:hAnsi="Times New Roman" w:cs="Times New Roman"/>
              </w:rP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B67B43" w:rsidP="009260C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4" w:name="sub_11151"/>
            <w:r w:rsidRPr="00E60269">
              <w:rPr>
                <w:rFonts w:ascii="Times New Roman" w:hAnsi="Times New Roman" w:cs="Times New Roman"/>
              </w:rP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B67B43" w:rsidP="00A320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да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5" w:name="sub_11152"/>
            <w:r w:rsidRPr="00E60269">
              <w:rPr>
                <w:rFonts w:ascii="Times New Roman" w:hAnsi="Times New Roman" w:cs="Times New Roman"/>
              </w:rP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D451D5" w:rsidP="00A320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нет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6" w:name="sub_11153"/>
            <w:r w:rsidRPr="00E60269">
              <w:rPr>
                <w:rFonts w:ascii="Times New Roman" w:hAnsi="Times New Roman" w:cs="Times New Roman"/>
              </w:rP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D451D5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да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7" w:name="sub_11154"/>
            <w:r w:rsidRPr="00E60269">
              <w:rPr>
                <w:rFonts w:ascii="Times New Roman" w:hAnsi="Times New Roman" w:cs="Times New Roman"/>
              </w:rP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A32057" w:rsidP="00A320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нет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8" w:name="sub_11155"/>
            <w:r w:rsidRPr="00E60269">
              <w:rPr>
                <w:rFonts w:ascii="Times New Roman" w:hAnsi="Times New Roman" w:cs="Times New Roman"/>
              </w:rP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нет</w:t>
            </w:r>
          </w:p>
        </w:tc>
      </w:tr>
      <w:tr w:rsidR="00B67B43" w:rsidRPr="0011408D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39" w:name="sub_11156"/>
            <w:r w:rsidRPr="00E60269">
              <w:rPr>
                <w:rFonts w:ascii="Times New Roman" w:hAnsi="Times New Roman" w:cs="Times New Roman"/>
              </w:rP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A32057" w:rsidP="00A320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нет</w:t>
            </w:r>
          </w:p>
        </w:tc>
      </w:tr>
      <w:tr w:rsidR="00B67B43" w:rsidRPr="00E60269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A32057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40" w:name="sub_1002"/>
            <w:r w:rsidRPr="00E602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Style w:val="af7"/>
                <w:rFonts w:ascii="Times New Roman" w:hAnsi="Times New Roman" w:cs="Times New Roman"/>
                <w:bCs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B67B43" w:rsidP="009260C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67B43" w:rsidRPr="00E60269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41" w:name="sub_1021"/>
            <w:r w:rsidRPr="00E60269">
              <w:rPr>
                <w:rFonts w:ascii="Times New Roman" w:hAnsi="Times New Roman" w:cs="Times New Roman"/>
              </w:rP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A32057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3</w:t>
            </w:r>
            <w:r w:rsidR="00B67B43" w:rsidRPr="00E60269">
              <w:rPr>
                <w:rFonts w:ascii="Times New Roman" w:hAnsi="Times New Roman" w:cs="Times New Roman"/>
              </w:rPr>
              <w:t>кв.м.</w:t>
            </w:r>
          </w:p>
        </w:tc>
      </w:tr>
      <w:tr w:rsidR="00B67B43" w:rsidRPr="00E60269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42" w:name="sub_1022"/>
            <w:r w:rsidRPr="00E60269">
              <w:rPr>
                <w:rFonts w:ascii="Times New Roman" w:hAnsi="Times New Roman" w:cs="Times New Roman"/>
              </w:rP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A32057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 xml:space="preserve">79 </w:t>
            </w:r>
            <w:r w:rsidR="00B67B43" w:rsidRPr="00E60269">
              <w:rPr>
                <w:rFonts w:ascii="Times New Roman" w:hAnsi="Times New Roman" w:cs="Times New Roman"/>
              </w:rPr>
              <w:t>кв.м.</w:t>
            </w:r>
          </w:p>
        </w:tc>
      </w:tr>
      <w:tr w:rsidR="00B67B43" w:rsidRPr="00E60269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43" w:name="sub_1023"/>
            <w:r w:rsidRPr="00E60269">
              <w:rPr>
                <w:rFonts w:ascii="Times New Roman" w:hAnsi="Times New Roman" w:cs="Times New Roman"/>
              </w:rP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нет</w:t>
            </w:r>
          </w:p>
        </w:tc>
      </w:tr>
      <w:tr w:rsidR="00B67B43" w:rsidRPr="00E60269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44" w:name="sub_1024"/>
            <w:r w:rsidRPr="00E60269">
              <w:rPr>
                <w:rFonts w:ascii="Times New Roman" w:hAnsi="Times New Roman" w:cs="Times New Roman"/>
              </w:rP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B67B43" w:rsidP="00A320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да</w:t>
            </w:r>
          </w:p>
        </w:tc>
      </w:tr>
      <w:tr w:rsidR="00B67B43" w:rsidRPr="00E60269" w:rsidTr="009260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45" w:name="sub_1025"/>
            <w:r w:rsidRPr="00E60269">
              <w:rPr>
                <w:rFonts w:ascii="Times New Roman" w:hAnsi="Times New Roman" w:cs="Times New Roman"/>
              </w:rP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3" w:rsidRPr="00E60269" w:rsidRDefault="00B67B43" w:rsidP="009260CD">
            <w:pPr>
              <w:pStyle w:val="afa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43" w:rsidRPr="00E60269" w:rsidRDefault="00B67B43" w:rsidP="00A320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60269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B67B43" w:rsidRPr="00E60269" w:rsidRDefault="00B67B43" w:rsidP="00B67B43"/>
    <w:sectPr w:rsidR="00B67B43" w:rsidRPr="00E60269" w:rsidSect="0023691A">
      <w:footerReference w:type="even" r:id="rId10"/>
      <w:footerReference w:type="defaul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6B" w:rsidRDefault="009C7D6B">
      <w:r>
        <w:separator/>
      </w:r>
    </w:p>
  </w:endnote>
  <w:endnote w:type="continuationSeparator" w:id="0">
    <w:p w:rsidR="009C7D6B" w:rsidRDefault="009C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41" w:rsidRDefault="006766A3" w:rsidP="008E7E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59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5941" w:rsidRDefault="005D5941" w:rsidP="00267A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41" w:rsidRDefault="006766A3" w:rsidP="008E7E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59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56C0">
      <w:rPr>
        <w:rStyle w:val="a4"/>
        <w:noProof/>
      </w:rPr>
      <w:t>2</w:t>
    </w:r>
    <w:r>
      <w:rPr>
        <w:rStyle w:val="a4"/>
      </w:rPr>
      <w:fldChar w:fldCharType="end"/>
    </w:r>
  </w:p>
  <w:p w:rsidR="005D5941" w:rsidRDefault="005D5941" w:rsidP="00267A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6B" w:rsidRDefault="009C7D6B">
      <w:r>
        <w:separator/>
      </w:r>
    </w:p>
  </w:footnote>
  <w:footnote w:type="continuationSeparator" w:id="0">
    <w:p w:rsidR="009C7D6B" w:rsidRDefault="009C7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pt;height:45pt" o:bullet="t">
        <v:imagedata r:id="rId1" o:title="zakaz"/>
      </v:shape>
    </w:pict>
  </w:numPicBullet>
  <w:abstractNum w:abstractNumId="0">
    <w:nsid w:val="02314BA2"/>
    <w:multiLevelType w:val="hybridMultilevel"/>
    <w:tmpl w:val="691CC9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A35"/>
    <w:multiLevelType w:val="hybridMultilevel"/>
    <w:tmpl w:val="A86A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0ACD"/>
    <w:multiLevelType w:val="hybridMultilevel"/>
    <w:tmpl w:val="691CC9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F20183C"/>
    <w:multiLevelType w:val="hybridMultilevel"/>
    <w:tmpl w:val="691CC9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D8588C"/>
    <w:multiLevelType w:val="multilevel"/>
    <w:tmpl w:val="78C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B1A65"/>
    <w:multiLevelType w:val="hybridMultilevel"/>
    <w:tmpl w:val="11C88B4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C0F150A"/>
    <w:multiLevelType w:val="multilevel"/>
    <w:tmpl w:val="6FEC4E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7E427303"/>
    <w:multiLevelType w:val="hybridMultilevel"/>
    <w:tmpl w:val="691CC9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7F5A05E8"/>
    <w:multiLevelType w:val="hybridMultilevel"/>
    <w:tmpl w:val="691CC9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80"/>
    <w:rsid w:val="00010CC9"/>
    <w:rsid w:val="00021957"/>
    <w:rsid w:val="00025D34"/>
    <w:rsid w:val="0004622D"/>
    <w:rsid w:val="0005421D"/>
    <w:rsid w:val="0005723A"/>
    <w:rsid w:val="000625E0"/>
    <w:rsid w:val="0006468F"/>
    <w:rsid w:val="00070759"/>
    <w:rsid w:val="00071466"/>
    <w:rsid w:val="0007287B"/>
    <w:rsid w:val="00086017"/>
    <w:rsid w:val="000A2559"/>
    <w:rsid w:val="000A4669"/>
    <w:rsid w:val="000B479C"/>
    <w:rsid w:val="000C4554"/>
    <w:rsid w:val="000C565D"/>
    <w:rsid w:val="000C7073"/>
    <w:rsid w:val="000D3B12"/>
    <w:rsid w:val="000D69D9"/>
    <w:rsid w:val="000D6C67"/>
    <w:rsid w:val="000E0F43"/>
    <w:rsid w:val="000F0E0D"/>
    <w:rsid w:val="000F22D7"/>
    <w:rsid w:val="000F3880"/>
    <w:rsid w:val="000F48A8"/>
    <w:rsid w:val="00100CC0"/>
    <w:rsid w:val="00106681"/>
    <w:rsid w:val="001079BA"/>
    <w:rsid w:val="00112532"/>
    <w:rsid w:val="0011408D"/>
    <w:rsid w:val="0011413A"/>
    <w:rsid w:val="0013233F"/>
    <w:rsid w:val="001325E4"/>
    <w:rsid w:val="00135B20"/>
    <w:rsid w:val="00137F86"/>
    <w:rsid w:val="0015064E"/>
    <w:rsid w:val="00152CFF"/>
    <w:rsid w:val="00165AEE"/>
    <w:rsid w:val="00177DE9"/>
    <w:rsid w:val="001836BE"/>
    <w:rsid w:val="0018419C"/>
    <w:rsid w:val="00184CB8"/>
    <w:rsid w:val="001A2DEE"/>
    <w:rsid w:val="001B6D96"/>
    <w:rsid w:val="001C04B2"/>
    <w:rsid w:val="001C0FBA"/>
    <w:rsid w:val="001C26BC"/>
    <w:rsid w:val="001D5CE4"/>
    <w:rsid w:val="001E5704"/>
    <w:rsid w:val="00204E2E"/>
    <w:rsid w:val="00207B22"/>
    <w:rsid w:val="0021572D"/>
    <w:rsid w:val="0022351A"/>
    <w:rsid w:val="002245C1"/>
    <w:rsid w:val="00224922"/>
    <w:rsid w:val="00235890"/>
    <w:rsid w:val="0023691A"/>
    <w:rsid w:val="00241722"/>
    <w:rsid w:val="00247090"/>
    <w:rsid w:val="00251BE3"/>
    <w:rsid w:val="002613FE"/>
    <w:rsid w:val="00267AB6"/>
    <w:rsid w:val="00274097"/>
    <w:rsid w:val="0027476A"/>
    <w:rsid w:val="002810D1"/>
    <w:rsid w:val="002824CF"/>
    <w:rsid w:val="002841D3"/>
    <w:rsid w:val="002B341D"/>
    <w:rsid w:val="002B512F"/>
    <w:rsid w:val="002B77AF"/>
    <w:rsid w:val="002C0A54"/>
    <w:rsid w:val="002C50AA"/>
    <w:rsid w:val="002D609D"/>
    <w:rsid w:val="002D64BC"/>
    <w:rsid w:val="002E1271"/>
    <w:rsid w:val="002F3CE9"/>
    <w:rsid w:val="00304D59"/>
    <w:rsid w:val="00312A7C"/>
    <w:rsid w:val="00345143"/>
    <w:rsid w:val="00346AD0"/>
    <w:rsid w:val="003503D5"/>
    <w:rsid w:val="003507EB"/>
    <w:rsid w:val="00354D59"/>
    <w:rsid w:val="0035540D"/>
    <w:rsid w:val="00367F01"/>
    <w:rsid w:val="00394C58"/>
    <w:rsid w:val="00397018"/>
    <w:rsid w:val="00397DDA"/>
    <w:rsid w:val="00397EC1"/>
    <w:rsid w:val="003B6681"/>
    <w:rsid w:val="003C10BC"/>
    <w:rsid w:val="004232AD"/>
    <w:rsid w:val="0043059C"/>
    <w:rsid w:val="00432104"/>
    <w:rsid w:val="004428C9"/>
    <w:rsid w:val="004429CF"/>
    <w:rsid w:val="00457EC8"/>
    <w:rsid w:val="004629BB"/>
    <w:rsid w:val="004710BF"/>
    <w:rsid w:val="0047257D"/>
    <w:rsid w:val="00473A50"/>
    <w:rsid w:val="004749E5"/>
    <w:rsid w:val="00484735"/>
    <w:rsid w:val="0049387D"/>
    <w:rsid w:val="004C4EDE"/>
    <w:rsid w:val="004D35DB"/>
    <w:rsid w:val="004E2DCC"/>
    <w:rsid w:val="004E5700"/>
    <w:rsid w:val="004F4A10"/>
    <w:rsid w:val="004F76A7"/>
    <w:rsid w:val="00501238"/>
    <w:rsid w:val="00501EB0"/>
    <w:rsid w:val="00506A18"/>
    <w:rsid w:val="005115A2"/>
    <w:rsid w:val="00516101"/>
    <w:rsid w:val="00523A3D"/>
    <w:rsid w:val="00544032"/>
    <w:rsid w:val="00545C37"/>
    <w:rsid w:val="005502C1"/>
    <w:rsid w:val="00560B31"/>
    <w:rsid w:val="00565FF5"/>
    <w:rsid w:val="00573AC6"/>
    <w:rsid w:val="00582458"/>
    <w:rsid w:val="00583EBF"/>
    <w:rsid w:val="005866EF"/>
    <w:rsid w:val="005867A4"/>
    <w:rsid w:val="00593292"/>
    <w:rsid w:val="00597D6E"/>
    <w:rsid w:val="005A2792"/>
    <w:rsid w:val="005C017D"/>
    <w:rsid w:val="005D2D72"/>
    <w:rsid w:val="005D320D"/>
    <w:rsid w:val="005D5941"/>
    <w:rsid w:val="005E586C"/>
    <w:rsid w:val="005E7249"/>
    <w:rsid w:val="005F2E47"/>
    <w:rsid w:val="005F3589"/>
    <w:rsid w:val="005F49D8"/>
    <w:rsid w:val="005F6AA9"/>
    <w:rsid w:val="00612D63"/>
    <w:rsid w:val="00614E24"/>
    <w:rsid w:val="006339E4"/>
    <w:rsid w:val="00647383"/>
    <w:rsid w:val="006766A3"/>
    <w:rsid w:val="00676C64"/>
    <w:rsid w:val="00690006"/>
    <w:rsid w:val="0069203F"/>
    <w:rsid w:val="006A558D"/>
    <w:rsid w:val="006A6EAF"/>
    <w:rsid w:val="006B2767"/>
    <w:rsid w:val="006C7B7B"/>
    <w:rsid w:val="006D5FF5"/>
    <w:rsid w:val="006E06C4"/>
    <w:rsid w:val="007017CF"/>
    <w:rsid w:val="00705C37"/>
    <w:rsid w:val="007110B0"/>
    <w:rsid w:val="0071272F"/>
    <w:rsid w:val="007131BC"/>
    <w:rsid w:val="00724726"/>
    <w:rsid w:val="00741013"/>
    <w:rsid w:val="00746493"/>
    <w:rsid w:val="00747058"/>
    <w:rsid w:val="00752446"/>
    <w:rsid w:val="0076666C"/>
    <w:rsid w:val="00773CD9"/>
    <w:rsid w:val="00776411"/>
    <w:rsid w:val="00776F69"/>
    <w:rsid w:val="00782E6F"/>
    <w:rsid w:val="00784BD8"/>
    <w:rsid w:val="007A151F"/>
    <w:rsid w:val="007A6A4E"/>
    <w:rsid w:val="007A7D23"/>
    <w:rsid w:val="007C3E89"/>
    <w:rsid w:val="007C4D57"/>
    <w:rsid w:val="007E374A"/>
    <w:rsid w:val="007F5701"/>
    <w:rsid w:val="007F5729"/>
    <w:rsid w:val="00813E38"/>
    <w:rsid w:val="0081517A"/>
    <w:rsid w:val="008158B9"/>
    <w:rsid w:val="008166FE"/>
    <w:rsid w:val="00816F50"/>
    <w:rsid w:val="008227ED"/>
    <w:rsid w:val="008236A0"/>
    <w:rsid w:val="008249D0"/>
    <w:rsid w:val="008315E0"/>
    <w:rsid w:val="00843CF7"/>
    <w:rsid w:val="00853103"/>
    <w:rsid w:val="00853EB5"/>
    <w:rsid w:val="00856EE9"/>
    <w:rsid w:val="00857A10"/>
    <w:rsid w:val="00857A8D"/>
    <w:rsid w:val="00874D9C"/>
    <w:rsid w:val="0088203A"/>
    <w:rsid w:val="00882B4A"/>
    <w:rsid w:val="00884CFA"/>
    <w:rsid w:val="00890517"/>
    <w:rsid w:val="008939F1"/>
    <w:rsid w:val="008A5CEF"/>
    <w:rsid w:val="008B12A7"/>
    <w:rsid w:val="008B1764"/>
    <w:rsid w:val="008C264C"/>
    <w:rsid w:val="008C5E2F"/>
    <w:rsid w:val="008C74BF"/>
    <w:rsid w:val="008D02C2"/>
    <w:rsid w:val="008D3525"/>
    <w:rsid w:val="008E2785"/>
    <w:rsid w:val="008E6714"/>
    <w:rsid w:val="008E727D"/>
    <w:rsid w:val="008E7EAF"/>
    <w:rsid w:val="008F10B2"/>
    <w:rsid w:val="008F5A4F"/>
    <w:rsid w:val="00900BA7"/>
    <w:rsid w:val="00901ACE"/>
    <w:rsid w:val="009038F1"/>
    <w:rsid w:val="009260CD"/>
    <w:rsid w:val="009265F9"/>
    <w:rsid w:val="0092678E"/>
    <w:rsid w:val="00926AC4"/>
    <w:rsid w:val="0093182B"/>
    <w:rsid w:val="00950145"/>
    <w:rsid w:val="009539D4"/>
    <w:rsid w:val="00975B47"/>
    <w:rsid w:val="00986483"/>
    <w:rsid w:val="009925DF"/>
    <w:rsid w:val="009954AC"/>
    <w:rsid w:val="009966FC"/>
    <w:rsid w:val="009A010E"/>
    <w:rsid w:val="009A56C0"/>
    <w:rsid w:val="009A5AB5"/>
    <w:rsid w:val="009A6047"/>
    <w:rsid w:val="009B1E52"/>
    <w:rsid w:val="009B555E"/>
    <w:rsid w:val="009B573B"/>
    <w:rsid w:val="009B7974"/>
    <w:rsid w:val="009C4BD2"/>
    <w:rsid w:val="009C7D6B"/>
    <w:rsid w:val="009D04F7"/>
    <w:rsid w:val="009D39E0"/>
    <w:rsid w:val="009E2BCA"/>
    <w:rsid w:val="009E6B12"/>
    <w:rsid w:val="009F2385"/>
    <w:rsid w:val="009F5680"/>
    <w:rsid w:val="00A04DE1"/>
    <w:rsid w:val="00A1031B"/>
    <w:rsid w:val="00A32057"/>
    <w:rsid w:val="00A32B76"/>
    <w:rsid w:val="00A40600"/>
    <w:rsid w:val="00A46656"/>
    <w:rsid w:val="00A5070C"/>
    <w:rsid w:val="00A50E18"/>
    <w:rsid w:val="00A531E6"/>
    <w:rsid w:val="00A5434A"/>
    <w:rsid w:val="00A5453D"/>
    <w:rsid w:val="00A61BE7"/>
    <w:rsid w:val="00A6630D"/>
    <w:rsid w:val="00A7020C"/>
    <w:rsid w:val="00A7074A"/>
    <w:rsid w:val="00A9248D"/>
    <w:rsid w:val="00A92845"/>
    <w:rsid w:val="00AB1052"/>
    <w:rsid w:val="00AB2FE8"/>
    <w:rsid w:val="00AB6495"/>
    <w:rsid w:val="00AC55D0"/>
    <w:rsid w:val="00AE254F"/>
    <w:rsid w:val="00AF5CB4"/>
    <w:rsid w:val="00B04128"/>
    <w:rsid w:val="00B21B0E"/>
    <w:rsid w:val="00B23B88"/>
    <w:rsid w:val="00B3093A"/>
    <w:rsid w:val="00B30BD0"/>
    <w:rsid w:val="00B4149C"/>
    <w:rsid w:val="00B46B95"/>
    <w:rsid w:val="00B53445"/>
    <w:rsid w:val="00B56152"/>
    <w:rsid w:val="00B645AB"/>
    <w:rsid w:val="00B67B43"/>
    <w:rsid w:val="00B7293F"/>
    <w:rsid w:val="00B74D65"/>
    <w:rsid w:val="00B75828"/>
    <w:rsid w:val="00B76203"/>
    <w:rsid w:val="00B9495C"/>
    <w:rsid w:val="00BA1C15"/>
    <w:rsid w:val="00BC075D"/>
    <w:rsid w:val="00BC2CFC"/>
    <w:rsid w:val="00BF3B68"/>
    <w:rsid w:val="00BF72B7"/>
    <w:rsid w:val="00C02039"/>
    <w:rsid w:val="00C05071"/>
    <w:rsid w:val="00C05519"/>
    <w:rsid w:val="00C1549A"/>
    <w:rsid w:val="00C1618E"/>
    <w:rsid w:val="00C22C21"/>
    <w:rsid w:val="00C466E7"/>
    <w:rsid w:val="00C501EA"/>
    <w:rsid w:val="00C51ABB"/>
    <w:rsid w:val="00C54293"/>
    <w:rsid w:val="00C63DE7"/>
    <w:rsid w:val="00C71C56"/>
    <w:rsid w:val="00C901A5"/>
    <w:rsid w:val="00C92141"/>
    <w:rsid w:val="00C94494"/>
    <w:rsid w:val="00C96FD5"/>
    <w:rsid w:val="00CA31E5"/>
    <w:rsid w:val="00CA5EB8"/>
    <w:rsid w:val="00CA6319"/>
    <w:rsid w:val="00CC4B15"/>
    <w:rsid w:val="00D10503"/>
    <w:rsid w:val="00D11AC2"/>
    <w:rsid w:val="00D3152B"/>
    <w:rsid w:val="00D44EA1"/>
    <w:rsid w:val="00D451D5"/>
    <w:rsid w:val="00D52207"/>
    <w:rsid w:val="00D70FB4"/>
    <w:rsid w:val="00D7673D"/>
    <w:rsid w:val="00D8250E"/>
    <w:rsid w:val="00D87DE3"/>
    <w:rsid w:val="00D901EF"/>
    <w:rsid w:val="00DB272B"/>
    <w:rsid w:val="00DB554C"/>
    <w:rsid w:val="00DD2300"/>
    <w:rsid w:val="00DD646C"/>
    <w:rsid w:val="00DF1939"/>
    <w:rsid w:val="00DF25C1"/>
    <w:rsid w:val="00DF5CDE"/>
    <w:rsid w:val="00DF66BA"/>
    <w:rsid w:val="00E00BAD"/>
    <w:rsid w:val="00E07388"/>
    <w:rsid w:val="00E17E81"/>
    <w:rsid w:val="00E318CA"/>
    <w:rsid w:val="00E326C2"/>
    <w:rsid w:val="00E51BEA"/>
    <w:rsid w:val="00E5602C"/>
    <w:rsid w:val="00E60269"/>
    <w:rsid w:val="00E614F7"/>
    <w:rsid w:val="00E70031"/>
    <w:rsid w:val="00E777E6"/>
    <w:rsid w:val="00E81052"/>
    <w:rsid w:val="00E974B8"/>
    <w:rsid w:val="00EA2D7F"/>
    <w:rsid w:val="00EC3C41"/>
    <w:rsid w:val="00EC5BA1"/>
    <w:rsid w:val="00EF2AB0"/>
    <w:rsid w:val="00EF3B7A"/>
    <w:rsid w:val="00F04BA5"/>
    <w:rsid w:val="00F04D65"/>
    <w:rsid w:val="00F120F6"/>
    <w:rsid w:val="00F23B13"/>
    <w:rsid w:val="00F260F0"/>
    <w:rsid w:val="00F26DEA"/>
    <w:rsid w:val="00F27091"/>
    <w:rsid w:val="00F3731B"/>
    <w:rsid w:val="00F379CC"/>
    <w:rsid w:val="00F40ACA"/>
    <w:rsid w:val="00F4410D"/>
    <w:rsid w:val="00F55AA1"/>
    <w:rsid w:val="00F65720"/>
    <w:rsid w:val="00F702D9"/>
    <w:rsid w:val="00F711F0"/>
    <w:rsid w:val="00F776E2"/>
    <w:rsid w:val="00F80139"/>
    <w:rsid w:val="00F80BF4"/>
    <w:rsid w:val="00F836BB"/>
    <w:rsid w:val="00F92C7B"/>
    <w:rsid w:val="00F95960"/>
    <w:rsid w:val="00FB70A3"/>
    <w:rsid w:val="00FC32E5"/>
    <w:rsid w:val="00FD1EF4"/>
    <w:rsid w:val="00FD5B01"/>
    <w:rsid w:val="00FD6BDD"/>
    <w:rsid w:val="00FE5B94"/>
    <w:rsid w:val="00F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8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66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72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7A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7AB6"/>
  </w:style>
  <w:style w:type="paragraph" w:customStyle="1" w:styleId="a5">
    <w:name w:val="Знак"/>
    <w:basedOn w:val="a"/>
    <w:rsid w:val="00F23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23B13"/>
    <w:pPr>
      <w:ind w:left="720"/>
      <w:contextualSpacing/>
    </w:pPr>
  </w:style>
  <w:style w:type="paragraph" w:customStyle="1" w:styleId="ConsPlusNormal">
    <w:name w:val="ConsPlusNormal"/>
    <w:rsid w:val="00C46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C466E7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7">
    <w:name w:val="Strong"/>
    <w:uiPriority w:val="22"/>
    <w:qFormat/>
    <w:rsid w:val="00C466E7"/>
    <w:rPr>
      <w:b/>
      <w:bCs/>
    </w:rPr>
  </w:style>
  <w:style w:type="paragraph" w:styleId="a8">
    <w:name w:val="No Spacing"/>
    <w:link w:val="a9"/>
    <w:uiPriority w:val="1"/>
    <w:qFormat/>
    <w:rsid w:val="00C466E7"/>
    <w:pPr>
      <w:ind w:right="-96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Intense Emphasis"/>
    <w:uiPriority w:val="21"/>
    <w:qFormat/>
    <w:rsid w:val="00C466E7"/>
    <w:rPr>
      <w:b/>
      <w:bCs/>
      <w:i/>
      <w:iCs/>
      <w:color w:val="4F81BD"/>
    </w:rPr>
  </w:style>
  <w:style w:type="character" w:styleId="ab">
    <w:name w:val="Book Title"/>
    <w:uiPriority w:val="33"/>
    <w:qFormat/>
    <w:rsid w:val="00C466E7"/>
    <w:rPr>
      <w:b/>
      <w:bCs/>
      <w:smallCaps/>
      <w:spacing w:val="5"/>
    </w:rPr>
  </w:style>
  <w:style w:type="paragraph" w:styleId="ac">
    <w:name w:val="Title"/>
    <w:basedOn w:val="a"/>
    <w:next w:val="a"/>
    <w:link w:val="ad"/>
    <w:qFormat/>
    <w:rsid w:val="00C466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rsid w:val="00C466E7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ConsPlusNonformat">
    <w:name w:val="ConsPlusNonformat"/>
    <w:rsid w:val="00C46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C46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B729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A04DE1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rsid w:val="00A04DE1"/>
    <w:rPr>
      <w:sz w:val="28"/>
      <w:szCs w:val="28"/>
    </w:rPr>
  </w:style>
  <w:style w:type="paragraph" w:styleId="af1">
    <w:name w:val="Body Text Indent"/>
    <w:basedOn w:val="a"/>
    <w:link w:val="af2"/>
    <w:rsid w:val="001325E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325E4"/>
    <w:rPr>
      <w:sz w:val="24"/>
      <w:szCs w:val="24"/>
    </w:rPr>
  </w:style>
  <w:style w:type="paragraph" w:styleId="af3">
    <w:name w:val="Plain Text"/>
    <w:basedOn w:val="a"/>
    <w:link w:val="af4"/>
    <w:rsid w:val="001325E4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1325E4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705C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05C37"/>
    <w:rPr>
      <w:sz w:val="24"/>
      <w:szCs w:val="24"/>
    </w:rPr>
  </w:style>
  <w:style w:type="character" w:styleId="af5">
    <w:name w:val="Hyperlink"/>
    <w:rsid w:val="004C4EDE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AB1052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Normal (Web)"/>
    <w:basedOn w:val="a"/>
    <w:uiPriority w:val="99"/>
    <w:unhideWhenUsed/>
    <w:rsid w:val="00724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726"/>
  </w:style>
  <w:style w:type="paragraph" w:customStyle="1" w:styleId="161">
    <w:name w:val="161"/>
    <w:basedOn w:val="a"/>
    <w:rsid w:val="00853103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B67B43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B67B43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B67B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B67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">
    <w:name w:val="body"/>
    <w:basedOn w:val="a"/>
    <w:rsid w:val="002E1271"/>
    <w:pPr>
      <w:spacing w:before="100" w:beforeAutospacing="1" w:after="100" w:afterAutospacing="1"/>
    </w:pPr>
  </w:style>
  <w:style w:type="paragraph" w:styleId="afb">
    <w:name w:val="Balloon Text"/>
    <w:basedOn w:val="a"/>
    <w:link w:val="afc"/>
    <w:rsid w:val="0023691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3691A"/>
    <w:rPr>
      <w:rFonts w:ascii="Tahoma" w:hAnsi="Tahoma" w:cs="Tahoma"/>
      <w:sz w:val="16"/>
      <w:szCs w:val="16"/>
    </w:rPr>
  </w:style>
  <w:style w:type="character" w:customStyle="1" w:styleId="FontStyle207">
    <w:name w:val="Font Style207"/>
    <w:uiPriority w:val="99"/>
    <w:rsid w:val="00900BA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kalikino.narod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5DC5-7C50-4858-8B4A-5E9437E0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20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администрацией образовательного учреждения</vt:lpstr>
    </vt:vector>
  </TitlesOfParts>
  <Company>Kadashi</Company>
  <LinksUpToDate>false</LinksUpToDate>
  <CharactersWithSpaces>35402</CharactersWithSpaces>
  <SharedDoc>false</SharedDoc>
  <HLinks>
    <vt:vector size="12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3539070</vt:i4>
      </vt:variant>
      <vt:variant>
        <vt:i4>3</vt:i4>
      </vt:variant>
      <vt:variant>
        <vt:i4>0</vt:i4>
      </vt:variant>
      <vt:variant>
        <vt:i4>5</vt:i4>
      </vt:variant>
      <vt:variant>
        <vt:lpwstr>http://dskalikino.narod.ru/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администрацией образовательного учреждения</dc:title>
  <dc:creator>user</dc:creator>
  <cp:lastModifiedBy>Садик</cp:lastModifiedBy>
  <cp:revision>19</cp:revision>
  <cp:lastPrinted>2019-04-09T10:57:00Z</cp:lastPrinted>
  <dcterms:created xsi:type="dcterms:W3CDTF">2019-04-02T06:40:00Z</dcterms:created>
  <dcterms:modified xsi:type="dcterms:W3CDTF">2019-04-09T11:00:00Z</dcterms:modified>
</cp:coreProperties>
</file>